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13" w:rsidRDefault="00FC77FB" w:rsidP="00CE7D13">
      <w:pPr>
        <w:jc w:val="center"/>
        <w:rPr>
          <w:rFonts w:ascii="Times New Roman" w:hAnsi="Times New Roman"/>
          <w:b/>
          <w:bCs/>
          <w:sz w:val="22"/>
          <w:szCs w:val="22"/>
          <w:lang w:bidi="ar-SA"/>
        </w:rPr>
      </w:pPr>
      <w:r>
        <w:rPr>
          <w:rFonts w:ascii="Times New Roman" w:hAnsi="Times New Roman"/>
          <w:b/>
          <w:bCs/>
          <w:sz w:val="22"/>
          <w:szCs w:val="22"/>
          <w:lang w:bidi="ar-SA"/>
        </w:rPr>
        <w:t>COUNCIL ON CURRICULAR PROGRAMS AND INSTRUCTION</w:t>
      </w:r>
    </w:p>
    <w:p w:rsidR="00FC77FB" w:rsidRPr="00302020" w:rsidRDefault="00FC77FB" w:rsidP="00CE7D13">
      <w:pPr>
        <w:jc w:val="center"/>
        <w:rPr>
          <w:rFonts w:ascii="Times New Roman" w:hAnsi="Times New Roman"/>
          <w:b/>
          <w:sz w:val="22"/>
          <w:szCs w:val="22"/>
          <w:lang w:bidi="ar-SA"/>
        </w:rPr>
      </w:pPr>
    </w:p>
    <w:p w:rsidR="00CE7D13" w:rsidRPr="00302020" w:rsidRDefault="00FC77FB" w:rsidP="00CE7D13">
      <w:pPr>
        <w:keepNext/>
        <w:jc w:val="center"/>
        <w:outlineLvl w:val="1"/>
        <w:rPr>
          <w:rFonts w:ascii="Times New Roman" w:hAnsi="Times New Roman"/>
          <w:b/>
          <w:bCs/>
          <w:sz w:val="22"/>
          <w:szCs w:val="22"/>
          <w:lang w:bidi="ar-SA"/>
        </w:rPr>
      </w:pPr>
      <w:r>
        <w:rPr>
          <w:rFonts w:ascii="Times New Roman" w:hAnsi="Times New Roman"/>
          <w:b/>
          <w:bCs/>
          <w:sz w:val="22"/>
          <w:szCs w:val="22"/>
          <w:lang w:bidi="ar-SA"/>
        </w:rPr>
        <w:t xml:space="preserve">Thursday, </w:t>
      </w:r>
      <w:r w:rsidR="00E6681E">
        <w:rPr>
          <w:rFonts w:ascii="Times New Roman" w:hAnsi="Times New Roman"/>
          <w:b/>
          <w:bCs/>
          <w:sz w:val="22"/>
          <w:szCs w:val="22"/>
          <w:lang w:bidi="ar-SA"/>
        </w:rPr>
        <w:t>27</w:t>
      </w:r>
      <w:r w:rsidR="00382129">
        <w:rPr>
          <w:rFonts w:ascii="Times New Roman" w:hAnsi="Times New Roman"/>
          <w:b/>
          <w:bCs/>
          <w:sz w:val="22"/>
          <w:szCs w:val="22"/>
          <w:lang w:bidi="ar-SA"/>
        </w:rPr>
        <w:t xml:space="preserve"> </w:t>
      </w:r>
      <w:r w:rsidR="00693D06">
        <w:rPr>
          <w:rFonts w:ascii="Times New Roman" w:hAnsi="Times New Roman"/>
          <w:b/>
          <w:bCs/>
          <w:sz w:val="22"/>
          <w:szCs w:val="22"/>
          <w:lang w:bidi="ar-SA"/>
        </w:rPr>
        <w:t>April</w:t>
      </w:r>
      <w:r w:rsidR="002D4BA6">
        <w:rPr>
          <w:rFonts w:ascii="Times New Roman" w:hAnsi="Times New Roman"/>
          <w:b/>
          <w:bCs/>
          <w:sz w:val="22"/>
          <w:szCs w:val="22"/>
          <w:lang w:bidi="ar-SA"/>
        </w:rPr>
        <w:t xml:space="preserve"> 2017</w:t>
      </w:r>
    </w:p>
    <w:p w:rsidR="00CE7D13" w:rsidRPr="00302020" w:rsidRDefault="00FC77FB" w:rsidP="00CE7D13">
      <w:pPr>
        <w:keepNext/>
        <w:jc w:val="center"/>
        <w:outlineLvl w:val="1"/>
        <w:rPr>
          <w:rFonts w:ascii="Times New Roman" w:hAnsi="Times New Roman"/>
          <w:b/>
          <w:bCs/>
          <w:sz w:val="22"/>
          <w:szCs w:val="22"/>
          <w:lang w:bidi="ar-SA"/>
        </w:rPr>
      </w:pPr>
      <w:proofErr w:type="spellStart"/>
      <w:proofErr w:type="gramStart"/>
      <w:r>
        <w:rPr>
          <w:rFonts w:ascii="Times New Roman" w:hAnsi="Times New Roman"/>
          <w:b/>
          <w:bCs/>
          <w:sz w:val="22"/>
          <w:szCs w:val="22"/>
          <w:lang w:bidi="ar-SA"/>
        </w:rPr>
        <w:t>Horrabin</w:t>
      </w:r>
      <w:proofErr w:type="spellEnd"/>
      <w:r>
        <w:rPr>
          <w:rFonts w:ascii="Times New Roman" w:hAnsi="Times New Roman"/>
          <w:b/>
          <w:bCs/>
          <w:sz w:val="22"/>
          <w:szCs w:val="22"/>
          <w:lang w:bidi="ar-SA"/>
        </w:rPr>
        <w:t xml:space="preserve"> Hall 1 – 3:30 p.m.</w:t>
      </w:r>
      <w:proofErr w:type="gramEnd"/>
    </w:p>
    <w:p w:rsidR="00CE7D13" w:rsidRPr="00302020" w:rsidRDefault="00CE7D13" w:rsidP="00CE7D13">
      <w:pPr>
        <w:rPr>
          <w:rFonts w:ascii="Times New Roman" w:hAnsi="Times New Roman"/>
          <w:sz w:val="22"/>
          <w:szCs w:val="22"/>
          <w:lang w:bidi="ar-SA"/>
        </w:rPr>
      </w:pPr>
    </w:p>
    <w:p w:rsidR="00CE7D13" w:rsidRPr="00302020" w:rsidRDefault="00CE7D13" w:rsidP="006C2A85">
      <w:pPr>
        <w:keepNext/>
        <w:numPr>
          <w:ilvl w:val="12"/>
          <w:numId w:val="3"/>
        </w:numPr>
        <w:tabs>
          <w:tab w:val="clear" w:pos="360"/>
        </w:tabs>
        <w:jc w:val="center"/>
        <w:outlineLvl w:val="1"/>
        <w:rPr>
          <w:rFonts w:ascii="Times New Roman" w:hAnsi="Times New Roman"/>
          <w:b/>
          <w:bCs/>
          <w:sz w:val="22"/>
          <w:szCs w:val="22"/>
          <w:lang w:bidi="ar-SA"/>
        </w:rPr>
      </w:pPr>
      <w:r w:rsidRPr="00302020">
        <w:rPr>
          <w:rFonts w:ascii="Times New Roman" w:hAnsi="Times New Roman"/>
          <w:b/>
          <w:bCs/>
          <w:sz w:val="22"/>
          <w:szCs w:val="22"/>
          <w:lang w:bidi="ar-SA"/>
        </w:rPr>
        <w:t>M I N U T E S</w:t>
      </w:r>
    </w:p>
    <w:p w:rsidR="00CE7D13" w:rsidRPr="00302020" w:rsidRDefault="00CE7D13" w:rsidP="00CE7D13">
      <w:pPr>
        <w:rPr>
          <w:rFonts w:ascii="Times New Roman" w:hAnsi="Times New Roman"/>
          <w:sz w:val="22"/>
          <w:szCs w:val="22"/>
          <w:lang w:bidi="ar-SA"/>
        </w:rPr>
      </w:pPr>
    </w:p>
    <w:p w:rsidR="00CE7D13" w:rsidRPr="00302020" w:rsidRDefault="00FC77FB" w:rsidP="00CE7D13">
      <w:pPr>
        <w:keepNext/>
        <w:outlineLvl w:val="3"/>
        <w:rPr>
          <w:rFonts w:ascii="Times New Roman" w:hAnsi="Times New Roman"/>
          <w:bCs/>
          <w:sz w:val="22"/>
          <w:szCs w:val="22"/>
          <w:lang w:bidi="ar-SA"/>
        </w:rPr>
      </w:pPr>
      <w:r>
        <w:rPr>
          <w:rFonts w:ascii="Times New Roman" w:hAnsi="Times New Roman"/>
          <w:b/>
          <w:bCs/>
          <w:sz w:val="22"/>
          <w:szCs w:val="22"/>
          <w:lang w:bidi="ar-SA"/>
        </w:rPr>
        <w:t>MEMBERS</w:t>
      </w:r>
      <w:r w:rsidR="00CE7D13" w:rsidRPr="00302020">
        <w:rPr>
          <w:rFonts w:ascii="Times New Roman" w:hAnsi="Times New Roman"/>
          <w:b/>
          <w:bCs/>
          <w:sz w:val="22"/>
          <w:szCs w:val="22"/>
          <w:lang w:bidi="ar-SA"/>
        </w:rPr>
        <w:t xml:space="preserve"> PRESENT: </w:t>
      </w:r>
      <w:r w:rsidR="00DD69B3" w:rsidRPr="00302020">
        <w:rPr>
          <w:rFonts w:ascii="Times New Roman" w:hAnsi="Times New Roman"/>
          <w:bCs/>
          <w:sz w:val="22"/>
          <w:szCs w:val="22"/>
          <w:lang w:bidi="ar-SA"/>
        </w:rPr>
        <w:t xml:space="preserve">M. </w:t>
      </w:r>
      <w:proofErr w:type="spellStart"/>
      <w:r w:rsidR="00DD69B3">
        <w:rPr>
          <w:rFonts w:ascii="Times New Roman" w:hAnsi="Times New Roman"/>
          <w:bCs/>
          <w:sz w:val="22"/>
          <w:szCs w:val="22"/>
          <w:lang w:bidi="ar-SA"/>
        </w:rPr>
        <w:t>Doh</w:t>
      </w:r>
      <w:proofErr w:type="spellEnd"/>
      <w:r w:rsidR="00DD69B3" w:rsidRPr="00302020">
        <w:rPr>
          <w:rFonts w:ascii="Times New Roman" w:hAnsi="Times New Roman"/>
          <w:bCs/>
          <w:sz w:val="22"/>
          <w:szCs w:val="22"/>
          <w:lang w:bidi="ar-SA"/>
        </w:rPr>
        <w:t>,</w:t>
      </w:r>
      <w:r w:rsidR="00DD69B3" w:rsidRPr="00382129">
        <w:rPr>
          <w:rFonts w:ascii="Times New Roman" w:hAnsi="Times New Roman"/>
          <w:bCs/>
          <w:sz w:val="22"/>
          <w:szCs w:val="22"/>
          <w:lang w:bidi="ar-SA"/>
        </w:rPr>
        <w:t xml:space="preserve"> </w:t>
      </w:r>
      <w:r>
        <w:rPr>
          <w:rFonts w:ascii="Times New Roman" w:hAnsi="Times New Roman"/>
          <w:bCs/>
          <w:sz w:val="22"/>
          <w:szCs w:val="22"/>
          <w:lang w:bidi="ar-SA"/>
        </w:rPr>
        <w:t xml:space="preserve">J. Engel, D. </w:t>
      </w:r>
      <w:proofErr w:type="spellStart"/>
      <w:r>
        <w:rPr>
          <w:rFonts w:ascii="Times New Roman" w:hAnsi="Times New Roman"/>
          <w:bCs/>
          <w:sz w:val="22"/>
          <w:szCs w:val="22"/>
          <w:lang w:bidi="ar-SA"/>
        </w:rPr>
        <w:t>Gravitt</w:t>
      </w:r>
      <w:proofErr w:type="spellEnd"/>
      <w:r>
        <w:rPr>
          <w:rFonts w:ascii="Times New Roman" w:hAnsi="Times New Roman"/>
          <w:bCs/>
          <w:sz w:val="22"/>
          <w:szCs w:val="22"/>
          <w:lang w:bidi="ar-SA"/>
        </w:rPr>
        <w:t xml:space="preserve">, A. Hardeman, </w:t>
      </w:r>
      <w:r w:rsidR="00BD0DA0">
        <w:rPr>
          <w:rFonts w:ascii="Times New Roman" w:hAnsi="Times New Roman"/>
          <w:bCs/>
          <w:sz w:val="22"/>
          <w:szCs w:val="22"/>
          <w:lang w:bidi="ar-SA"/>
        </w:rPr>
        <w:t xml:space="preserve">J. Lin, </w:t>
      </w:r>
      <w:r w:rsidR="00382129">
        <w:rPr>
          <w:rFonts w:ascii="Times New Roman" w:hAnsi="Times New Roman"/>
          <w:bCs/>
          <w:sz w:val="22"/>
          <w:szCs w:val="22"/>
          <w:lang w:bidi="ar-SA"/>
        </w:rPr>
        <w:t xml:space="preserve">E. </w:t>
      </w:r>
      <w:proofErr w:type="spellStart"/>
      <w:r w:rsidR="00382129">
        <w:rPr>
          <w:rFonts w:ascii="Times New Roman" w:hAnsi="Times New Roman"/>
          <w:bCs/>
          <w:sz w:val="22"/>
          <w:szCs w:val="22"/>
          <w:lang w:bidi="ar-SA"/>
        </w:rPr>
        <w:t>Mannion</w:t>
      </w:r>
      <w:proofErr w:type="spellEnd"/>
      <w:r w:rsidR="00382129">
        <w:rPr>
          <w:rFonts w:ascii="Times New Roman" w:hAnsi="Times New Roman"/>
          <w:bCs/>
          <w:sz w:val="22"/>
          <w:szCs w:val="22"/>
          <w:lang w:bidi="ar-SA"/>
        </w:rPr>
        <w:t xml:space="preserve">, </w:t>
      </w:r>
      <w:r w:rsidR="00DD69B3">
        <w:rPr>
          <w:rFonts w:ascii="Times New Roman" w:hAnsi="Times New Roman"/>
          <w:bCs/>
          <w:sz w:val="22"/>
          <w:szCs w:val="22"/>
          <w:lang w:bidi="ar-SA"/>
        </w:rPr>
        <w:t>K. Myers, M. Walsh</w:t>
      </w:r>
    </w:p>
    <w:p w:rsidR="00CE7D13" w:rsidRPr="00302020" w:rsidRDefault="00CE7D13" w:rsidP="00CE7D13">
      <w:pPr>
        <w:rPr>
          <w:rFonts w:ascii="Times New Roman" w:hAnsi="Times New Roman"/>
          <w:sz w:val="22"/>
          <w:szCs w:val="22"/>
          <w:lang w:bidi="ar-SA"/>
        </w:rPr>
      </w:pPr>
      <w:r w:rsidRPr="00302020">
        <w:rPr>
          <w:rFonts w:ascii="Times New Roman" w:hAnsi="Times New Roman"/>
          <w:sz w:val="22"/>
          <w:szCs w:val="22"/>
          <w:lang w:bidi="ar-SA"/>
        </w:rPr>
        <w:t xml:space="preserve">Ex-officio: </w:t>
      </w:r>
      <w:r w:rsidR="00FC77FB">
        <w:rPr>
          <w:rFonts w:ascii="Times New Roman" w:hAnsi="Times New Roman"/>
          <w:sz w:val="22"/>
          <w:szCs w:val="22"/>
          <w:lang w:bidi="ar-SA"/>
        </w:rPr>
        <w:t>N. Parsons, D. Williams</w:t>
      </w:r>
    </w:p>
    <w:p w:rsidR="00CE7D13" w:rsidRPr="00302020" w:rsidRDefault="00CE7D13" w:rsidP="00CE7D13">
      <w:pPr>
        <w:rPr>
          <w:rFonts w:ascii="Times New Roman" w:hAnsi="Times New Roman"/>
          <w:b/>
          <w:sz w:val="22"/>
          <w:szCs w:val="22"/>
          <w:lang w:bidi="ar-SA"/>
        </w:rPr>
      </w:pPr>
    </w:p>
    <w:p w:rsidR="00CE7D13" w:rsidRPr="00D068B7" w:rsidRDefault="00FC77FB" w:rsidP="00CE7D13">
      <w:pPr>
        <w:keepNext/>
        <w:outlineLvl w:val="3"/>
        <w:rPr>
          <w:rFonts w:ascii="Times New Roman" w:hAnsi="Times New Roman"/>
          <w:bCs/>
          <w:sz w:val="22"/>
          <w:szCs w:val="22"/>
          <w:lang w:bidi="ar-SA"/>
        </w:rPr>
      </w:pPr>
      <w:r>
        <w:rPr>
          <w:rFonts w:ascii="Times New Roman" w:hAnsi="Times New Roman"/>
          <w:b/>
          <w:bCs/>
          <w:sz w:val="22"/>
          <w:szCs w:val="22"/>
          <w:lang w:bidi="ar-SA"/>
        </w:rPr>
        <w:t>MEMBERS</w:t>
      </w:r>
      <w:r w:rsidR="00CE7D13" w:rsidRPr="00302020">
        <w:rPr>
          <w:rFonts w:ascii="Times New Roman" w:hAnsi="Times New Roman"/>
          <w:b/>
          <w:bCs/>
          <w:sz w:val="22"/>
          <w:szCs w:val="22"/>
          <w:lang w:bidi="ar-SA"/>
        </w:rPr>
        <w:t xml:space="preserve"> ABSENT: </w:t>
      </w:r>
      <w:r w:rsidR="00BD0DA0">
        <w:rPr>
          <w:rFonts w:ascii="Times New Roman" w:hAnsi="Times New Roman"/>
          <w:bCs/>
          <w:sz w:val="22"/>
          <w:szCs w:val="22"/>
          <w:lang w:bidi="ar-SA"/>
        </w:rPr>
        <w:t xml:space="preserve">A. Hyde, </w:t>
      </w:r>
      <w:r w:rsidR="00E6681E">
        <w:rPr>
          <w:rFonts w:ascii="Times New Roman" w:hAnsi="Times New Roman"/>
          <w:bCs/>
          <w:sz w:val="22"/>
          <w:szCs w:val="22"/>
          <w:lang w:bidi="ar-SA"/>
        </w:rPr>
        <w:t xml:space="preserve">P. </w:t>
      </w:r>
      <w:proofErr w:type="spellStart"/>
      <w:r w:rsidR="00E6681E">
        <w:rPr>
          <w:rFonts w:ascii="Times New Roman" w:hAnsi="Times New Roman"/>
          <w:bCs/>
          <w:sz w:val="22"/>
          <w:szCs w:val="22"/>
          <w:lang w:bidi="ar-SA"/>
        </w:rPr>
        <w:t>McGinty</w:t>
      </w:r>
      <w:proofErr w:type="spellEnd"/>
      <w:r w:rsidR="00E6681E">
        <w:rPr>
          <w:rFonts w:ascii="Times New Roman" w:hAnsi="Times New Roman"/>
          <w:bCs/>
          <w:sz w:val="22"/>
          <w:szCs w:val="22"/>
          <w:lang w:bidi="ar-SA"/>
        </w:rPr>
        <w:t xml:space="preserve">, A. </w:t>
      </w:r>
      <w:proofErr w:type="spellStart"/>
      <w:r w:rsidR="00E6681E">
        <w:rPr>
          <w:rFonts w:ascii="Times New Roman" w:hAnsi="Times New Roman"/>
          <w:bCs/>
          <w:sz w:val="22"/>
          <w:szCs w:val="22"/>
          <w:lang w:bidi="ar-SA"/>
        </w:rPr>
        <w:t>Valeva</w:t>
      </w:r>
      <w:proofErr w:type="spellEnd"/>
    </w:p>
    <w:p w:rsidR="00CE7D13" w:rsidRPr="00302020" w:rsidRDefault="00CE7D13" w:rsidP="00CE7D13">
      <w:pPr>
        <w:rPr>
          <w:rFonts w:ascii="Times New Roman" w:hAnsi="Times New Roman"/>
          <w:b/>
          <w:sz w:val="22"/>
          <w:szCs w:val="22"/>
          <w:lang w:bidi="ar-SA"/>
        </w:rPr>
      </w:pPr>
    </w:p>
    <w:p w:rsidR="00AC4B8E" w:rsidRDefault="00CE7D13" w:rsidP="00B34DAE">
      <w:pPr>
        <w:keepNext/>
        <w:outlineLvl w:val="3"/>
        <w:rPr>
          <w:rFonts w:ascii="Times New Roman" w:hAnsi="Times New Roman"/>
          <w:bCs/>
          <w:sz w:val="22"/>
          <w:szCs w:val="22"/>
          <w:lang w:bidi="ar-SA"/>
        </w:rPr>
      </w:pPr>
      <w:r w:rsidRPr="00302020">
        <w:rPr>
          <w:rFonts w:ascii="Times New Roman" w:hAnsi="Times New Roman"/>
          <w:b/>
          <w:bCs/>
          <w:sz w:val="22"/>
          <w:szCs w:val="22"/>
          <w:lang w:bidi="ar-SA"/>
        </w:rPr>
        <w:t>GUESTS:</w:t>
      </w:r>
      <w:r w:rsidR="00CB5730" w:rsidRPr="00302020">
        <w:rPr>
          <w:rFonts w:ascii="Times New Roman" w:hAnsi="Times New Roman"/>
          <w:bCs/>
          <w:sz w:val="22"/>
          <w:szCs w:val="22"/>
          <w:lang w:bidi="ar-SA"/>
        </w:rPr>
        <w:t xml:space="preserve"> </w:t>
      </w:r>
      <w:r w:rsidR="00644D11">
        <w:rPr>
          <w:rFonts w:ascii="Times New Roman" w:hAnsi="Times New Roman"/>
          <w:bCs/>
          <w:sz w:val="22"/>
          <w:szCs w:val="22"/>
          <w:lang w:bidi="ar-SA"/>
        </w:rPr>
        <w:t xml:space="preserve">Katrina </w:t>
      </w:r>
      <w:proofErr w:type="spellStart"/>
      <w:r w:rsidR="00644D11">
        <w:rPr>
          <w:rFonts w:ascii="Times New Roman" w:hAnsi="Times New Roman"/>
          <w:bCs/>
          <w:sz w:val="22"/>
          <w:szCs w:val="22"/>
          <w:lang w:bidi="ar-SA"/>
        </w:rPr>
        <w:t>Daytner</w:t>
      </w:r>
      <w:proofErr w:type="spellEnd"/>
      <w:r w:rsidR="00644D11">
        <w:rPr>
          <w:rFonts w:ascii="Times New Roman" w:hAnsi="Times New Roman"/>
          <w:bCs/>
          <w:sz w:val="22"/>
          <w:szCs w:val="22"/>
          <w:lang w:bidi="ar-SA"/>
        </w:rPr>
        <w:t xml:space="preserve">, </w:t>
      </w:r>
      <w:proofErr w:type="spellStart"/>
      <w:r w:rsidR="00E6681E">
        <w:rPr>
          <w:rFonts w:ascii="Times New Roman" w:hAnsi="Times New Roman"/>
          <w:bCs/>
          <w:sz w:val="22"/>
          <w:szCs w:val="22"/>
          <w:lang w:bidi="ar-SA"/>
        </w:rPr>
        <w:t>Eun</w:t>
      </w:r>
      <w:proofErr w:type="spellEnd"/>
      <w:r w:rsidR="00E6681E">
        <w:rPr>
          <w:rFonts w:ascii="Times New Roman" w:hAnsi="Times New Roman"/>
          <w:bCs/>
          <w:sz w:val="22"/>
          <w:szCs w:val="22"/>
          <w:lang w:bidi="ar-SA"/>
        </w:rPr>
        <w:t xml:space="preserve"> Go, </w:t>
      </w:r>
      <w:proofErr w:type="spellStart"/>
      <w:r w:rsidR="00E6681E">
        <w:rPr>
          <w:rFonts w:ascii="Times New Roman" w:hAnsi="Times New Roman"/>
          <w:bCs/>
          <w:sz w:val="22"/>
          <w:szCs w:val="22"/>
          <w:lang w:bidi="ar-SA"/>
        </w:rPr>
        <w:t>Hoyet</w:t>
      </w:r>
      <w:proofErr w:type="spellEnd"/>
      <w:r w:rsidR="00E6681E">
        <w:rPr>
          <w:rFonts w:ascii="Times New Roman" w:hAnsi="Times New Roman"/>
          <w:bCs/>
          <w:sz w:val="22"/>
          <w:szCs w:val="22"/>
          <w:lang w:bidi="ar-SA"/>
        </w:rPr>
        <w:t xml:space="preserve"> Hemphill, </w:t>
      </w:r>
      <w:proofErr w:type="spellStart"/>
      <w:r w:rsidR="00E6681E">
        <w:rPr>
          <w:rFonts w:ascii="Times New Roman" w:hAnsi="Times New Roman"/>
          <w:bCs/>
          <w:sz w:val="22"/>
          <w:szCs w:val="22"/>
          <w:lang w:bidi="ar-SA"/>
        </w:rPr>
        <w:t>Leaunda</w:t>
      </w:r>
      <w:proofErr w:type="spellEnd"/>
      <w:r w:rsidR="00E6681E">
        <w:rPr>
          <w:rFonts w:ascii="Times New Roman" w:hAnsi="Times New Roman"/>
          <w:bCs/>
          <w:sz w:val="22"/>
          <w:szCs w:val="22"/>
          <w:lang w:bidi="ar-SA"/>
        </w:rPr>
        <w:t xml:space="preserve"> Hemphill, Buzz </w:t>
      </w:r>
      <w:proofErr w:type="spellStart"/>
      <w:r w:rsidR="00E6681E">
        <w:rPr>
          <w:rFonts w:ascii="Times New Roman" w:hAnsi="Times New Roman"/>
          <w:bCs/>
          <w:sz w:val="22"/>
          <w:szCs w:val="22"/>
          <w:lang w:bidi="ar-SA"/>
        </w:rPr>
        <w:t>Hoon</w:t>
      </w:r>
      <w:proofErr w:type="spellEnd"/>
      <w:r w:rsidR="00E6681E">
        <w:rPr>
          <w:rFonts w:ascii="Times New Roman" w:hAnsi="Times New Roman"/>
          <w:bCs/>
          <w:sz w:val="22"/>
          <w:szCs w:val="22"/>
          <w:lang w:bidi="ar-SA"/>
        </w:rPr>
        <w:t xml:space="preserve">, </w:t>
      </w:r>
      <w:r w:rsidR="00693D06">
        <w:rPr>
          <w:rFonts w:ascii="Times New Roman" w:hAnsi="Times New Roman"/>
          <w:bCs/>
          <w:sz w:val="22"/>
          <w:szCs w:val="22"/>
          <w:lang w:bidi="ar-SA"/>
        </w:rPr>
        <w:t xml:space="preserve">Todd Lough, </w:t>
      </w:r>
      <w:r w:rsidR="002D4BA6">
        <w:rPr>
          <w:rFonts w:ascii="Times New Roman" w:hAnsi="Times New Roman"/>
          <w:bCs/>
          <w:sz w:val="22"/>
          <w:szCs w:val="22"/>
          <w:lang w:bidi="ar-SA"/>
        </w:rPr>
        <w:t xml:space="preserve">Kyle </w:t>
      </w:r>
      <w:proofErr w:type="spellStart"/>
      <w:r w:rsidR="002D4BA6">
        <w:rPr>
          <w:rFonts w:ascii="Times New Roman" w:hAnsi="Times New Roman"/>
          <w:bCs/>
          <w:sz w:val="22"/>
          <w:szCs w:val="22"/>
          <w:lang w:bidi="ar-SA"/>
        </w:rPr>
        <w:t>Mayborn</w:t>
      </w:r>
      <w:proofErr w:type="spellEnd"/>
      <w:r w:rsidR="002D4BA6">
        <w:rPr>
          <w:rFonts w:ascii="Times New Roman" w:hAnsi="Times New Roman"/>
          <w:bCs/>
          <w:sz w:val="22"/>
          <w:szCs w:val="22"/>
          <w:lang w:bidi="ar-SA"/>
        </w:rPr>
        <w:t xml:space="preserve">, </w:t>
      </w:r>
      <w:r w:rsidR="00E6681E">
        <w:rPr>
          <w:rFonts w:ascii="Times New Roman" w:hAnsi="Times New Roman"/>
          <w:bCs/>
          <w:sz w:val="22"/>
          <w:szCs w:val="22"/>
          <w:lang w:bidi="ar-SA"/>
        </w:rPr>
        <w:t xml:space="preserve">Michael Murray, Jill Myers, </w:t>
      </w:r>
      <w:r w:rsidR="00FC77FB">
        <w:rPr>
          <w:rFonts w:ascii="Times New Roman" w:hAnsi="Times New Roman"/>
          <w:bCs/>
          <w:sz w:val="22"/>
          <w:szCs w:val="22"/>
          <w:lang w:bidi="ar-SA"/>
        </w:rPr>
        <w:t xml:space="preserve">Linda </w:t>
      </w:r>
      <w:proofErr w:type="spellStart"/>
      <w:r w:rsidR="00FC77FB">
        <w:rPr>
          <w:rFonts w:ascii="Times New Roman" w:hAnsi="Times New Roman"/>
          <w:bCs/>
          <w:sz w:val="22"/>
          <w:szCs w:val="22"/>
          <w:lang w:bidi="ar-SA"/>
        </w:rPr>
        <w:t>Prosise</w:t>
      </w:r>
      <w:proofErr w:type="spellEnd"/>
      <w:r w:rsidR="00DD69B3">
        <w:rPr>
          <w:rFonts w:ascii="Times New Roman" w:hAnsi="Times New Roman"/>
          <w:bCs/>
          <w:sz w:val="22"/>
          <w:szCs w:val="22"/>
          <w:lang w:bidi="ar-SA"/>
        </w:rPr>
        <w:t xml:space="preserve">, </w:t>
      </w:r>
      <w:r w:rsidR="00E6681E">
        <w:rPr>
          <w:rFonts w:ascii="Times New Roman" w:hAnsi="Times New Roman"/>
          <w:bCs/>
          <w:sz w:val="22"/>
          <w:szCs w:val="22"/>
          <w:lang w:bidi="ar-SA"/>
        </w:rPr>
        <w:t xml:space="preserve">Roger </w:t>
      </w:r>
      <w:proofErr w:type="spellStart"/>
      <w:r w:rsidR="00E6681E">
        <w:rPr>
          <w:rFonts w:ascii="Times New Roman" w:hAnsi="Times New Roman"/>
          <w:bCs/>
          <w:sz w:val="22"/>
          <w:szCs w:val="22"/>
          <w:lang w:bidi="ar-SA"/>
        </w:rPr>
        <w:t>Runquist</w:t>
      </w:r>
      <w:proofErr w:type="spellEnd"/>
      <w:r w:rsidR="00E6681E">
        <w:rPr>
          <w:rFonts w:ascii="Times New Roman" w:hAnsi="Times New Roman"/>
          <w:bCs/>
          <w:sz w:val="22"/>
          <w:szCs w:val="22"/>
          <w:lang w:bidi="ar-SA"/>
        </w:rPr>
        <w:t>, Emily Shupe</w:t>
      </w:r>
    </w:p>
    <w:p w:rsidR="00D04719" w:rsidRPr="00302020" w:rsidRDefault="00D04719" w:rsidP="00B34DAE">
      <w:pPr>
        <w:keepNext/>
        <w:outlineLvl w:val="3"/>
        <w:rPr>
          <w:rFonts w:ascii="Times New Roman" w:hAnsi="Times New Roman"/>
          <w:bCs/>
          <w:sz w:val="22"/>
          <w:szCs w:val="22"/>
          <w:lang w:bidi="ar-SA"/>
        </w:rPr>
      </w:pPr>
    </w:p>
    <w:p w:rsidR="00237FB2" w:rsidRPr="00DD5E28" w:rsidRDefault="00237FB2" w:rsidP="00580C3D">
      <w:pPr>
        <w:numPr>
          <w:ilvl w:val="0"/>
          <w:numId w:val="2"/>
        </w:numPr>
        <w:rPr>
          <w:rFonts w:ascii="Times New Roman" w:hAnsi="Times New Roman"/>
          <w:sz w:val="22"/>
          <w:szCs w:val="22"/>
          <w:u w:val="single"/>
        </w:rPr>
      </w:pPr>
      <w:r w:rsidRPr="00DD5E28">
        <w:rPr>
          <w:rFonts w:ascii="Times New Roman" w:hAnsi="Times New Roman"/>
          <w:sz w:val="22"/>
          <w:szCs w:val="22"/>
          <w:u w:val="single"/>
        </w:rPr>
        <w:t>Consideration of Minutes</w:t>
      </w:r>
    </w:p>
    <w:p w:rsidR="00237FB2" w:rsidRPr="00DD5E28" w:rsidRDefault="00237FB2" w:rsidP="00237FB2">
      <w:pPr>
        <w:rPr>
          <w:rFonts w:ascii="Times New Roman" w:hAnsi="Times New Roman"/>
          <w:sz w:val="22"/>
          <w:szCs w:val="22"/>
          <w:u w:val="single"/>
        </w:rPr>
      </w:pPr>
    </w:p>
    <w:p w:rsidR="00475948" w:rsidRPr="00DD5E28" w:rsidRDefault="008D4C84" w:rsidP="00580C3D">
      <w:pPr>
        <w:numPr>
          <w:ilvl w:val="1"/>
          <w:numId w:val="2"/>
        </w:numPr>
        <w:rPr>
          <w:rFonts w:ascii="Times New Roman" w:hAnsi="Times New Roman"/>
          <w:sz w:val="22"/>
          <w:szCs w:val="22"/>
          <w:u w:val="single"/>
        </w:rPr>
      </w:pPr>
      <w:r>
        <w:rPr>
          <w:rFonts w:ascii="Times New Roman" w:hAnsi="Times New Roman"/>
          <w:sz w:val="22"/>
          <w:szCs w:val="22"/>
          <w:u w:val="single"/>
        </w:rPr>
        <w:t>13 April</w:t>
      </w:r>
      <w:r w:rsidR="00560771" w:rsidRPr="00DD5E28">
        <w:rPr>
          <w:rFonts w:ascii="Times New Roman" w:hAnsi="Times New Roman"/>
          <w:sz w:val="22"/>
          <w:szCs w:val="22"/>
          <w:u w:val="single"/>
        </w:rPr>
        <w:t xml:space="preserve"> 201</w:t>
      </w:r>
      <w:r w:rsidR="009545FB" w:rsidRPr="00DD5E28">
        <w:rPr>
          <w:rFonts w:ascii="Times New Roman" w:hAnsi="Times New Roman"/>
          <w:sz w:val="22"/>
          <w:szCs w:val="22"/>
          <w:u w:val="single"/>
        </w:rPr>
        <w:t>7</w:t>
      </w:r>
    </w:p>
    <w:p w:rsidR="00945308" w:rsidRPr="00DD5E28" w:rsidRDefault="00945308" w:rsidP="007F0C11">
      <w:pPr>
        <w:ind w:left="1440"/>
        <w:rPr>
          <w:rFonts w:ascii="Times New Roman" w:hAnsi="Times New Roman"/>
          <w:sz w:val="22"/>
          <w:szCs w:val="22"/>
        </w:rPr>
      </w:pPr>
    </w:p>
    <w:p w:rsidR="0066649C" w:rsidRPr="00DD5E28" w:rsidRDefault="0066649C" w:rsidP="0066649C">
      <w:pPr>
        <w:ind w:left="1440"/>
        <w:rPr>
          <w:rFonts w:ascii="Times New Roman" w:hAnsi="Times New Roman"/>
          <w:b/>
          <w:sz w:val="22"/>
          <w:szCs w:val="22"/>
        </w:rPr>
      </w:pPr>
      <w:r w:rsidRPr="00DD5E28">
        <w:rPr>
          <w:rFonts w:ascii="Times New Roman" w:hAnsi="Times New Roman"/>
          <w:b/>
          <w:sz w:val="22"/>
          <w:szCs w:val="22"/>
        </w:rPr>
        <w:t xml:space="preserve">MINUTES APPROVED AS </w:t>
      </w:r>
      <w:r w:rsidR="00D04719" w:rsidRPr="00DD5E28">
        <w:rPr>
          <w:rFonts w:ascii="Times New Roman" w:hAnsi="Times New Roman"/>
          <w:b/>
          <w:sz w:val="22"/>
          <w:szCs w:val="22"/>
        </w:rPr>
        <w:t>DISTRIBUTED</w:t>
      </w:r>
    </w:p>
    <w:p w:rsidR="00237FB2" w:rsidRPr="00DD5E28" w:rsidRDefault="00237FB2" w:rsidP="00237FB2">
      <w:pPr>
        <w:ind w:left="720"/>
        <w:rPr>
          <w:rFonts w:ascii="Times New Roman" w:hAnsi="Times New Roman"/>
          <w:sz w:val="22"/>
          <w:szCs w:val="22"/>
        </w:rPr>
      </w:pPr>
    </w:p>
    <w:p w:rsidR="00D04719" w:rsidRPr="001F00D6" w:rsidRDefault="00237FB2" w:rsidP="00D04719">
      <w:pPr>
        <w:numPr>
          <w:ilvl w:val="0"/>
          <w:numId w:val="2"/>
        </w:numPr>
        <w:rPr>
          <w:rFonts w:ascii="Times New Roman" w:hAnsi="Times New Roman"/>
          <w:sz w:val="22"/>
          <w:szCs w:val="22"/>
          <w:u w:val="single"/>
        </w:rPr>
      </w:pPr>
      <w:r w:rsidRPr="001F00D6">
        <w:rPr>
          <w:rFonts w:ascii="Times New Roman" w:hAnsi="Times New Roman"/>
          <w:sz w:val="22"/>
          <w:szCs w:val="22"/>
          <w:u w:val="single"/>
        </w:rPr>
        <w:t>Announcements</w:t>
      </w:r>
      <w:r w:rsidR="00945308" w:rsidRPr="001F00D6">
        <w:rPr>
          <w:rFonts w:ascii="Times New Roman" w:hAnsi="Times New Roman"/>
          <w:sz w:val="22"/>
          <w:szCs w:val="22"/>
        </w:rPr>
        <w:t xml:space="preserve"> </w:t>
      </w:r>
    </w:p>
    <w:p w:rsidR="001F00D6" w:rsidRPr="001F00D6" w:rsidRDefault="001F00D6" w:rsidP="001F00D6">
      <w:pPr>
        <w:rPr>
          <w:rFonts w:ascii="Times New Roman" w:hAnsi="Times New Roman"/>
          <w:sz w:val="22"/>
          <w:szCs w:val="22"/>
          <w:u w:val="single"/>
        </w:rPr>
      </w:pPr>
    </w:p>
    <w:p w:rsidR="001F00D6" w:rsidRPr="001F00D6" w:rsidRDefault="001F00D6" w:rsidP="001F00D6">
      <w:pPr>
        <w:pStyle w:val="ListParagraph"/>
        <w:numPr>
          <w:ilvl w:val="1"/>
          <w:numId w:val="2"/>
        </w:numPr>
        <w:rPr>
          <w:rFonts w:ascii="Times New Roman" w:hAnsi="Times New Roman"/>
          <w:sz w:val="22"/>
          <w:szCs w:val="22"/>
          <w:u w:val="single"/>
        </w:rPr>
      </w:pPr>
      <w:r w:rsidRPr="001F00D6">
        <w:rPr>
          <w:rFonts w:ascii="Times New Roman" w:hAnsi="Times New Roman"/>
          <w:sz w:val="22"/>
          <w:szCs w:val="22"/>
          <w:u w:val="single"/>
        </w:rPr>
        <w:t>Elections</w:t>
      </w:r>
    </w:p>
    <w:p w:rsidR="001F00D6" w:rsidRPr="001F00D6" w:rsidRDefault="001F00D6" w:rsidP="001F00D6">
      <w:pPr>
        <w:pStyle w:val="ListParagraph"/>
        <w:ind w:left="1440"/>
        <w:rPr>
          <w:rFonts w:ascii="Times New Roman" w:hAnsi="Times New Roman"/>
          <w:sz w:val="22"/>
          <w:szCs w:val="22"/>
          <w:u w:val="single"/>
        </w:rPr>
      </w:pPr>
    </w:p>
    <w:p w:rsidR="001F00D6" w:rsidRPr="006B0DAC" w:rsidRDefault="001F00D6" w:rsidP="001F00D6">
      <w:pPr>
        <w:pStyle w:val="ListParagraph"/>
        <w:numPr>
          <w:ilvl w:val="2"/>
          <w:numId w:val="2"/>
        </w:numPr>
        <w:rPr>
          <w:rFonts w:ascii="Times New Roman" w:hAnsi="Times New Roman"/>
          <w:sz w:val="22"/>
          <w:szCs w:val="22"/>
          <w:u w:val="single"/>
        </w:rPr>
      </w:pPr>
      <w:r w:rsidRPr="001F00D6">
        <w:rPr>
          <w:rFonts w:ascii="Times New Roman" w:hAnsi="Times New Roman"/>
          <w:sz w:val="22"/>
          <w:szCs w:val="22"/>
          <w:u w:val="single"/>
        </w:rPr>
        <w:t>Chair</w:t>
      </w:r>
    </w:p>
    <w:p w:rsidR="006B0DAC" w:rsidRDefault="006B0DAC" w:rsidP="006B0DAC">
      <w:pPr>
        <w:pStyle w:val="ListParagraph"/>
        <w:ind w:left="1440"/>
        <w:rPr>
          <w:rFonts w:ascii="Times New Roman" w:hAnsi="Times New Roman"/>
          <w:sz w:val="22"/>
          <w:szCs w:val="22"/>
        </w:rPr>
      </w:pPr>
    </w:p>
    <w:p w:rsidR="006B0DAC" w:rsidRDefault="006B0DAC" w:rsidP="006B0DAC">
      <w:pPr>
        <w:pStyle w:val="ListParagraph"/>
        <w:ind w:left="2160"/>
        <w:rPr>
          <w:rFonts w:ascii="Times New Roman" w:hAnsi="Times New Roman"/>
          <w:sz w:val="22"/>
          <w:szCs w:val="22"/>
        </w:rPr>
      </w:pPr>
      <w:r w:rsidRPr="006B0DAC">
        <w:rPr>
          <w:rFonts w:ascii="Times New Roman" w:hAnsi="Times New Roman"/>
          <w:b/>
          <w:sz w:val="22"/>
          <w:szCs w:val="22"/>
        </w:rPr>
        <w:t>Motion:</w:t>
      </w:r>
      <w:r>
        <w:rPr>
          <w:rFonts w:ascii="Times New Roman" w:hAnsi="Times New Roman"/>
          <w:sz w:val="22"/>
          <w:szCs w:val="22"/>
        </w:rPr>
        <w:t xml:space="preserve"> To nominate Anita Hardeman (</w:t>
      </w:r>
      <w:proofErr w:type="spellStart"/>
      <w:r>
        <w:rPr>
          <w:rFonts w:ascii="Times New Roman" w:hAnsi="Times New Roman"/>
          <w:sz w:val="22"/>
          <w:szCs w:val="22"/>
        </w:rPr>
        <w:t>Gravitt</w:t>
      </w:r>
      <w:proofErr w:type="spellEnd"/>
      <w:r>
        <w:rPr>
          <w:rFonts w:ascii="Times New Roman" w:hAnsi="Times New Roman"/>
          <w:sz w:val="22"/>
          <w:szCs w:val="22"/>
        </w:rPr>
        <w:t>)</w:t>
      </w:r>
    </w:p>
    <w:p w:rsidR="006B0DAC" w:rsidRDefault="006B0DAC" w:rsidP="006B0DAC">
      <w:pPr>
        <w:pStyle w:val="ListParagraph"/>
        <w:ind w:left="2160"/>
        <w:rPr>
          <w:rFonts w:ascii="Times New Roman" w:hAnsi="Times New Roman"/>
          <w:sz w:val="22"/>
          <w:szCs w:val="22"/>
        </w:rPr>
      </w:pPr>
    </w:p>
    <w:p w:rsidR="006B0DAC" w:rsidRDefault="006B0DAC" w:rsidP="006B0DAC">
      <w:pPr>
        <w:pStyle w:val="ListParagraph"/>
        <w:ind w:left="2160"/>
        <w:rPr>
          <w:rFonts w:ascii="Times New Roman" w:hAnsi="Times New Roman"/>
          <w:sz w:val="22"/>
          <w:szCs w:val="22"/>
        </w:rPr>
      </w:pPr>
      <w:r>
        <w:rPr>
          <w:rFonts w:ascii="Times New Roman" w:hAnsi="Times New Roman"/>
          <w:sz w:val="22"/>
          <w:szCs w:val="22"/>
        </w:rPr>
        <w:t>There were no other nominations. Dr. Hardeman accepted the nomination and was elected chair for 2017-18.</w:t>
      </w:r>
    </w:p>
    <w:p w:rsidR="006B0DAC" w:rsidRPr="001F00D6" w:rsidRDefault="006B0DAC" w:rsidP="006B0DAC">
      <w:pPr>
        <w:pStyle w:val="ListParagraph"/>
        <w:ind w:left="2160"/>
        <w:rPr>
          <w:rFonts w:ascii="Times New Roman" w:hAnsi="Times New Roman"/>
          <w:sz w:val="22"/>
          <w:szCs w:val="22"/>
          <w:u w:val="single"/>
        </w:rPr>
      </w:pPr>
    </w:p>
    <w:p w:rsidR="001F00D6" w:rsidRDefault="001F00D6" w:rsidP="001F00D6">
      <w:pPr>
        <w:pStyle w:val="ListParagraph"/>
        <w:numPr>
          <w:ilvl w:val="2"/>
          <w:numId w:val="2"/>
        </w:numPr>
        <w:rPr>
          <w:rFonts w:ascii="Times New Roman" w:hAnsi="Times New Roman"/>
          <w:sz w:val="22"/>
          <w:szCs w:val="22"/>
          <w:u w:val="single"/>
        </w:rPr>
      </w:pPr>
      <w:r w:rsidRPr="001F00D6">
        <w:rPr>
          <w:rFonts w:ascii="Times New Roman" w:hAnsi="Times New Roman"/>
          <w:sz w:val="22"/>
          <w:szCs w:val="22"/>
          <w:u w:val="single"/>
        </w:rPr>
        <w:t>Vice Chair</w:t>
      </w:r>
    </w:p>
    <w:p w:rsidR="006B0DAC" w:rsidRDefault="006B0DAC" w:rsidP="006B0DAC">
      <w:pPr>
        <w:pStyle w:val="ListParagraph"/>
        <w:ind w:left="1440"/>
        <w:rPr>
          <w:rFonts w:ascii="Times New Roman" w:hAnsi="Times New Roman"/>
          <w:sz w:val="22"/>
          <w:szCs w:val="22"/>
          <w:u w:val="single"/>
        </w:rPr>
      </w:pPr>
    </w:p>
    <w:p w:rsidR="006B0DAC" w:rsidRDefault="006B0DAC" w:rsidP="006B0DAC">
      <w:pPr>
        <w:pStyle w:val="ListParagraph"/>
        <w:ind w:left="2160"/>
        <w:rPr>
          <w:rFonts w:ascii="Times New Roman" w:hAnsi="Times New Roman"/>
          <w:sz w:val="22"/>
          <w:szCs w:val="22"/>
        </w:rPr>
      </w:pPr>
      <w:r>
        <w:rPr>
          <w:rFonts w:ascii="Times New Roman" w:hAnsi="Times New Roman"/>
          <w:b/>
          <w:sz w:val="22"/>
          <w:szCs w:val="22"/>
        </w:rPr>
        <w:t xml:space="preserve">Motion: </w:t>
      </w:r>
      <w:r>
        <w:rPr>
          <w:rFonts w:ascii="Times New Roman" w:hAnsi="Times New Roman"/>
          <w:sz w:val="22"/>
          <w:szCs w:val="22"/>
        </w:rPr>
        <w:t xml:space="preserve">To nominate Denise </w:t>
      </w:r>
      <w:proofErr w:type="spellStart"/>
      <w:r>
        <w:rPr>
          <w:rFonts w:ascii="Times New Roman" w:hAnsi="Times New Roman"/>
          <w:sz w:val="22"/>
          <w:szCs w:val="22"/>
        </w:rPr>
        <w:t>Gravitt</w:t>
      </w:r>
      <w:proofErr w:type="spellEnd"/>
      <w:r>
        <w:rPr>
          <w:rFonts w:ascii="Times New Roman" w:hAnsi="Times New Roman"/>
          <w:sz w:val="22"/>
          <w:szCs w:val="22"/>
        </w:rPr>
        <w:t xml:space="preserve"> (</w:t>
      </w:r>
      <w:proofErr w:type="spellStart"/>
      <w:r>
        <w:rPr>
          <w:rFonts w:ascii="Times New Roman" w:hAnsi="Times New Roman"/>
          <w:sz w:val="22"/>
          <w:szCs w:val="22"/>
        </w:rPr>
        <w:t>Gravitt</w:t>
      </w:r>
      <w:proofErr w:type="spellEnd"/>
      <w:r>
        <w:rPr>
          <w:rFonts w:ascii="Times New Roman" w:hAnsi="Times New Roman"/>
          <w:sz w:val="22"/>
          <w:szCs w:val="22"/>
        </w:rPr>
        <w:t>)</w:t>
      </w:r>
    </w:p>
    <w:p w:rsidR="006B0DAC" w:rsidRDefault="006B0DAC" w:rsidP="006B0DAC">
      <w:pPr>
        <w:pStyle w:val="ListParagraph"/>
        <w:ind w:left="2160"/>
        <w:rPr>
          <w:rFonts w:ascii="Times New Roman" w:hAnsi="Times New Roman"/>
          <w:sz w:val="22"/>
          <w:szCs w:val="22"/>
        </w:rPr>
      </w:pPr>
    </w:p>
    <w:p w:rsidR="006B0DAC" w:rsidRDefault="006B0DAC" w:rsidP="006B0DAC">
      <w:pPr>
        <w:pStyle w:val="ListParagraph"/>
        <w:ind w:left="2160"/>
        <w:rPr>
          <w:rFonts w:ascii="Times New Roman" w:hAnsi="Times New Roman"/>
          <w:sz w:val="22"/>
          <w:szCs w:val="22"/>
        </w:rPr>
      </w:pPr>
      <w:r>
        <w:rPr>
          <w:rFonts w:ascii="Times New Roman" w:hAnsi="Times New Roman"/>
          <w:sz w:val="22"/>
          <w:szCs w:val="22"/>
        </w:rPr>
        <w:t xml:space="preserve">There were no other nominations, and Dr. </w:t>
      </w:r>
      <w:proofErr w:type="spellStart"/>
      <w:r>
        <w:rPr>
          <w:rFonts w:ascii="Times New Roman" w:hAnsi="Times New Roman"/>
          <w:sz w:val="22"/>
          <w:szCs w:val="22"/>
        </w:rPr>
        <w:t>Gravitt</w:t>
      </w:r>
      <w:proofErr w:type="spellEnd"/>
      <w:r>
        <w:rPr>
          <w:rFonts w:ascii="Times New Roman" w:hAnsi="Times New Roman"/>
          <w:sz w:val="22"/>
          <w:szCs w:val="22"/>
        </w:rPr>
        <w:t xml:space="preserve"> was elected Vice Chair.</w:t>
      </w:r>
    </w:p>
    <w:p w:rsidR="006B0DAC" w:rsidRPr="006B0DAC" w:rsidRDefault="006B0DAC" w:rsidP="006B0DAC">
      <w:pPr>
        <w:pStyle w:val="ListParagraph"/>
        <w:ind w:left="2160"/>
        <w:rPr>
          <w:rFonts w:ascii="Times New Roman" w:hAnsi="Times New Roman"/>
          <w:sz w:val="22"/>
          <w:szCs w:val="22"/>
        </w:rPr>
      </w:pPr>
    </w:p>
    <w:p w:rsidR="001F00D6" w:rsidRPr="006B0DAC" w:rsidRDefault="001F00D6" w:rsidP="001F00D6">
      <w:pPr>
        <w:pStyle w:val="ListParagraph"/>
        <w:numPr>
          <w:ilvl w:val="2"/>
          <w:numId w:val="2"/>
        </w:numPr>
        <w:rPr>
          <w:rFonts w:ascii="Times New Roman" w:hAnsi="Times New Roman"/>
          <w:sz w:val="22"/>
          <w:szCs w:val="22"/>
          <w:u w:val="single"/>
        </w:rPr>
      </w:pPr>
      <w:r w:rsidRPr="001F00D6">
        <w:rPr>
          <w:rFonts w:ascii="Times New Roman" w:hAnsi="Times New Roman"/>
          <w:sz w:val="22"/>
          <w:szCs w:val="22"/>
          <w:u w:val="single"/>
        </w:rPr>
        <w:t>Secretary</w:t>
      </w:r>
    </w:p>
    <w:p w:rsidR="006B0DAC" w:rsidRDefault="006B0DAC" w:rsidP="006B0DAC">
      <w:pPr>
        <w:pStyle w:val="ListParagraph"/>
        <w:ind w:left="1440"/>
        <w:rPr>
          <w:rFonts w:ascii="Times New Roman" w:hAnsi="Times New Roman"/>
          <w:sz w:val="22"/>
          <w:szCs w:val="22"/>
        </w:rPr>
      </w:pPr>
    </w:p>
    <w:p w:rsidR="006B0DAC" w:rsidRDefault="006B0DAC" w:rsidP="006B0DAC">
      <w:pPr>
        <w:pStyle w:val="ListParagraph"/>
        <w:ind w:left="2160"/>
        <w:rPr>
          <w:rFonts w:ascii="Times New Roman" w:hAnsi="Times New Roman"/>
          <w:sz w:val="22"/>
          <w:szCs w:val="22"/>
        </w:rPr>
      </w:pPr>
      <w:r w:rsidRPr="006B0DAC">
        <w:rPr>
          <w:rFonts w:ascii="Times New Roman" w:hAnsi="Times New Roman"/>
          <w:b/>
          <w:sz w:val="22"/>
          <w:szCs w:val="22"/>
        </w:rPr>
        <w:t>Motion:</w:t>
      </w:r>
      <w:r>
        <w:rPr>
          <w:rFonts w:ascii="Times New Roman" w:hAnsi="Times New Roman"/>
          <w:sz w:val="22"/>
          <w:szCs w:val="22"/>
        </w:rPr>
        <w:t xml:space="preserve"> To nominate Jeff Engel (Hardeman)</w:t>
      </w:r>
    </w:p>
    <w:p w:rsidR="006B0DAC" w:rsidRDefault="006B0DAC" w:rsidP="006B0DAC">
      <w:pPr>
        <w:pStyle w:val="ListParagraph"/>
        <w:ind w:left="2160"/>
        <w:rPr>
          <w:rFonts w:ascii="Times New Roman" w:hAnsi="Times New Roman"/>
          <w:sz w:val="22"/>
          <w:szCs w:val="22"/>
        </w:rPr>
      </w:pPr>
    </w:p>
    <w:p w:rsidR="006B0DAC" w:rsidRPr="001F00D6" w:rsidRDefault="006B0DAC" w:rsidP="006B0DAC">
      <w:pPr>
        <w:pStyle w:val="ListParagraph"/>
        <w:ind w:left="2160"/>
        <w:rPr>
          <w:rFonts w:ascii="Times New Roman" w:hAnsi="Times New Roman"/>
          <w:sz w:val="22"/>
          <w:szCs w:val="22"/>
          <w:u w:val="single"/>
        </w:rPr>
      </w:pPr>
      <w:r>
        <w:rPr>
          <w:rFonts w:ascii="Times New Roman" w:hAnsi="Times New Roman"/>
          <w:sz w:val="22"/>
          <w:szCs w:val="22"/>
        </w:rPr>
        <w:t>There were no other nominations</w:t>
      </w:r>
      <w:r w:rsidR="00BD0DA0">
        <w:rPr>
          <w:rFonts w:ascii="Times New Roman" w:hAnsi="Times New Roman"/>
          <w:sz w:val="22"/>
          <w:szCs w:val="22"/>
        </w:rPr>
        <w:t xml:space="preserve">. </w:t>
      </w:r>
      <w:r>
        <w:rPr>
          <w:rFonts w:ascii="Times New Roman" w:hAnsi="Times New Roman"/>
          <w:sz w:val="22"/>
          <w:szCs w:val="22"/>
        </w:rPr>
        <w:t>Dr. Engel was elected Secretary.</w:t>
      </w:r>
    </w:p>
    <w:p w:rsidR="001F00D6" w:rsidRPr="001F00D6" w:rsidRDefault="001F00D6" w:rsidP="001F00D6">
      <w:pPr>
        <w:pStyle w:val="ListParagraph"/>
        <w:ind w:left="2160"/>
        <w:rPr>
          <w:rFonts w:ascii="Times New Roman" w:hAnsi="Times New Roman"/>
          <w:sz w:val="22"/>
          <w:szCs w:val="22"/>
          <w:u w:val="single"/>
        </w:rPr>
      </w:pPr>
    </w:p>
    <w:p w:rsidR="001F00D6" w:rsidRPr="0080491F" w:rsidRDefault="001F00D6" w:rsidP="001F00D6">
      <w:pPr>
        <w:pStyle w:val="ListParagraph"/>
        <w:numPr>
          <w:ilvl w:val="1"/>
          <w:numId w:val="2"/>
        </w:numPr>
        <w:rPr>
          <w:rFonts w:ascii="Times New Roman" w:hAnsi="Times New Roman"/>
          <w:sz w:val="22"/>
          <w:szCs w:val="22"/>
          <w:u w:val="single"/>
        </w:rPr>
      </w:pPr>
      <w:r w:rsidRPr="001F00D6">
        <w:rPr>
          <w:rFonts w:ascii="Times New Roman" w:hAnsi="Times New Roman"/>
          <w:sz w:val="22"/>
          <w:szCs w:val="22"/>
          <w:u w:val="single"/>
        </w:rPr>
        <w:t>Meeting dates, 2017-2019</w:t>
      </w:r>
    </w:p>
    <w:p w:rsidR="0080491F" w:rsidRDefault="0080491F" w:rsidP="0080491F">
      <w:pPr>
        <w:pStyle w:val="ListParagraph"/>
        <w:rPr>
          <w:rFonts w:ascii="Times New Roman" w:hAnsi="Times New Roman"/>
          <w:sz w:val="22"/>
          <w:szCs w:val="22"/>
        </w:rPr>
      </w:pPr>
    </w:p>
    <w:p w:rsidR="0080491F" w:rsidRDefault="0080491F" w:rsidP="0080491F">
      <w:pPr>
        <w:pStyle w:val="ListParagraph"/>
        <w:ind w:left="1440"/>
        <w:rPr>
          <w:rFonts w:ascii="Times New Roman" w:hAnsi="Times New Roman"/>
          <w:sz w:val="22"/>
          <w:szCs w:val="22"/>
        </w:rPr>
      </w:pPr>
      <w:r>
        <w:rPr>
          <w:rFonts w:ascii="Times New Roman" w:hAnsi="Times New Roman"/>
          <w:sz w:val="22"/>
          <w:szCs w:val="22"/>
        </w:rPr>
        <w:t xml:space="preserve">Meeting dates have been set for the next two years, based on the Faculty Senate’s schedule. </w:t>
      </w:r>
    </w:p>
    <w:p w:rsidR="0080491F" w:rsidRDefault="0080491F" w:rsidP="0080491F">
      <w:pPr>
        <w:rPr>
          <w:rFonts w:ascii="Times New Roman" w:hAnsi="Times New Roman"/>
          <w:sz w:val="22"/>
          <w:szCs w:val="22"/>
          <w:u w:val="single"/>
        </w:rPr>
      </w:pPr>
    </w:p>
    <w:p w:rsidR="0080491F" w:rsidRPr="0080491F" w:rsidRDefault="0080491F" w:rsidP="0080491F">
      <w:pPr>
        <w:ind w:left="720"/>
        <w:rPr>
          <w:rFonts w:ascii="Times New Roman" w:hAnsi="Times New Roman"/>
          <w:sz w:val="22"/>
          <w:szCs w:val="22"/>
        </w:rPr>
      </w:pPr>
      <w:r>
        <w:rPr>
          <w:rFonts w:ascii="Times New Roman" w:hAnsi="Times New Roman"/>
          <w:sz w:val="22"/>
          <w:szCs w:val="22"/>
        </w:rPr>
        <w:t xml:space="preserve">Chairperson Hardeman thanked Recording Secretary Annette Hamm for transcribing some challenging discussions and debate this year during the CCPI review. </w:t>
      </w:r>
    </w:p>
    <w:p w:rsidR="001F00D6" w:rsidRPr="001F00D6" w:rsidRDefault="001F00D6" w:rsidP="001F00D6">
      <w:pPr>
        <w:pStyle w:val="ListParagraph"/>
        <w:rPr>
          <w:rFonts w:ascii="Times New Roman" w:hAnsi="Times New Roman"/>
          <w:sz w:val="22"/>
          <w:szCs w:val="22"/>
          <w:u w:val="single"/>
        </w:rPr>
      </w:pPr>
    </w:p>
    <w:p w:rsidR="001F00D6" w:rsidRPr="001F00D6" w:rsidRDefault="001F00D6" w:rsidP="001F00D6">
      <w:pPr>
        <w:pStyle w:val="ListParagraph"/>
        <w:numPr>
          <w:ilvl w:val="0"/>
          <w:numId w:val="2"/>
        </w:numPr>
        <w:rPr>
          <w:rFonts w:ascii="Times New Roman" w:hAnsi="Times New Roman"/>
          <w:sz w:val="22"/>
          <w:szCs w:val="22"/>
          <w:u w:val="single"/>
        </w:rPr>
      </w:pPr>
      <w:r w:rsidRPr="001F00D6">
        <w:rPr>
          <w:rFonts w:ascii="Times New Roman" w:hAnsi="Times New Roman"/>
          <w:sz w:val="22"/>
          <w:szCs w:val="22"/>
          <w:u w:val="single"/>
        </w:rPr>
        <w:t>Old Business</w:t>
      </w:r>
      <w:r w:rsidR="0080491F">
        <w:rPr>
          <w:rFonts w:ascii="Times New Roman" w:hAnsi="Times New Roman"/>
          <w:sz w:val="22"/>
          <w:szCs w:val="22"/>
        </w:rPr>
        <w:t xml:space="preserve"> – None </w:t>
      </w:r>
    </w:p>
    <w:p w:rsidR="001F00D6" w:rsidRPr="001F00D6" w:rsidRDefault="001F00D6" w:rsidP="001F00D6">
      <w:pPr>
        <w:pStyle w:val="ListParagraph"/>
        <w:tabs>
          <w:tab w:val="left" w:pos="1440"/>
        </w:tabs>
        <w:ind w:left="2250"/>
        <w:rPr>
          <w:rFonts w:ascii="Times New Roman" w:hAnsi="Times New Roman"/>
          <w:sz w:val="22"/>
          <w:szCs w:val="22"/>
          <w:u w:val="single"/>
        </w:rPr>
      </w:pPr>
    </w:p>
    <w:p w:rsidR="001F00D6" w:rsidRPr="001F00D6" w:rsidRDefault="001F00D6" w:rsidP="001F00D6">
      <w:pPr>
        <w:pStyle w:val="ListParagraph"/>
        <w:numPr>
          <w:ilvl w:val="0"/>
          <w:numId w:val="2"/>
        </w:numPr>
        <w:rPr>
          <w:rFonts w:ascii="Times New Roman" w:hAnsi="Times New Roman"/>
          <w:sz w:val="22"/>
          <w:szCs w:val="22"/>
          <w:u w:val="single"/>
        </w:rPr>
      </w:pPr>
      <w:r w:rsidRPr="001F00D6">
        <w:rPr>
          <w:rFonts w:ascii="Times New Roman" w:hAnsi="Times New Roman"/>
          <w:sz w:val="22"/>
          <w:szCs w:val="22"/>
          <w:u w:val="single"/>
        </w:rPr>
        <w:t>New Business</w:t>
      </w:r>
    </w:p>
    <w:p w:rsidR="001F00D6" w:rsidRPr="001F00D6" w:rsidRDefault="001F00D6" w:rsidP="001F00D6">
      <w:pPr>
        <w:pStyle w:val="ListParagraph"/>
        <w:rPr>
          <w:rFonts w:ascii="Times New Roman" w:hAnsi="Times New Roman"/>
          <w:sz w:val="22"/>
          <w:szCs w:val="22"/>
          <w:u w:val="single"/>
        </w:rPr>
      </w:pPr>
    </w:p>
    <w:p w:rsidR="001F00D6" w:rsidRPr="001F00D6" w:rsidRDefault="001F00D6" w:rsidP="001F00D6">
      <w:pPr>
        <w:pStyle w:val="ListParagraph"/>
        <w:numPr>
          <w:ilvl w:val="1"/>
          <w:numId w:val="2"/>
        </w:numPr>
        <w:rPr>
          <w:rFonts w:ascii="Times New Roman" w:hAnsi="Times New Roman"/>
          <w:sz w:val="22"/>
          <w:szCs w:val="22"/>
          <w:u w:val="single"/>
        </w:rPr>
      </w:pPr>
      <w:r w:rsidRPr="001F00D6">
        <w:rPr>
          <w:rFonts w:ascii="Times New Roman" w:hAnsi="Times New Roman"/>
          <w:sz w:val="22"/>
          <w:szCs w:val="22"/>
          <w:u w:val="single"/>
        </w:rPr>
        <w:t>Curricular Requests from the Department of Broadcasting and Journalism</w:t>
      </w:r>
    </w:p>
    <w:p w:rsidR="001F00D6" w:rsidRPr="001F00D6" w:rsidRDefault="001F00D6" w:rsidP="001F00D6">
      <w:pPr>
        <w:pStyle w:val="ListParagraph"/>
        <w:ind w:left="1440"/>
        <w:rPr>
          <w:rFonts w:ascii="Times New Roman" w:hAnsi="Times New Roman"/>
          <w:sz w:val="22"/>
          <w:szCs w:val="22"/>
          <w:u w:val="single"/>
        </w:rPr>
      </w:pPr>
    </w:p>
    <w:p w:rsidR="001F00D6" w:rsidRPr="001F00D6" w:rsidRDefault="001F00D6" w:rsidP="001F00D6">
      <w:pPr>
        <w:pStyle w:val="ListParagraph"/>
        <w:numPr>
          <w:ilvl w:val="2"/>
          <w:numId w:val="2"/>
        </w:numPr>
        <w:rPr>
          <w:rFonts w:ascii="Times New Roman" w:hAnsi="Times New Roman"/>
          <w:sz w:val="22"/>
          <w:szCs w:val="22"/>
          <w:u w:val="single"/>
        </w:rPr>
      </w:pPr>
      <w:r w:rsidRPr="001F00D6">
        <w:rPr>
          <w:rFonts w:ascii="Times New Roman" w:hAnsi="Times New Roman"/>
          <w:sz w:val="22"/>
          <w:szCs w:val="22"/>
          <w:u w:val="single"/>
        </w:rPr>
        <w:lastRenderedPageBreak/>
        <w:t xml:space="preserve">Request for Change in Title and Description </w:t>
      </w:r>
    </w:p>
    <w:p w:rsidR="001F00D6" w:rsidRPr="001F00D6" w:rsidRDefault="001F00D6" w:rsidP="001F00D6">
      <w:pPr>
        <w:pStyle w:val="ListParagraph"/>
        <w:ind w:left="2250"/>
        <w:rPr>
          <w:rFonts w:ascii="Times New Roman" w:hAnsi="Times New Roman"/>
          <w:sz w:val="22"/>
          <w:szCs w:val="22"/>
          <w:u w:val="single"/>
        </w:rPr>
      </w:pPr>
    </w:p>
    <w:p w:rsidR="001F00D6" w:rsidRPr="001F00D6" w:rsidRDefault="001F00D6" w:rsidP="001F00D6">
      <w:pPr>
        <w:pStyle w:val="ListParagraph"/>
        <w:numPr>
          <w:ilvl w:val="3"/>
          <w:numId w:val="2"/>
        </w:numPr>
        <w:rPr>
          <w:rFonts w:ascii="Times New Roman" w:hAnsi="Times New Roman"/>
          <w:sz w:val="22"/>
          <w:szCs w:val="22"/>
          <w:u w:val="single"/>
        </w:rPr>
      </w:pPr>
      <w:r w:rsidRPr="001F00D6">
        <w:rPr>
          <w:rFonts w:ascii="Times New Roman" w:hAnsi="Times New Roman"/>
          <w:sz w:val="22"/>
          <w:szCs w:val="22"/>
        </w:rPr>
        <w:t xml:space="preserve">BC </w:t>
      </w:r>
      <w:r w:rsidR="00BD0DA0">
        <w:rPr>
          <w:rFonts w:ascii="Times New Roman" w:hAnsi="Times New Roman"/>
          <w:sz w:val="22"/>
          <w:szCs w:val="22"/>
        </w:rPr>
        <w:t>4</w:t>
      </w:r>
      <w:r w:rsidRPr="001F00D6">
        <w:rPr>
          <w:rFonts w:ascii="Times New Roman" w:hAnsi="Times New Roman"/>
          <w:sz w:val="22"/>
          <w:szCs w:val="22"/>
        </w:rPr>
        <w:t xml:space="preserve">25, Broadcast/Cable Law and Ethics, </w:t>
      </w:r>
      <w:proofErr w:type="gramStart"/>
      <w:r w:rsidRPr="001F00D6">
        <w:rPr>
          <w:rFonts w:ascii="Times New Roman" w:hAnsi="Times New Roman"/>
          <w:sz w:val="22"/>
          <w:szCs w:val="22"/>
        </w:rPr>
        <w:t xml:space="preserve">3 </w:t>
      </w:r>
      <w:proofErr w:type="spellStart"/>
      <w:r w:rsidRPr="001F00D6">
        <w:rPr>
          <w:rFonts w:ascii="Times New Roman" w:hAnsi="Times New Roman"/>
          <w:sz w:val="22"/>
          <w:szCs w:val="22"/>
        </w:rPr>
        <w:t>s.h</w:t>
      </w:r>
      <w:proofErr w:type="spellEnd"/>
      <w:proofErr w:type="gramEnd"/>
      <w:r w:rsidRPr="001F00D6">
        <w:rPr>
          <w:rFonts w:ascii="Times New Roman" w:hAnsi="Times New Roman"/>
          <w:sz w:val="22"/>
          <w:szCs w:val="22"/>
        </w:rPr>
        <w:t>.</w:t>
      </w:r>
    </w:p>
    <w:p w:rsidR="001F00D6" w:rsidRPr="001F00D6" w:rsidRDefault="001F00D6" w:rsidP="001F00D6">
      <w:pPr>
        <w:pStyle w:val="ListParagraph"/>
        <w:ind w:left="2160" w:firstLine="720"/>
        <w:rPr>
          <w:rFonts w:ascii="Times New Roman" w:hAnsi="Times New Roman"/>
          <w:sz w:val="22"/>
          <w:szCs w:val="22"/>
        </w:rPr>
      </w:pPr>
      <w:r w:rsidRPr="001F00D6">
        <w:rPr>
          <w:rFonts w:ascii="Times New Roman" w:hAnsi="Times New Roman"/>
          <w:b/>
          <w:sz w:val="22"/>
          <w:szCs w:val="22"/>
        </w:rPr>
        <w:t>Current:</w:t>
      </w:r>
      <w:r w:rsidRPr="001F00D6">
        <w:rPr>
          <w:rFonts w:ascii="Times New Roman" w:hAnsi="Times New Roman"/>
          <w:sz w:val="22"/>
          <w:szCs w:val="22"/>
        </w:rPr>
        <w:tab/>
        <w:t>Broadcast/Cable Law and Ethics</w:t>
      </w:r>
    </w:p>
    <w:p w:rsidR="001F00D6" w:rsidRPr="001F00D6" w:rsidRDefault="001F00D6" w:rsidP="001F00D6">
      <w:pPr>
        <w:ind w:left="4320"/>
        <w:rPr>
          <w:rFonts w:ascii="Times New Roman" w:hAnsi="Times New Roman"/>
          <w:sz w:val="22"/>
          <w:szCs w:val="22"/>
        </w:rPr>
      </w:pPr>
      <w:proofErr w:type="gramStart"/>
      <w:r w:rsidRPr="001F00D6">
        <w:rPr>
          <w:rFonts w:ascii="Times New Roman" w:hAnsi="Times New Roman"/>
          <w:sz w:val="22"/>
          <w:szCs w:val="22"/>
        </w:rPr>
        <w:t>Laws covering the broadcast/cable industry in America from the Communication Act of 1934 to the present.</w:t>
      </w:r>
      <w:proofErr w:type="gramEnd"/>
      <w:r w:rsidRPr="001F00D6">
        <w:rPr>
          <w:rFonts w:ascii="Times New Roman" w:hAnsi="Times New Roman"/>
          <w:sz w:val="22"/>
          <w:szCs w:val="22"/>
        </w:rPr>
        <w:t xml:space="preserve"> Ethical considerations faced by broadcasters and </w:t>
      </w:r>
      <w:proofErr w:type="spellStart"/>
      <w:r w:rsidRPr="001F00D6">
        <w:rPr>
          <w:rFonts w:ascii="Times New Roman" w:hAnsi="Times New Roman"/>
          <w:sz w:val="22"/>
          <w:szCs w:val="22"/>
        </w:rPr>
        <w:t>cablecasters</w:t>
      </w:r>
      <w:proofErr w:type="spellEnd"/>
      <w:r w:rsidRPr="001F00D6">
        <w:rPr>
          <w:rFonts w:ascii="Times New Roman" w:hAnsi="Times New Roman"/>
          <w:sz w:val="22"/>
          <w:szCs w:val="22"/>
        </w:rPr>
        <w:t>.</w:t>
      </w:r>
    </w:p>
    <w:p w:rsidR="001F00D6" w:rsidRPr="001F00D6" w:rsidRDefault="001F00D6" w:rsidP="001F00D6">
      <w:pPr>
        <w:rPr>
          <w:rFonts w:ascii="Times New Roman" w:hAnsi="Times New Roman"/>
          <w:sz w:val="22"/>
          <w:szCs w:val="22"/>
        </w:rPr>
      </w:pPr>
    </w:p>
    <w:p w:rsidR="001F00D6" w:rsidRPr="001F00D6" w:rsidRDefault="001F00D6" w:rsidP="001F00D6">
      <w:pPr>
        <w:pStyle w:val="ListParagraph"/>
        <w:ind w:left="2160" w:firstLine="720"/>
        <w:rPr>
          <w:rFonts w:ascii="Times New Roman" w:hAnsi="Times New Roman"/>
          <w:sz w:val="22"/>
          <w:szCs w:val="22"/>
        </w:rPr>
      </w:pPr>
      <w:r w:rsidRPr="001F00D6">
        <w:rPr>
          <w:rFonts w:ascii="Times New Roman" w:hAnsi="Times New Roman"/>
          <w:b/>
          <w:sz w:val="22"/>
          <w:szCs w:val="22"/>
        </w:rPr>
        <w:t>Proposed:</w:t>
      </w:r>
      <w:r w:rsidRPr="001F00D6">
        <w:rPr>
          <w:rFonts w:ascii="Times New Roman" w:hAnsi="Times New Roman"/>
          <w:sz w:val="22"/>
          <w:szCs w:val="22"/>
        </w:rPr>
        <w:tab/>
        <w:t>Mass Communication Law and Ethics</w:t>
      </w:r>
    </w:p>
    <w:p w:rsidR="001F00D6" w:rsidRDefault="001F00D6" w:rsidP="001F00D6">
      <w:pPr>
        <w:pStyle w:val="ListParagraph"/>
        <w:ind w:left="4320"/>
        <w:rPr>
          <w:rFonts w:ascii="Times New Roman" w:hAnsi="Times New Roman"/>
          <w:sz w:val="22"/>
          <w:szCs w:val="22"/>
        </w:rPr>
      </w:pPr>
      <w:proofErr w:type="gramStart"/>
      <w:r w:rsidRPr="001F00D6">
        <w:rPr>
          <w:rFonts w:ascii="Times New Roman" w:hAnsi="Times New Roman"/>
          <w:sz w:val="22"/>
          <w:szCs w:val="22"/>
        </w:rPr>
        <w:t>Legal rights of and constraints on the mass media.</w:t>
      </w:r>
      <w:proofErr w:type="gramEnd"/>
      <w:r w:rsidRPr="001F00D6">
        <w:rPr>
          <w:rFonts w:ascii="Times New Roman" w:hAnsi="Times New Roman"/>
          <w:sz w:val="22"/>
          <w:szCs w:val="22"/>
        </w:rPr>
        <w:t xml:space="preserve"> Topics include prior restraint, source protection, libel, privacy invasion, indecency and the safe harbor, and other legal and ethical issues. </w:t>
      </w:r>
      <w:proofErr w:type="gramStart"/>
      <w:r w:rsidRPr="001F00D6">
        <w:rPr>
          <w:rFonts w:ascii="Times New Roman" w:hAnsi="Times New Roman"/>
          <w:sz w:val="22"/>
          <w:szCs w:val="22"/>
        </w:rPr>
        <w:t>Includes print, broadcast, satellite/cable, and web-based mass media.</w:t>
      </w:r>
      <w:proofErr w:type="gramEnd"/>
    </w:p>
    <w:p w:rsidR="0080491F" w:rsidRDefault="0080491F" w:rsidP="0080491F">
      <w:pPr>
        <w:rPr>
          <w:rFonts w:ascii="Times New Roman" w:hAnsi="Times New Roman"/>
          <w:sz w:val="22"/>
          <w:szCs w:val="22"/>
          <w:u w:val="single"/>
        </w:rPr>
      </w:pPr>
    </w:p>
    <w:p w:rsidR="0080491F" w:rsidRDefault="0080491F" w:rsidP="0080491F">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80491F">
        <w:rPr>
          <w:rFonts w:ascii="Times New Roman" w:hAnsi="Times New Roman"/>
          <w:b/>
          <w:sz w:val="22"/>
          <w:szCs w:val="22"/>
        </w:rPr>
        <w:t>Motion:</w:t>
      </w:r>
      <w:r>
        <w:rPr>
          <w:rFonts w:ascii="Times New Roman" w:hAnsi="Times New Roman"/>
          <w:sz w:val="22"/>
          <w:szCs w:val="22"/>
        </w:rPr>
        <w:t xml:space="preserve"> To approve BC 25 (</w:t>
      </w:r>
      <w:proofErr w:type="spellStart"/>
      <w:r>
        <w:rPr>
          <w:rFonts w:ascii="Times New Roman" w:hAnsi="Times New Roman"/>
          <w:sz w:val="22"/>
          <w:szCs w:val="22"/>
        </w:rPr>
        <w:t>Gravitt</w:t>
      </w:r>
      <w:proofErr w:type="spellEnd"/>
      <w:r>
        <w:rPr>
          <w:rFonts w:ascii="Times New Roman" w:hAnsi="Times New Roman"/>
          <w:sz w:val="22"/>
          <w:szCs w:val="22"/>
        </w:rPr>
        <w:t>/Myers)</w:t>
      </w:r>
    </w:p>
    <w:p w:rsidR="0080491F" w:rsidRDefault="0080491F" w:rsidP="0080491F">
      <w:pPr>
        <w:rPr>
          <w:rFonts w:ascii="Times New Roman" w:hAnsi="Times New Roman"/>
          <w:sz w:val="22"/>
          <w:szCs w:val="22"/>
        </w:rPr>
      </w:pPr>
    </w:p>
    <w:p w:rsidR="0080491F" w:rsidRDefault="0080491F" w:rsidP="0080491F">
      <w:pPr>
        <w:ind w:left="2880"/>
        <w:rPr>
          <w:rFonts w:ascii="Times New Roman" w:hAnsi="Times New Roman"/>
          <w:sz w:val="22"/>
          <w:szCs w:val="22"/>
        </w:rPr>
      </w:pPr>
      <w:r>
        <w:rPr>
          <w:rFonts w:ascii="Times New Roman" w:hAnsi="Times New Roman"/>
          <w:sz w:val="22"/>
          <w:szCs w:val="22"/>
        </w:rPr>
        <w:t xml:space="preserve">Chairperson Hardeman remarked that since the department is combining two previous course numbers, BC </w:t>
      </w:r>
      <w:r w:rsidR="00BD0DA0">
        <w:rPr>
          <w:rFonts w:ascii="Times New Roman" w:hAnsi="Times New Roman"/>
          <w:sz w:val="22"/>
          <w:szCs w:val="22"/>
        </w:rPr>
        <w:t>4</w:t>
      </w:r>
      <w:r>
        <w:rPr>
          <w:rFonts w:ascii="Times New Roman" w:hAnsi="Times New Roman"/>
          <w:sz w:val="22"/>
          <w:szCs w:val="22"/>
        </w:rPr>
        <w:t xml:space="preserve">25 and JOUR 417, there should be some statement in the course description to indicate that the course is not open to students who have taken JOUR 417. </w:t>
      </w:r>
      <w:r w:rsidR="005273D1">
        <w:rPr>
          <w:rFonts w:ascii="Times New Roman" w:hAnsi="Times New Roman"/>
          <w:sz w:val="22"/>
          <w:szCs w:val="22"/>
        </w:rPr>
        <w:t xml:space="preserve">Ms. </w:t>
      </w:r>
      <w:proofErr w:type="spellStart"/>
      <w:r w:rsidR="005273D1">
        <w:rPr>
          <w:rFonts w:ascii="Times New Roman" w:hAnsi="Times New Roman"/>
          <w:sz w:val="22"/>
          <w:szCs w:val="22"/>
        </w:rPr>
        <w:t>Prosise</w:t>
      </w:r>
      <w:proofErr w:type="spellEnd"/>
      <w:r w:rsidR="005273D1">
        <w:rPr>
          <w:rFonts w:ascii="Times New Roman" w:hAnsi="Times New Roman"/>
          <w:sz w:val="22"/>
          <w:szCs w:val="22"/>
        </w:rPr>
        <w:t xml:space="preserve"> clarified that it should really indicate that it is not open to students who taken either JOUR 417 or BC </w:t>
      </w:r>
      <w:r w:rsidR="00BD0DA0">
        <w:rPr>
          <w:rFonts w:ascii="Times New Roman" w:hAnsi="Times New Roman"/>
          <w:sz w:val="22"/>
          <w:szCs w:val="22"/>
        </w:rPr>
        <w:t>4</w:t>
      </w:r>
      <w:r w:rsidR="005273D1">
        <w:rPr>
          <w:rFonts w:ascii="Times New Roman" w:hAnsi="Times New Roman"/>
          <w:sz w:val="22"/>
          <w:szCs w:val="22"/>
        </w:rPr>
        <w:t xml:space="preserve">25 because the prefix for this course, as for </w:t>
      </w:r>
      <w:r w:rsidR="00BD0DA0">
        <w:rPr>
          <w:rFonts w:ascii="Times New Roman" w:hAnsi="Times New Roman"/>
          <w:sz w:val="22"/>
          <w:szCs w:val="22"/>
        </w:rPr>
        <w:t>most</w:t>
      </w:r>
      <w:r w:rsidR="005273D1">
        <w:rPr>
          <w:rFonts w:ascii="Times New Roman" w:hAnsi="Times New Roman"/>
          <w:sz w:val="22"/>
          <w:szCs w:val="22"/>
        </w:rPr>
        <w:t xml:space="preserve"> courses in the Department of Broadcasting and Journalism, will be changing to BC&amp;J for the fall catalog.</w:t>
      </w:r>
    </w:p>
    <w:p w:rsidR="005273D1" w:rsidRDefault="005273D1" w:rsidP="0080491F">
      <w:pPr>
        <w:ind w:left="2880"/>
        <w:rPr>
          <w:rFonts w:ascii="Times New Roman" w:hAnsi="Times New Roman"/>
          <w:sz w:val="22"/>
          <w:szCs w:val="22"/>
        </w:rPr>
      </w:pPr>
    </w:p>
    <w:p w:rsidR="005273D1" w:rsidRDefault="005273D1" w:rsidP="0080491F">
      <w:pPr>
        <w:ind w:left="2880"/>
        <w:rPr>
          <w:rFonts w:ascii="Times New Roman" w:hAnsi="Times New Roman"/>
          <w:sz w:val="22"/>
          <w:szCs w:val="22"/>
        </w:rPr>
      </w:pPr>
      <w:r w:rsidRPr="005273D1">
        <w:rPr>
          <w:rFonts w:ascii="Times New Roman" w:hAnsi="Times New Roman"/>
          <w:b/>
          <w:sz w:val="22"/>
          <w:szCs w:val="22"/>
        </w:rPr>
        <w:t>Change:</w:t>
      </w:r>
      <w:r>
        <w:rPr>
          <w:rFonts w:ascii="Times New Roman" w:hAnsi="Times New Roman"/>
          <w:sz w:val="22"/>
          <w:szCs w:val="22"/>
        </w:rPr>
        <w:t xml:space="preserve"> Add statement that this course is not open to students who have already taken JOUR 417 or BC 325.</w:t>
      </w:r>
    </w:p>
    <w:p w:rsidR="005273D1" w:rsidRDefault="005273D1" w:rsidP="0080491F">
      <w:pPr>
        <w:ind w:left="2880"/>
        <w:rPr>
          <w:rFonts w:ascii="Times New Roman" w:hAnsi="Times New Roman"/>
          <w:sz w:val="22"/>
          <w:szCs w:val="22"/>
        </w:rPr>
      </w:pPr>
    </w:p>
    <w:p w:rsidR="005273D1" w:rsidRPr="005273D1" w:rsidRDefault="005273D1" w:rsidP="0080491F">
      <w:pPr>
        <w:ind w:left="2880"/>
        <w:rPr>
          <w:rFonts w:ascii="Times New Roman" w:hAnsi="Times New Roman"/>
          <w:b/>
          <w:sz w:val="22"/>
          <w:szCs w:val="22"/>
        </w:rPr>
      </w:pPr>
      <w:r w:rsidRPr="005273D1">
        <w:rPr>
          <w:rFonts w:ascii="Times New Roman" w:hAnsi="Times New Roman"/>
          <w:b/>
          <w:sz w:val="22"/>
          <w:szCs w:val="22"/>
        </w:rPr>
        <w:t>MOTION APPROVED WITH CHANGE 8 YES – 0 NO – 0 AB</w:t>
      </w:r>
    </w:p>
    <w:p w:rsidR="001F00D6" w:rsidRPr="001F00D6" w:rsidRDefault="001F00D6" w:rsidP="001F00D6">
      <w:pPr>
        <w:pStyle w:val="ListParagraph"/>
        <w:rPr>
          <w:rFonts w:ascii="Times New Roman" w:hAnsi="Times New Roman"/>
          <w:sz w:val="22"/>
          <w:szCs w:val="22"/>
          <w:u w:val="single"/>
        </w:rPr>
      </w:pPr>
    </w:p>
    <w:p w:rsidR="001F00D6" w:rsidRPr="001F00D6" w:rsidRDefault="001F00D6" w:rsidP="001F00D6">
      <w:pPr>
        <w:pStyle w:val="ListParagraph"/>
        <w:numPr>
          <w:ilvl w:val="1"/>
          <w:numId w:val="2"/>
        </w:numPr>
        <w:rPr>
          <w:rFonts w:ascii="Times New Roman" w:hAnsi="Times New Roman"/>
          <w:sz w:val="22"/>
          <w:szCs w:val="22"/>
          <w:u w:val="single"/>
        </w:rPr>
      </w:pPr>
      <w:r w:rsidRPr="001F00D6">
        <w:rPr>
          <w:rFonts w:ascii="Times New Roman" w:hAnsi="Times New Roman"/>
          <w:sz w:val="22"/>
          <w:szCs w:val="22"/>
          <w:u w:val="single"/>
        </w:rPr>
        <w:t>Curricular Requests from the School of Law Enforcement and Justice Administration</w:t>
      </w:r>
    </w:p>
    <w:p w:rsidR="001F00D6" w:rsidRPr="001F00D6" w:rsidRDefault="001F00D6" w:rsidP="001F00D6">
      <w:pPr>
        <w:pStyle w:val="ListParagraph"/>
        <w:ind w:left="1440"/>
        <w:rPr>
          <w:rFonts w:ascii="Times New Roman" w:hAnsi="Times New Roman"/>
          <w:sz w:val="22"/>
          <w:szCs w:val="22"/>
          <w:u w:val="single"/>
        </w:rPr>
      </w:pPr>
    </w:p>
    <w:p w:rsidR="001F00D6" w:rsidRPr="001F00D6" w:rsidRDefault="001F00D6" w:rsidP="001F00D6">
      <w:pPr>
        <w:pStyle w:val="ListParagraph"/>
        <w:numPr>
          <w:ilvl w:val="2"/>
          <w:numId w:val="2"/>
        </w:numPr>
        <w:rPr>
          <w:rFonts w:ascii="Times New Roman" w:hAnsi="Times New Roman"/>
          <w:sz w:val="22"/>
          <w:szCs w:val="22"/>
          <w:u w:val="single"/>
        </w:rPr>
      </w:pPr>
      <w:r w:rsidRPr="001F00D6">
        <w:rPr>
          <w:rFonts w:ascii="Times New Roman" w:hAnsi="Times New Roman"/>
          <w:sz w:val="22"/>
          <w:szCs w:val="22"/>
          <w:u w:val="single"/>
        </w:rPr>
        <w:t>Request for Change in Credit Hours</w:t>
      </w:r>
    </w:p>
    <w:p w:rsidR="001F00D6" w:rsidRPr="001F00D6" w:rsidRDefault="001F00D6" w:rsidP="001F00D6">
      <w:pPr>
        <w:pStyle w:val="ListParagraph"/>
        <w:ind w:left="2250"/>
        <w:rPr>
          <w:rFonts w:ascii="Times New Roman" w:hAnsi="Times New Roman"/>
          <w:sz w:val="22"/>
          <w:szCs w:val="22"/>
          <w:u w:val="single"/>
        </w:rPr>
      </w:pPr>
    </w:p>
    <w:p w:rsidR="001F00D6" w:rsidRPr="001F00D6" w:rsidRDefault="001F00D6" w:rsidP="001F00D6">
      <w:pPr>
        <w:pStyle w:val="ListParagraph"/>
        <w:numPr>
          <w:ilvl w:val="3"/>
          <w:numId w:val="2"/>
        </w:numPr>
        <w:rPr>
          <w:rFonts w:ascii="Times New Roman" w:hAnsi="Times New Roman"/>
          <w:sz w:val="22"/>
          <w:szCs w:val="22"/>
          <w:u w:val="single"/>
        </w:rPr>
      </w:pPr>
      <w:r w:rsidRPr="001F00D6">
        <w:rPr>
          <w:rFonts w:ascii="Times New Roman" w:hAnsi="Times New Roman"/>
          <w:sz w:val="22"/>
          <w:szCs w:val="22"/>
        </w:rPr>
        <w:t xml:space="preserve">LEJA 490, Internship in Law Enforcement, </w:t>
      </w:r>
      <w:proofErr w:type="gramStart"/>
      <w:r w:rsidRPr="001F00D6">
        <w:rPr>
          <w:rFonts w:ascii="Times New Roman" w:hAnsi="Times New Roman"/>
          <w:sz w:val="22"/>
          <w:szCs w:val="22"/>
        </w:rPr>
        <w:t xml:space="preserve">12 </w:t>
      </w:r>
      <w:proofErr w:type="spellStart"/>
      <w:r w:rsidRPr="001F00D6">
        <w:rPr>
          <w:rFonts w:ascii="Times New Roman" w:hAnsi="Times New Roman"/>
          <w:sz w:val="22"/>
          <w:szCs w:val="22"/>
        </w:rPr>
        <w:t>s.h</w:t>
      </w:r>
      <w:proofErr w:type="spellEnd"/>
      <w:proofErr w:type="gramEnd"/>
      <w:r w:rsidRPr="001F00D6">
        <w:rPr>
          <w:rFonts w:ascii="Times New Roman" w:hAnsi="Times New Roman"/>
          <w:sz w:val="22"/>
          <w:szCs w:val="22"/>
        </w:rPr>
        <w:t>.</w:t>
      </w:r>
    </w:p>
    <w:p w:rsidR="001F00D6" w:rsidRPr="001F00D6" w:rsidRDefault="001F00D6" w:rsidP="001F00D6">
      <w:pPr>
        <w:pStyle w:val="ListParagraph"/>
        <w:ind w:left="2880"/>
        <w:rPr>
          <w:rFonts w:ascii="Times New Roman" w:hAnsi="Times New Roman"/>
          <w:sz w:val="22"/>
          <w:szCs w:val="22"/>
        </w:rPr>
      </w:pPr>
      <w:r w:rsidRPr="001F00D6">
        <w:rPr>
          <w:rFonts w:ascii="Times New Roman" w:hAnsi="Times New Roman"/>
          <w:b/>
          <w:sz w:val="22"/>
          <w:szCs w:val="22"/>
        </w:rPr>
        <w:t>Current:</w:t>
      </w:r>
      <w:r w:rsidRPr="001F00D6">
        <w:rPr>
          <w:rFonts w:ascii="Times New Roman" w:hAnsi="Times New Roman"/>
          <w:sz w:val="22"/>
          <w:szCs w:val="22"/>
        </w:rPr>
        <w:tab/>
      </w:r>
      <w:proofErr w:type="gramStart"/>
      <w:r w:rsidRPr="001F00D6">
        <w:rPr>
          <w:rFonts w:ascii="Times New Roman" w:hAnsi="Times New Roman"/>
          <w:sz w:val="22"/>
          <w:szCs w:val="22"/>
        </w:rPr>
        <w:t xml:space="preserve">12 </w:t>
      </w:r>
      <w:proofErr w:type="spellStart"/>
      <w:r w:rsidRPr="001F00D6">
        <w:rPr>
          <w:rFonts w:ascii="Times New Roman" w:hAnsi="Times New Roman"/>
          <w:sz w:val="22"/>
          <w:szCs w:val="22"/>
        </w:rPr>
        <w:t>s.h</w:t>
      </w:r>
      <w:proofErr w:type="spellEnd"/>
      <w:proofErr w:type="gramEnd"/>
      <w:r w:rsidRPr="001F00D6">
        <w:rPr>
          <w:rFonts w:ascii="Times New Roman" w:hAnsi="Times New Roman"/>
          <w:sz w:val="22"/>
          <w:szCs w:val="22"/>
        </w:rPr>
        <w:t>.</w:t>
      </w:r>
    </w:p>
    <w:p w:rsidR="001F00D6" w:rsidRDefault="001F00D6" w:rsidP="001F00D6">
      <w:pPr>
        <w:pStyle w:val="ListParagraph"/>
        <w:ind w:left="2880"/>
        <w:rPr>
          <w:rFonts w:ascii="Times New Roman" w:hAnsi="Times New Roman"/>
          <w:sz w:val="22"/>
          <w:szCs w:val="22"/>
        </w:rPr>
      </w:pPr>
      <w:r w:rsidRPr="001F00D6">
        <w:rPr>
          <w:rFonts w:ascii="Times New Roman" w:hAnsi="Times New Roman"/>
          <w:b/>
          <w:sz w:val="22"/>
          <w:szCs w:val="22"/>
        </w:rPr>
        <w:t>Proposed:</w:t>
      </w:r>
      <w:r w:rsidRPr="001F00D6">
        <w:rPr>
          <w:rFonts w:ascii="Times New Roman" w:hAnsi="Times New Roman"/>
          <w:sz w:val="22"/>
          <w:szCs w:val="22"/>
        </w:rPr>
        <w:tab/>
      </w:r>
      <w:proofErr w:type="gramStart"/>
      <w:r w:rsidRPr="001F00D6">
        <w:rPr>
          <w:rFonts w:ascii="Times New Roman" w:hAnsi="Times New Roman"/>
          <w:sz w:val="22"/>
          <w:szCs w:val="22"/>
        </w:rPr>
        <w:t xml:space="preserve">9 </w:t>
      </w:r>
      <w:proofErr w:type="spellStart"/>
      <w:r w:rsidRPr="001F00D6">
        <w:rPr>
          <w:rFonts w:ascii="Times New Roman" w:hAnsi="Times New Roman"/>
          <w:sz w:val="22"/>
          <w:szCs w:val="22"/>
        </w:rPr>
        <w:t>s.h</w:t>
      </w:r>
      <w:proofErr w:type="spellEnd"/>
      <w:proofErr w:type="gramEnd"/>
      <w:r w:rsidRPr="001F00D6">
        <w:rPr>
          <w:rFonts w:ascii="Times New Roman" w:hAnsi="Times New Roman"/>
          <w:sz w:val="22"/>
          <w:szCs w:val="22"/>
        </w:rPr>
        <w:t>.</w:t>
      </w:r>
    </w:p>
    <w:p w:rsidR="005273D1" w:rsidRDefault="005273D1" w:rsidP="005273D1">
      <w:pPr>
        <w:rPr>
          <w:rFonts w:ascii="Times New Roman" w:hAnsi="Times New Roman"/>
          <w:sz w:val="22"/>
          <w:szCs w:val="22"/>
          <w:u w:val="single"/>
        </w:rPr>
      </w:pPr>
    </w:p>
    <w:p w:rsidR="005273D1" w:rsidRDefault="005273D1" w:rsidP="005273D1">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5273D1">
        <w:rPr>
          <w:rFonts w:ascii="Times New Roman" w:hAnsi="Times New Roman"/>
          <w:b/>
          <w:sz w:val="22"/>
          <w:szCs w:val="22"/>
        </w:rPr>
        <w:t>Motion:</w:t>
      </w:r>
      <w:r>
        <w:rPr>
          <w:rFonts w:ascii="Times New Roman" w:hAnsi="Times New Roman"/>
          <w:sz w:val="22"/>
          <w:szCs w:val="22"/>
        </w:rPr>
        <w:t xml:space="preserve"> To approve LEJA 490 (</w:t>
      </w:r>
      <w:proofErr w:type="spellStart"/>
      <w:r>
        <w:rPr>
          <w:rFonts w:ascii="Times New Roman" w:hAnsi="Times New Roman"/>
          <w:sz w:val="22"/>
          <w:szCs w:val="22"/>
        </w:rPr>
        <w:t>Gravitt</w:t>
      </w:r>
      <w:proofErr w:type="spellEnd"/>
      <w:r>
        <w:rPr>
          <w:rFonts w:ascii="Times New Roman" w:hAnsi="Times New Roman"/>
          <w:sz w:val="22"/>
          <w:szCs w:val="22"/>
        </w:rPr>
        <w:t>/Lin)</w:t>
      </w:r>
    </w:p>
    <w:p w:rsidR="005273D1" w:rsidRDefault="005273D1" w:rsidP="005273D1">
      <w:pPr>
        <w:rPr>
          <w:rFonts w:ascii="Times New Roman" w:hAnsi="Times New Roman"/>
          <w:sz w:val="22"/>
          <w:szCs w:val="22"/>
        </w:rPr>
      </w:pPr>
    </w:p>
    <w:p w:rsidR="005273D1" w:rsidRDefault="00DF2DEE" w:rsidP="00DF2DEE">
      <w:pPr>
        <w:ind w:left="2880"/>
        <w:rPr>
          <w:rFonts w:ascii="Times New Roman" w:hAnsi="Times New Roman"/>
          <w:sz w:val="22"/>
          <w:szCs w:val="22"/>
        </w:rPr>
      </w:pPr>
      <w:r>
        <w:rPr>
          <w:rFonts w:ascii="Times New Roman" w:hAnsi="Times New Roman"/>
          <w:sz w:val="22"/>
          <w:szCs w:val="22"/>
        </w:rPr>
        <w:t>Dr. Lin asked for clarification on the statement in the Rationale section that “The change allows us to add an academic course, which was needed.” She asked what academic course is being added. LEJA Director Jill Myers responded that this would depend on the student’s area of interest – policin</w:t>
      </w:r>
      <w:r w:rsidR="00BD0DA0">
        <w:rPr>
          <w:rFonts w:ascii="Times New Roman" w:hAnsi="Times New Roman"/>
          <w:sz w:val="22"/>
          <w:szCs w:val="22"/>
        </w:rPr>
        <w:t>g, legal issues, or corrections</w:t>
      </w:r>
      <w:r>
        <w:rPr>
          <w:rFonts w:ascii="Times New Roman" w:hAnsi="Times New Roman"/>
          <w:sz w:val="22"/>
          <w:szCs w:val="22"/>
        </w:rPr>
        <w:t xml:space="preserve">. </w:t>
      </w:r>
    </w:p>
    <w:p w:rsidR="00DF2DEE" w:rsidRDefault="00DF2DEE" w:rsidP="00DF2DEE">
      <w:pPr>
        <w:ind w:left="2880"/>
        <w:rPr>
          <w:rFonts w:ascii="Times New Roman" w:hAnsi="Times New Roman"/>
          <w:sz w:val="22"/>
          <w:szCs w:val="22"/>
        </w:rPr>
      </w:pPr>
    </w:p>
    <w:p w:rsidR="00DF2DEE" w:rsidRPr="00DF2DEE" w:rsidRDefault="00DF2DEE" w:rsidP="00DF2DEE">
      <w:pPr>
        <w:ind w:left="2880"/>
        <w:rPr>
          <w:rFonts w:ascii="Times New Roman" w:hAnsi="Times New Roman"/>
          <w:b/>
          <w:sz w:val="22"/>
          <w:szCs w:val="22"/>
        </w:rPr>
      </w:pPr>
      <w:r w:rsidRPr="00DF2DEE">
        <w:rPr>
          <w:rFonts w:ascii="Times New Roman" w:hAnsi="Times New Roman"/>
          <w:b/>
          <w:sz w:val="22"/>
          <w:szCs w:val="22"/>
        </w:rPr>
        <w:t>MOTION APPROVED 8 YES – 0 NO – 0 AB</w:t>
      </w:r>
    </w:p>
    <w:p w:rsidR="001F00D6" w:rsidRPr="001F00D6" w:rsidRDefault="001F00D6" w:rsidP="001F00D6">
      <w:pPr>
        <w:pStyle w:val="ListParagraph"/>
        <w:tabs>
          <w:tab w:val="left" w:pos="2250"/>
        </w:tabs>
        <w:ind w:left="1440"/>
        <w:rPr>
          <w:rFonts w:ascii="Times New Roman" w:hAnsi="Times New Roman"/>
          <w:sz w:val="22"/>
          <w:szCs w:val="22"/>
          <w:u w:val="single"/>
        </w:rPr>
      </w:pPr>
    </w:p>
    <w:p w:rsidR="001F00D6" w:rsidRPr="001F00D6" w:rsidRDefault="001F00D6" w:rsidP="001F00D6">
      <w:pPr>
        <w:pStyle w:val="ListParagraph"/>
        <w:numPr>
          <w:ilvl w:val="1"/>
          <w:numId w:val="2"/>
        </w:numPr>
        <w:rPr>
          <w:rFonts w:ascii="Times New Roman" w:hAnsi="Times New Roman"/>
          <w:sz w:val="22"/>
          <w:szCs w:val="22"/>
          <w:u w:val="single"/>
        </w:rPr>
      </w:pPr>
      <w:r w:rsidRPr="001F00D6">
        <w:rPr>
          <w:rFonts w:ascii="Times New Roman" w:hAnsi="Times New Roman"/>
          <w:sz w:val="22"/>
          <w:szCs w:val="22"/>
          <w:u w:val="single"/>
        </w:rPr>
        <w:t>Curricular Requests from the Department of Engineering Technology</w:t>
      </w:r>
    </w:p>
    <w:p w:rsidR="001F00D6" w:rsidRPr="001F00D6" w:rsidRDefault="001F00D6" w:rsidP="001F00D6">
      <w:pPr>
        <w:pStyle w:val="ListParagraph"/>
        <w:ind w:left="1440"/>
        <w:rPr>
          <w:rFonts w:ascii="Times New Roman" w:hAnsi="Times New Roman"/>
          <w:sz w:val="22"/>
          <w:szCs w:val="22"/>
          <w:u w:val="single"/>
        </w:rPr>
      </w:pPr>
    </w:p>
    <w:p w:rsidR="001F00D6" w:rsidRPr="001F00D6" w:rsidRDefault="001F00D6" w:rsidP="001F00D6">
      <w:pPr>
        <w:pStyle w:val="ListParagraph"/>
        <w:numPr>
          <w:ilvl w:val="2"/>
          <w:numId w:val="2"/>
        </w:numPr>
        <w:rPr>
          <w:rFonts w:ascii="Times New Roman" w:hAnsi="Times New Roman"/>
          <w:sz w:val="22"/>
          <w:szCs w:val="22"/>
          <w:u w:val="single"/>
        </w:rPr>
      </w:pPr>
      <w:r w:rsidRPr="001F00D6">
        <w:rPr>
          <w:rFonts w:ascii="Times New Roman" w:hAnsi="Times New Roman"/>
          <w:sz w:val="22"/>
          <w:szCs w:val="22"/>
          <w:u w:val="single"/>
        </w:rPr>
        <w:t>Requests for Changes in Prerequisites</w:t>
      </w:r>
    </w:p>
    <w:p w:rsidR="001F00D6" w:rsidRPr="001F00D6" w:rsidRDefault="001F00D6" w:rsidP="001F00D6">
      <w:pPr>
        <w:pStyle w:val="ListParagraph"/>
        <w:ind w:left="2250"/>
        <w:rPr>
          <w:rFonts w:ascii="Times New Roman" w:hAnsi="Times New Roman"/>
          <w:sz w:val="22"/>
          <w:szCs w:val="22"/>
          <w:u w:val="single"/>
        </w:rPr>
      </w:pPr>
    </w:p>
    <w:p w:rsidR="001F00D6" w:rsidRPr="001F00D6" w:rsidRDefault="001F00D6" w:rsidP="001F00D6">
      <w:pPr>
        <w:pStyle w:val="ListParagraph"/>
        <w:numPr>
          <w:ilvl w:val="3"/>
          <w:numId w:val="2"/>
        </w:numPr>
        <w:rPr>
          <w:rFonts w:ascii="Times New Roman" w:hAnsi="Times New Roman"/>
          <w:sz w:val="22"/>
          <w:szCs w:val="22"/>
          <w:u w:val="single"/>
        </w:rPr>
      </w:pPr>
      <w:r w:rsidRPr="001F00D6">
        <w:rPr>
          <w:rFonts w:ascii="Times New Roman" w:hAnsi="Times New Roman"/>
          <w:sz w:val="22"/>
          <w:szCs w:val="22"/>
        </w:rPr>
        <w:t xml:space="preserve">IDT 310, Principles of Instructional Design, </w:t>
      </w:r>
      <w:proofErr w:type="gramStart"/>
      <w:r w:rsidRPr="001F00D6">
        <w:rPr>
          <w:rFonts w:ascii="Times New Roman" w:hAnsi="Times New Roman"/>
          <w:sz w:val="22"/>
          <w:szCs w:val="22"/>
        </w:rPr>
        <w:t xml:space="preserve">3 </w:t>
      </w:r>
      <w:proofErr w:type="spellStart"/>
      <w:r w:rsidRPr="001F00D6">
        <w:rPr>
          <w:rFonts w:ascii="Times New Roman" w:hAnsi="Times New Roman"/>
          <w:sz w:val="22"/>
          <w:szCs w:val="22"/>
        </w:rPr>
        <w:t>s.h</w:t>
      </w:r>
      <w:proofErr w:type="spellEnd"/>
      <w:proofErr w:type="gramEnd"/>
      <w:r w:rsidRPr="001F00D6">
        <w:rPr>
          <w:rFonts w:ascii="Times New Roman" w:hAnsi="Times New Roman"/>
          <w:sz w:val="22"/>
          <w:szCs w:val="22"/>
        </w:rPr>
        <w:t>.</w:t>
      </w:r>
    </w:p>
    <w:p w:rsidR="001F00D6" w:rsidRPr="001F00D6" w:rsidRDefault="001F00D6" w:rsidP="001F00D6">
      <w:pPr>
        <w:pStyle w:val="ListParagraph"/>
        <w:ind w:left="2160" w:firstLine="720"/>
        <w:rPr>
          <w:rFonts w:ascii="Times New Roman" w:hAnsi="Times New Roman"/>
          <w:sz w:val="22"/>
          <w:szCs w:val="22"/>
        </w:rPr>
      </w:pPr>
      <w:r w:rsidRPr="001F00D6">
        <w:rPr>
          <w:rFonts w:ascii="Times New Roman" w:hAnsi="Times New Roman"/>
          <w:b/>
          <w:sz w:val="22"/>
          <w:szCs w:val="22"/>
        </w:rPr>
        <w:t>Current:</w:t>
      </w:r>
      <w:r w:rsidRPr="001F00D6">
        <w:rPr>
          <w:rFonts w:ascii="Times New Roman" w:hAnsi="Times New Roman"/>
          <w:sz w:val="22"/>
          <w:szCs w:val="22"/>
        </w:rPr>
        <w:tab/>
        <w:t>IDT 200, 205, and ENG 280</w:t>
      </w:r>
    </w:p>
    <w:p w:rsidR="001F00D6" w:rsidRDefault="001F00D6" w:rsidP="001F00D6">
      <w:pPr>
        <w:pStyle w:val="ListParagraph"/>
        <w:ind w:left="2160" w:firstLine="720"/>
        <w:rPr>
          <w:rFonts w:ascii="Times New Roman" w:hAnsi="Times New Roman"/>
          <w:sz w:val="22"/>
          <w:szCs w:val="22"/>
        </w:rPr>
      </w:pPr>
      <w:r w:rsidRPr="001F00D6">
        <w:rPr>
          <w:rFonts w:ascii="Times New Roman" w:hAnsi="Times New Roman"/>
          <w:b/>
          <w:sz w:val="22"/>
          <w:szCs w:val="22"/>
        </w:rPr>
        <w:t>Proposed:</w:t>
      </w:r>
      <w:r w:rsidRPr="001F00D6">
        <w:rPr>
          <w:rFonts w:ascii="Times New Roman" w:hAnsi="Times New Roman"/>
          <w:sz w:val="22"/>
          <w:szCs w:val="22"/>
        </w:rPr>
        <w:tab/>
      </w:r>
      <w:proofErr w:type="spellStart"/>
      <w:r w:rsidRPr="001F00D6">
        <w:rPr>
          <w:rFonts w:ascii="Times New Roman" w:hAnsi="Times New Roman"/>
          <w:sz w:val="22"/>
          <w:szCs w:val="22"/>
        </w:rPr>
        <w:t>Prereq</w:t>
      </w:r>
      <w:proofErr w:type="spellEnd"/>
      <w:r w:rsidRPr="001F00D6">
        <w:rPr>
          <w:rFonts w:ascii="Times New Roman" w:hAnsi="Times New Roman"/>
          <w:sz w:val="22"/>
          <w:szCs w:val="22"/>
        </w:rPr>
        <w:t xml:space="preserve">: ENG 280; </w:t>
      </w:r>
      <w:proofErr w:type="spellStart"/>
      <w:r w:rsidRPr="001F00D6">
        <w:rPr>
          <w:rFonts w:ascii="Times New Roman" w:hAnsi="Times New Roman"/>
          <w:sz w:val="22"/>
          <w:szCs w:val="22"/>
        </w:rPr>
        <w:t>coreq</w:t>
      </w:r>
      <w:proofErr w:type="spellEnd"/>
      <w:r w:rsidRPr="001F00D6">
        <w:rPr>
          <w:rFonts w:ascii="Times New Roman" w:hAnsi="Times New Roman"/>
          <w:sz w:val="22"/>
          <w:szCs w:val="22"/>
        </w:rPr>
        <w:t>: IDT 250</w:t>
      </w:r>
    </w:p>
    <w:p w:rsidR="00180664" w:rsidRDefault="00180664" w:rsidP="001F00D6">
      <w:pPr>
        <w:pStyle w:val="ListParagraph"/>
        <w:ind w:left="2160" w:firstLine="720"/>
        <w:rPr>
          <w:rFonts w:ascii="Times New Roman" w:hAnsi="Times New Roman"/>
          <w:sz w:val="22"/>
          <w:szCs w:val="22"/>
          <w:u w:val="single"/>
        </w:rPr>
      </w:pPr>
    </w:p>
    <w:p w:rsidR="00180664" w:rsidRDefault="00180664" w:rsidP="001F00D6">
      <w:pPr>
        <w:pStyle w:val="ListParagraph"/>
        <w:ind w:left="2160" w:firstLine="720"/>
        <w:rPr>
          <w:rFonts w:ascii="Times New Roman" w:hAnsi="Times New Roman"/>
          <w:sz w:val="22"/>
          <w:szCs w:val="22"/>
        </w:rPr>
      </w:pPr>
      <w:r w:rsidRPr="00180664">
        <w:rPr>
          <w:rFonts w:ascii="Times New Roman" w:hAnsi="Times New Roman"/>
          <w:b/>
          <w:sz w:val="22"/>
          <w:szCs w:val="22"/>
        </w:rPr>
        <w:t>Motion:</w:t>
      </w:r>
      <w:r>
        <w:rPr>
          <w:rFonts w:ascii="Times New Roman" w:hAnsi="Times New Roman"/>
          <w:sz w:val="22"/>
          <w:szCs w:val="22"/>
        </w:rPr>
        <w:t xml:space="preserve"> To approve IDT 310 (</w:t>
      </w:r>
      <w:proofErr w:type="spellStart"/>
      <w:r>
        <w:rPr>
          <w:rFonts w:ascii="Times New Roman" w:hAnsi="Times New Roman"/>
          <w:sz w:val="22"/>
          <w:szCs w:val="22"/>
        </w:rPr>
        <w:t>Gravitt</w:t>
      </w:r>
      <w:proofErr w:type="spellEnd"/>
      <w:r>
        <w:rPr>
          <w:rFonts w:ascii="Times New Roman" w:hAnsi="Times New Roman"/>
          <w:sz w:val="22"/>
          <w:szCs w:val="22"/>
        </w:rPr>
        <w:t>/Engel)</w:t>
      </w:r>
    </w:p>
    <w:p w:rsidR="00180664" w:rsidRDefault="00180664" w:rsidP="001F00D6">
      <w:pPr>
        <w:pStyle w:val="ListParagraph"/>
        <w:ind w:left="2160" w:firstLine="720"/>
        <w:rPr>
          <w:rFonts w:ascii="Times New Roman" w:hAnsi="Times New Roman"/>
          <w:sz w:val="22"/>
          <w:szCs w:val="22"/>
        </w:rPr>
      </w:pPr>
    </w:p>
    <w:p w:rsidR="00180664" w:rsidRDefault="00C86D0E" w:rsidP="00C16F39">
      <w:pPr>
        <w:pStyle w:val="ListParagraph"/>
        <w:ind w:left="2880"/>
        <w:rPr>
          <w:rFonts w:ascii="Times New Roman" w:hAnsi="Times New Roman"/>
          <w:sz w:val="22"/>
          <w:szCs w:val="22"/>
        </w:rPr>
      </w:pPr>
      <w:r>
        <w:rPr>
          <w:rFonts w:ascii="Times New Roman" w:hAnsi="Times New Roman"/>
          <w:sz w:val="22"/>
          <w:szCs w:val="22"/>
        </w:rPr>
        <w:t>Chairperson Hardeman</w:t>
      </w:r>
      <w:bookmarkStart w:id="0" w:name="_GoBack"/>
      <w:bookmarkEnd w:id="0"/>
      <w:r w:rsidR="00C16F39">
        <w:rPr>
          <w:rFonts w:ascii="Times New Roman" w:hAnsi="Times New Roman"/>
          <w:sz w:val="22"/>
          <w:szCs w:val="22"/>
        </w:rPr>
        <w:t xml:space="preserve"> observed that the Rationale indicates IDT 200 and 205 are no longer offered and asked if it is the department’s intention to delete those courses. Associate Provost Parsons explained that the Media and Instructional Technology major is being phased out and will be eliminated, </w:t>
      </w:r>
      <w:r w:rsidR="00BD0DA0">
        <w:rPr>
          <w:rFonts w:ascii="Times New Roman" w:hAnsi="Times New Roman"/>
          <w:sz w:val="22"/>
          <w:szCs w:val="22"/>
        </w:rPr>
        <w:t>and as part of this process</w:t>
      </w:r>
      <w:r w:rsidR="00C16F39">
        <w:rPr>
          <w:rFonts w:ascii="Times New Roman" w:hAnsi="Times New Roman"/>
          <w:sz w:val="22"/>
          <w:szCs w:val="22"/>
        </w:rPr>
        <w:t xml:space="preserve"> those courses will also be deleted.</w:t>
      </w:r>
    </w:p>
    <w:p w:rsidR="00C16F39" w:rsidRDefault="00C16F39" w:rsidP="00C16F39">
      <w:pPr>
        <w:pStyle w:val="ListParagraph"/>
        <w:ind w:left="2880"/>
        <w:rPr>
          <w:rFonts w:ascii="Times New Roman" w:hAnsi="Times New Roman"/>
          <w:sz w:val="22"/>
          <w:szCs w:val="22"/>
        </w:rPr>
      </w:pPr>
    </w:p>
    <w:p w:rsidR="00C16F39" w:rsidRPr="00C16F39" w:rsidRDefault="00C16F39" w:rsidP="00C16F39">
      <w:pPr>
        <w:pStyle w:val="ListParagraph"/>
        <w:ind w:left="2880"/>
        <w:rPr>
          <w:rFonts w:ascii="Times New Roman" w:hAnsi="Times New Roman"/>
          <w:b/>
          <w:sz w:val="22"/>
          <w:szCs w:val="22"/>
        </w:rPr>
      </w:pPr>
      <w:r w:rsidRPr="00C16F39">
        <w:rPr>
          <w:rFonts w:ascii="Times New Roman" w:hAnsi="Times New Roman"/>
          <w:b/>
          <w:sz w:val="22"/>
          <w:szCs w:val="22"/>
        </w:rPr>
        <w:t>MOTION APPROVED 8 YES – 0 NO – 0 AB</w:t>
      </w:r>
    </w:p>
    <w:p w:rsidR="001F00D6" w:rsidRPr="001F00D6" w:rsidRDefault="001F00D6" w:rsidP="001F00D6">
      <w:pPr>
        <w:pStyle w:val="ListParagraph"/>
        <w:ind w:left="2250"/>
        <w:rPr>
          <w:rFonts w:ascii="Times New Roman" w:hAnsi="Times New Roman"/>
          <w:sz w:val="22"/>
          <w:szCs w:val="22"/>
          <w:u w:val="single"/>
        </w:rPr>
      </w:pPr>
    </w:p>
    <w:p w:rsidR="001F00D6" w:rsidRPr="001F00D6" w:rsidRDefault="001F00D6" w:rsidP="001F00D6">
      <w:pPr>
        <w:pStyle w:val="ListParagraph"/>
        <w:numPr>
          <w:ilvl w:val="3"/>
          <w:numId w:val="2"/>
        </w:numPr>
        <w:rPr>
          <w:rFonts w:ascii="Times New Roman" w:hAnsi="Times New Roman"/>
          <w:sz w:val="22"/>
          <w:szCs w:val="22"/>
          <w:u w:val="single"/>
        </w:rPr>
      </w:pPr>
      <w:r w:rsidRPr="001F00D6">
        <w:rPr>
          <w:rFonts w:ascii="Times New Roman" w:hAnsi="Times New Roman"/>
          <w:sz w:val="22"/>
          <w:szCs w:val="22"/>
        </w:rPr>
        <w:t xml:space="preserve">IDT 433, Instructional Three-Dimensional Modeling and Animation, </w:t>
      </w:r>
      <w:proofErr w:type="gramStart"/>
      <w:r w:rsidRPr="001F00D6">
        <w:rPr>
          <w:rFonts w:ascii="Times New Roman" w:hAnsi="Times New Roman"/>
          <w:sz w:val="22"/>
          <w:szCs w:val="22"/>
        </w:rPr>
        <w:t xml:space="preserve">3 </w:t>
      </w:r>
      <w:proofErr w:type="spellStart"/>
      <w:r w:rsidRPr="001F00D6">
        <w:rPr>
          <w:rFonts w:ascii="Times New Roman" w:hAnsi="Times New Roman"/>
          <w:sz w:val="22"/>
          <w:szCs w:val="22"/>
        </w:rPr>
        <w:t>s.h</w:t>
      </w:r>
      <w:proofErr w:type="spellEnd"/>
      <w:proofErr w:type="gramEnd"/>
      <w:r w:rsidRPr="001F00D6">
        <w:rPr>
          <w:rFonts w:ascii="Times New Roman" w:hAnsi="Times New Roman"/>
          <w:sz w:val="22"/>
          <w:szCs w:val="22"/>
        </w:rPr>
        <w:t>.</w:t>
      </w:r>
    </w:p>
    <w:p w:rsidR="001F00D6" w:rsidRPr="001F00D6" w:rsidRDefault="001F00D6" w:rsidP="001F00D6">
      <w:pPr>
        <w:pStyle w:val="ListParagraph"/>
        <w:ind w:left="2160" w:firstLine="720"/>
        <w:rPr>
          <w:rFonts w:ascii="Times New Roman" w:hAnsi="Times New Roman"/>
          <w:sz w:val="22"/>
          <w:szCs w:val="22"/>
        </w:rPr>
      </w:pPr>
      <w:r w:rsidRPr="001F00D6">
        <w:rPr>
          <w:rFonts w:ascii="Times New Roman" w:hAnsi="Times New Roman"/>
          <w:b/>
          <w:sz w:val="22"/>
          <w:szCs w:val="22"/>
        </w:rPr>
        <w:t>Current:</w:t>
      </w:r>
      <w:r w:rsidRPr="001F00D6">
        <w:rPr>
          <w:rFonts w:ascii="Times New Roman" w:hAnsi="Times New Roman"/>
          <w:sz w:val="22"/>
          <w:szCs w:val="22"/>
        </w:rPr>
        <w:tab/>
        <w:t>IDT 205 or permission of instructor</w:t>
      </w:r>
    </w:p>
    <w:p w:rsidR="001F00D6" w:rsidRDefault="001F00D6" w:rsidP="001F00D6">
      <w:pPr>
        <w:pStyle w:val="ListParagraph"/>
        <w:ind w:left="2160" w:firstLine="720"/>
        <w:rPr>
          <w:rFonts w:ascii="Times New Roman" w:hAnsi="Times New Roman"/>
          <w:sz w:val="22"/>
          <w:szCs w:val="22"/>
        </w:rPr>
      </w:pPr>
      <w:r w:rsidRPr="001F00D6">
        <w:rPr>
          <w:rFonts w:ascii="Times New Roman" w:hAnsi="Times New Roman"/>
          <w:b/>
          <w:sz w:val="22"/>
          <w:szCs w:val="22"/>
        </w:rPr>
        <w:t>Proposed:</w:t>
      </w:r>
      <w:r w:rsidRPr="001F00D6">
        <w:rPr>
          <w:rFonts w:ascii="Times New Roman" w:hAnsi="Times New Roman"/>
          <w:sz w:val="22"/>
          <w:szCs w:val="22"/>
        </w:rPr>
        <w:tab/>
        <w:t>IDT 122 or IDT 250 or permission of instructor</w:t>
      </w:r>
    </w:p>
    <w:p w:rsidR="00C16F39" w:rsidRDefault="00C16F39" w:rsidP="001F00D6">
      <w:pPr>
        <w:pStyle w:val="ListParagraph"/>
        <w:ind w:left="2160" w:firstLine="720"/>
        <w:rPr>
          <w:rFonts w:ascii="Times New Roman" w:hAnsi="Times New Roman"/>
          <w:sz w:val="22"/>
          <w:szCs w:val="22"/>
          <w:u w:val="single"/>
        </w:rPr>
      </w:pPr>
    </w:p>
    <w:p w:rsidR="00C16F39" w:rsidRDefault="00C16F39" w:rsidP="00C16F39">
      <w:pPr>
        <w:pStyle w:val="ListParagraph"/>
        <w:ind w:left="2160" w:firstLine="720"/>
        <w:rPr>
          <w:rFonts w:ascii="Times New Roman" w:hAnsi="Times New Roman"/>
          <w:sz w:val="22"/>
          <w:szCs w:val="22"/>
        </w:rPr>
      </w:pPr>
      <w:r w:rsidRPr="00180664">
        <w:rPr>
          <w:rFonts w:ascii="Times New Roman" w:hAnsi="Times New Roman"/>
          <w:b/>
          <w:sz w:val="22"/>
          <w:szCs w:val="22"/>
        </w:rPr>
        <w:t>Motion:</w:t>
      </w:r>
      <w:r>
        <w:rPr>
          <w:rFonts w:ascii="Times New Roman" w:hAnsi="Times New Roman"/>
          <w:sz w:val="22"/>
          <w:szCs w:val="22"/>
        </w:rPr>
        <w:t xml:space="preserve"> To approve IDT 433 (</w:t>
      </w:r>
      <w:proofErr w:type="spellStart"/>
      <w:r>
        <w:rPr>
          <w:rFonts w:ascii="Times New Roman" w:hAnsi="Times New Roman"/>
          <w:sz w:val="22"/>
          <w:szCs w:val="22"/>
        </w:rPr>
        <w:t>Doh</w:t>
      </w:r>
      <w:proofErr w:type="spellEnd"/>
      <w:r>
        <w:rPr>
          <w:rFonts w:ascii="Times New Roman" w:hAnsi="Times New Roman"/>
          <w:sz w:val="22"/>
          <w:szCs w:val="22"/>
        </w:rPr>
        <w:t>/</w:t>
      </w:r>
      <w:proofErr w:type="spellStart"/>
      <w:r>
        <w:rPr>
          <w:rFonts w:ascii="Times New Roman" w:hAnsi="Times New Roman"/>
          <w:sz w:val="22"/>
          <w:szCs w:val="22"/>
        </w:rPr>
        <w:t>Gravitt</w:t>
      </w:r>
      <w:proofErr w:type="spellEnd"/>
      <w:r>
        <w:rPr>
          <w:rFonts w:ascii="Times New Roman" w:hAnsi="Times New Roman"/>
          <w:sz w:val="22"/>
          <w:szCs w:val="22"/>
        </w:rPr>
        <w:t>)</w:t>
      </w:r>
    </w:p>
    <w:p w:rsidR="00C16F39" w:rsidRDefault="00C16F39" w:rsidP="00C16F39">
      <w:pPr>
        <w:pStyle w:val="ListParagraph"/>
        <w:ind w:left="2160" w:firstLine="720"/>
        <w:rPr>
          <w:rFonts w:ascii="Times New Roman" w:hAnsi="Times New Roman"/>
          <w:sz w:val="22"/>
          <w:szCs w:val="22"/>
        </w:rPr>
      </w:pPr>
    </w:p>
    <w:p w:rsidR="00C16F39" w:rsidRDefault="00C16F39" w:rsidP="00C16F39">
      <w:pPr>
        <w:pStyle w:val="ListParagraph"/>
        <w:ind w:left="2880"/>
        <w:rPr>
          <w:rFonts w:ascii="Times New Roman" w:hAnsi="Times New Roman"/>
          <w:sz w:val="22"/>
          <w:szCs w:val="22"/>
        </w:rPr>
      </w:pPr>
      <w:r>
        <w:rPr>
          <w:rFonts w:ascii="Times New Roman" w:hAnsi="Times New Roman"/>
          <w:sz w:val="22"/>
          <w:szCs w:val="22"/>
        </w:rPr>
        <w:t xml:space="preserve">Engineering Technology professor </w:t>
      </w:r>
      <w:proofErr w:type="spellStart"/>
      <w:r>
        <w:rPr>
          <w:rFonts w:ascii="Times New Roman" w:hAnsi="Times New Roman"/>
          <w:sz w:val="22"/>
          <w:szCs w:val="22"/>
        </w:rPr>
        <w:t>Hoyet</w:t>
      </w:r>
      <w:proofErr w:type="spellEnd"/>
      <w:r>
        <w:rPr>
          <w:rFonts w:ascii="Times New Roman" w:hAnsi="Times New Roman"/>
          <w:sz w:val="22"/>
          <w:szCs w:val="22"/>
        </w:rPr>
        <w:t xml:space="preserve"> Hemphill explained the situation is the same with this course</w:t>
      </w:r>
      <w:r w:rsidR="00BD0DA0">
        <w:rPr>
          <w:rFonts w:ascii="Times New Roman" w:hAnsi="Times New Roman"/>
          <w:sz w:val="22"/>
          <w:szCs w:val="22"/>
        </w:rPr>
        <w:t xml:space="preserve"> as with the previous request</w:t>
      </w:r>
      <w:r>
        <w:rPr>
          <w:rFonts w:ascii="Times New Roman" w:hAnsi="Times New Roman"/>
          <w:sz w:val="22"/>
          <w:szCs w:val="22"/>
        </w:rPr>
        <w:t>, since IDT 205 is part of the major that will be eliminated but IDT 122 and 251 are being taught now.</w:t>
      </w:r>
    </w:p>
    <w:p w:rsidR="00C16F39" w:rsidRDefault="00C16F39" w:rsidP="00C16F39">
      <w:pPr>
        <w:pStyle w:val="ListParagraph"/>
        <w:ind w:left="2160" w:firstLine="720"/>
        <w:rPr>
          <w:rFonts w:ascii="Times New Roman" w:hAnsi="Times New Roman"/>
          <w:sz w:val="22"/>
          <w:szCs w:val="22"/>
        </w:rPr>
      </w:pPr>
    </w:p>
    <w:p w:rsidR="00C16F39" w:rsidRPr="00C16F39" w:rsidRDefault="00C16F39" w:rsidP="00C16F39">
      <w:pPr>
        <w:pStyle w:val="ListParagraph"/>
        <w:ind w:left="2880"/>
        <w:rPr>
          <w:rFonts w:ascii="Times New Roman" w:hAnsi="Times New Roman"/>
          <w:b/>
          <w:sz w:val="22"/>
          <w:szCs w:val="22"/>
        </w:rPr>
      </w:pPr>
      <w:r w:rsidRPr="00C16F39">
        <w:rPr>
          <w:rFonts w:ascii="Times New Roman" w:hAnsi="Times New Roman"/>
          <w:b/>
          <w:sz w:val="22"/>
          <w:szCs w:val="22"/>
        </w:rPr>
        <w:t>MOTION APPROVED 8 YES – 0 NO – 0 AB</w:t>
      </w:r>
    </w:p>
    <w:p w:rsidR="001F00D6" w:rsidRPr="001F00D6" w:rsidRDefault="001F00D6" w:rsidP="001F00D6">
      <w:pPr>
        <w:pStyle w:val="ListParagraph"/>
        <w:ind w:left="2880"/>
        <w:rPr>
          <w:rFonts w:ascii="Times New Roman" w:hAnsi="Times New Roman"/>
          <w:sz w:val="22"/>
          <w:szCs w:val="22"/>
          <w:u w:val="single"/>
        </w:rPr>
      </w:pPr>
    </w:p>
    <w:p w:rsidR="001F00D6" w:rsidRPr="001F00D6" w:rsidRDefault="001F00D6" w:rsidP="001F00D6">
      <w:pPr>
        <w:pStyle w:val="ListParagraph"/>
        <w:numPr>
          <w:ilvl w:val="2"/>
          <w:numId w:val="2"/>
        </w:numPr>
        <w:rPr>
          <w:rFonts w:ascii="Times New Roman" w:hAnsi="Times New Roman"/>
          <w:sz w:val="22"/>
          <w:szCs w:val="22"/>
          <w:u w:val="single"/>
        </w:rPr>
      </w:pPr>
      <w:r w:rsidRPr="001F00D6">
        <w:rPr>
          <w:rFonts w:ascii="Times New Roman" w:hAnsi="Times New Roman"/>
          <w:sz w:val="22"/>
          <w:szCs w:val="22"/>
          <w:u w:val="single"/>
        </w:rPr>
        <w:t>Request for New Minor</w:t>
      </w:r>
    </w:p>
    <w:p w:rsidR="001F00D6" w:rsidRPr="001F00D6" w:rsidRDefault="001F00D6" w:rsidP="001F00D6">
      <w:pPr>
        <w:pStyle w:val="ListParagraph"/>
        <w:ind w:left="2250"/>
        <w:rPr>
          <w:rFonts w:ascii="Times New Roman" w:hAnsi="Times New Roman"/>
          <w:sz w:val="22"/>
          <w:szCs w:val="22"/>
          <w:u w:val="single"/>
        </w:rPr>
      </w:pPr>
    </w:p>
    <w:p w:rsidR="001F00D6" w:rsidRPr="00C16F39" w:rsidRDefault="001F00D6" w:rsidP="001F00D6">
      <w:pPr>
        <w:pStyle w:val="ListParagraph"/>
        <w:numPr>
          <w:ilvl w:val="3"/>
          <w:numId w:val="2"/>
        </w:numPr>
        <w:rPr>
          <w:rFonts w:ascii="Times New Roman" w:hAnsi="Times New Roman"/>
          <w:sz w:val="22"/>
          <w:szCs w:val="22"/>
          <w:u w:val="single"/>
        </w:rPr>
      </w:pPr>
      <w:r w:rsidRPr="001F00D6">
        <w:rPr>
          <w:rFonts w:ascii="Times New Roman" w:hAnsi="Times New Roman"/>
          <w:sz w:val="22"/>
          <w:szCs w:val="22"/>
        </w:rPr>
        <w:t>Instructional Design</w:t>
      </w:r>
    </w:p>
    <w:p w:rsidR="00C16F39" w:rsidRDefault="00C16F39" w:rsidP="00C16F39">
      <w:pPr>
        <w:pStyle w:val="ListParagraph"/>
        <w:ind w:left="2160"/>
        <w:rPr>
          <w:rFonts w:ascii="Times New Roman" w:hAnsi="Times New Roman"/>
          <w:sz w:val="22"/>
          <w:szCs w:val="22"/>
        </w:rPr>
      </w:pPr>
    </w:p>
    <w:p w:rsidR="00C16F39" w:rsidRDefault="00C16F39" w:rsidP="00C16F39">
      <w:pPr>
        <w:pStyle w:val="ListParagraph"/>
        <w:ind w:left="2160" w:firstLine="720"/>
        <w:rPr>
          <w:rFonts w:ascii="Times New Roman" w:hAnsi="Times New Roman"/>
          <w:sz w:val="22"/>
          <w:szCs w:val="22"/>
        </w:rPr>
      </w:pPr>
      <w:r w:rsidRPr="00180664">
        <w:rPr>
          <w:rFonts w:ascii="Times New Roman" w:hAnsi="Times New Roman"/>
          <w:b/>
          <w:sz w:val="22"/>
          <w:szCs w:val="22"/>
        </w:rPr>
        <w:t>Motion:</w:t>
      </w:r>
      <w:r>
        <w:rPr>
          <w:rFonts w:ascii="Times New Roman" w:hAnsi="Times New Roman"/>
          <w:sz w:val="22"/>
          <w:szCs w:val="22"/>
        </w:rPr>
        <w:t xml:space="preserve"> To approve Instructional Design minor (</w:t>
      </w:r>
      <w:proofErr w:type="spellStart"/>
      <w:r>
        <w:rPr>
          <w:rFonts w:ascii="Times New Roman" w:hAnsi="Times New Roman"/>
          <w:sz w:val="22"/>
          <w:szCs w:val="22"/>
        </w:rPr>
        <w:t>Doh</w:t>
      </w:r>
      <w:proofErr w:type="spellEnd"/>
      <w:r>
        <w:rPr>
          <w:rFonts w:ascii="Times New Roman" w:hAnsi="Times New Roman"/>
          <w:sz w:val="22"/>
          <w:szCs w:val="22"/>
        </w:rPr>
        <w:t>/Walsh)</w:t>
      </w:r>
    </w:p>
    <w:p w:rsidR="00C16F39" w:rsidRDefault="00C16F39" w:rsidP="00C16F39">
      <w:pPr>
        <w:pStyle w:val="ListParagraph"/>
        <w:ind w:left="2160" w:firstLine="720"/>
        <w:rPr>
          <w:rFonts w:ascii="Times New Roman" w:hAnsi="Times New Roman"/>
          <w:sz w:val="22"/>
          <w:szCs w:val="22"/>
        </w:rPr>
      </w:pPr>
    </w:p>
    <w:p w:rsidR="00C16F39" w:rsidRDefault="0017466A" w:rsidP="00C16F39">
      <w:pPr>
        <w:pStyle w:val="ListParagraph"/>
        <w:ind w:left="2880"/>
        <w:rPr>
          <w:rFonts w:ascii="Times New Roman" w:hAnsi="Times New Roman"/>
          <w:sz w:val="22"/>
          <w:szCs w:val="22"/>
        </w:rPr>
      </w:pPr>
      <w:r>
        <w:rPr>
          <w:rFonts w:ascii="Times New Roman" w:hAnsi="Times New Roman"/>
          <w:sz w:val="22"/>
          <w:szCs w:val="22"/>
        </w:rPr>
        <w:t xml:space="preserve">Dr. Hemphill told CCPI that work on the minor began two years ago. He related that Jeff </w:t>
      </w:r>
      <w:proofErr w:type="spellStart"/>
      <w:r>
        <w:rPr>
          <w:rFonts w:ascii="Times New Roman" w:hAnsi="Times New Roman"/>
          <w:sz w:val="22"/>
          <w:szCs w:val="22"/>
        </w:rPr>
        <w:t>Hancks</w:t>
      </w:r>
      <w:proofErr w:type="spellEnd"/>
      <w:r>
        <w:rPr>
          <w:rFonts w:ascii="Times New Roman" w:hAnsi="Times New Roman"/>
          <w:sz w:val="22"/>
          <w:szCs w:val="22"/>
        </w:rPr>
        <w:t xml:space="preserve">, Interim Director of the School of Distance Learning, International Studies, and Outreach, is very interested in the new minor for Bachelor of General Studies (BGS) students because it will be offered entirely online and all but one course is upper division, which BGS </w:t>
      </w:r>
      <w:proofErr w:type="gramStart"/>
      <w:r>
        <w:rPr>
          <w:rFonts w:ascii="Times New Roman" w:hAnsi="Times New Roman"/>
          <w:sz w:val="22"/>
          <w:szCs w:val="22"/>
        </w:rPr>
        <w:t>students</w:t>
      </w:r>
      <w:proofErr w:type="gramEnd"/>
      <w:r>
        <w:rPr>
          <w:rFonts w:ascii="Times New Roman" w:hAnsi="Times New Roman"/>
          <w:sz w:val="22"/>
          <w:szCs w:val="22"/>
        </w:rPr>
        <w:t xml:space="preserve"> need. A survey of General Studies students was conducted in fall 2015, and 60 percent of those sampled said they were moderately or extremely interested in this new minor.</w:t>
      </w:r>
    </w:p>
    <w:p w:rsidR="0017466A" w:rsidRDefault="0017466A" w:rsidP="00C16F39">
      <w:pPr>
        <w:pStyle w:val="ListParagraph"/>
        <w:ind w:left="2880"/>
        <w:rPr>
          <w:rFonts w:ascii="Times New Roman" w:hAnsi="Times New Roman"/>
          <w:sz w:val="22"/>
          <w:szCs w:val="22"/>
        </w:rPr>
      </w:pPr>
    </w:p>
    <w:p w:rsidR="0017466A" w:rsidRDefault="0017466A" w:rsidP="00C16F39">
      <w:pPr>
        <w:pStyle w:val="ListParagraph"/>
        <w:ind w:left="2880"/>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Doh</w:t>
      </w:r>
      <w:proofErr w:type="spellEnd"/>
      <w:r>
        <w:rPr>
          <w:rFonts w:ascii="Times New Roman" w:hAnsi="Times New Roman"/>
          <w:sz w:val="22"/>
          <w:szCs w:val="22"/>
        </w:rPr>
        <w:t xml:space="preserve"> asked why the Rationale states that “The IDT minor would involve six courses (18 credit hours) that would be offered primarily online.” She wonder</w:t>
      </w:r>
      <w:r w:rsidR="00C57629">
        <w:rPr>
          <w:rFonts w:ascii="Times New Roman" w:hAnsi="Times New Roman"/>
          <w:sz w:val="22"/>
          <w:szCs w:val="22"/>
        </w:rPr>
        <w:t>s</w:t>
      </w:r>
      <w:r>
        <w:rPr>
          <w:rFonts w:ascii="Times New Roman" w:hAnsi="Times New Roman"/>
          <w:sz w:val="22"/>
          <w:szCs w:val="22"/>
        </w:rPr>
        <w:t xml:space="preserve"> what is meant by “primarily” since the minor is intended to be offered entirely online. Dr. Hemphill replied that all six courses will be offered </w:t>
      </w:r>
      <w:r w:rsidR="005D60D9">
        <w:rPr>
          <w:rFonts w:ascii="Times New Roman" w:hAnsi="Times New Roman"/>
          <w:sz w:val="22"/>
          <w:szCs w:val="22"/>
        </w:rPr>
        <w:t>entirely online, but IDT 433 may be offered face-to-face for international students as well as once a year online for students in the minor.</w:t>
      </w:r>
    </w:p>
    <w:p w:rsidR="005D60D9" w:rsidRDefault="005D60D9" w:rsidP="00C16F39">
      <w:pPr>
        <w:pStyle w:val="ListParagraph"/>
        <w:ind w:left="2880"/>
        <w:rPr>
          <w:rFonts w:ascii="Times New Roman" w:hAnsi="Times New Roman"/>
          <w:sz w:val="22"/>
          <w:szCs w:val="22"/>
        </w:rPr>
      </w:pPr>
    </w:p>
    <w:p w:rsidR="005D60D9" w:rsidRDefault="005D60D9" w:rsidP="00C16F39">
      <w:pPr>
        <w:pStyle w:val="ListParagraph"/>
        <w:ind w:left="2880"/>
        <w:rPr>
          <w:rFonts w:ascii="Times New Roman" w:hAnsi="Times New Roman"/>
          <w:sz w:val="22"/>
          <w:szCs w:val="22"/>
        </w:rPr>
      </w:pPr>
      <w:r>
        <w:rPr>
          <w:rFonts w:ascii="Times New Roman" w:hAnsi="Times New Roman"/>
          <w:sz w:val="22"/>
          <w:szCs w:val="22"/>
        </w:rPr>
        <w:t xml:space="preserve">Associate Provost Parsons asked how this minor will differ from the Emerging Design Technologies minor. Dr. Hemphill replied it will be very different; this minor concentrates on instructional design that brings together aspects of broadcasting, graphic design, and graphic communication. He explained that courses from the </w:t>
      </w:r>
      <w:r w:rsidR="00926251">
        <w:rPr>
          <w:rFonts w:ascii="Times New Roman" w:hAnsi="Times New Roman"/>
          <w:sz w:val="22"/>
          <w:szCs w:val="22"/>
        </w:rPr>
        <w:t xml:space="preserve">Media and Instructional Technology </w:t>
      </w:r>
      <w:r>
        <w:rPr>
          <w:rFonts w:ascii="Times New Roman" w:hAnsi="Times New Roman"/>
          <w:sz w:val="22"/>
          <w:szCs w:val="22"/>
        </w:rPr>
        <w:t>major</w:t>
      </w:r>
      <w:r w:rsidR="00926251">
        <w:rPr>
          <w:rFonts w:ascii="Times New Roman" w:hAnsi="Times New Roman"/>
          <w:sz w:val="22"/>
          <w:szCs w:val="22"/>
        </w:rPr>
        <w:t>, which is being phased out,</w:t>
      </w:r>
      <w:r>
        <w:rPr>
          <w:rFonts w:ascii="Times New Roman" w:hAnsi="Times New Roman"/>
          <w:sz w:val="22"/>
          <w:szCs w:val="22"/>
        </w:rPr>
        <w:t xml:space="preserve"> were put into the minor so the focus is more on the theory and process of instructional design. Engineering Technology professor Roger </w:t>
      </w:r>
      <w:proofErr w:type="spellStart"/>
      <w:r>
        <w:rPr>
          <w:rFonts w:ascii="Times New Roman" w:hAnsi="Times New Roman"/>
          <w:sz w:val="22"/>
          <w:szCs w:val="22"/>
        </w:rPr>
        <w:t>Runquist</w:t>
      </w:r>
      <w:proofErr w:type="spellEnd"/>
      <w:r>
        <w:rPr>
          <w:rFonts w:ascii="Times New Roman" w:hAnsi="Times New Roman"/>
          <w:sz w:val="22"/>
          <w:szCs w:val="22"/>
        </w:rPr>
        <w:t xml:space="preserve"> added that this minor is more cross-disciplinary. Associate Provost Parsons suggested that the proposal clearly indicate how this minor is different than the Emerging Design Technologies minor.</w:t>
      </w:r>
    </w:p>
    <w:p w:rsidR="005D60D9" w:rsidRDefault="005D60D9" w:rsidP="00C16F39">
      <w:pPr>
        <w:pStyle w:val="ListParagraph"/>
        <w:ind w:left="2880"/>
        <w:rPr>
          <w:rFonts w:ascii="Times New Roman" w:hAnsi="Times New Roman"/>
          <w:sz w:val="22"/>
          <w:szCs w:val="22"/>
        </w:rPr>
      </w:pPr>
    </w:p>
    <w:p w:rsidR="005D60D9" w:rsidRDefault="005D60D9" w:rsidP="00C16F39">
      <w:pPr>
        <w:pStyle w:val="ListParagraph"/>
        <w:ind w:left="2880"/>
        <w:rPr>
          <w:rFonts w:ascii="Times New Roman" w:hAnsi="Times New Roman"/>
          <w:sz w:val="22"/>
          <w:szCs w:val="22"/>
        </w:rPr>
      </w:pPr>
      <w:r>
        <w:rPr>
          <w:rFonts w:ascii="Times New Roman" w:hAnsi="Times New Roman"/>
          <w:sz w:val="22"/>
          <w:szCs w:val="22"/>
        </w:rPr>
        <w:t xml:space="preserve">Ms. </w:t>
      </w:r>
      <w:proofErr w:type="spellStart"/>
      <w:r>
        <w:rPr>
          <w:rFonts w:ascii="Times New Roman" w:hAnsi="Times New Roman"/>
          <w:sz w:val="22"/>
          <w:szCs w:val="22"/>
        </w:rPr>
        <w:t>Prosise</w:t>
      </w:r>
      <w:proofErr w:type="spellEnd"/>
      <w:r>
        <w:rPr>
          <w:rFonts w:ascii="Times New Roman" w:hAnsi="Times New Roman"/>
          <w:sz w:val="22"/>
          <w:szCs w:val="22"/>
        </w:rPr>
        <w:t xml:space="preserve"> pointed out that since the last regularly scheduled Faculty Senate meeting for the year has already occurred, this minor will not be listed in the fall 2017 catalog. </w:t>
      </w:r>
    </w:p>
    <w:p w:rsidR="00926251" w:rsidRDefault="00926251" w:rsidP="00C16F39">
      <w:pPr>
        <w:pStyle w:val="ListParagraph"/>
        <w:ind w:left="2880"/>
        <w:rPr>
          <w:rFonts w:ascii="Times New Roman" w:hAnsi="Times New Roman"/>
          <w:sz w:val="22"/>
          <w:szCs w:val="22"/>
        </w:rPr>
      </w:pPr>
    </w:p>
    <w:p w:rsidR="00926251" w:rsidRPr="00926251" w:rsidRDefault="00926251" w:rsidP="00C16F39">
      <w:pPr>
        <w:pStyle w:val="ListParagraph"/>
        <w:ind w:left="2880"/>
        <w:rPr>
          <w:rFonts w:ascii="Times New Roman" w:hAnsi="Times New Roman"/>
          <w:b/>
          <w:sz w:val="22"/>
          <w:szCs w:val="22"/>
        </w:rPr>
      </w:pPr>
      <w:r w:rsidRPr="00926251">
        <w:rPr>
          <w:rFonts w:ascii="Times New Roman" w:hAnsi="Times New Roman"/>
          <w:b/>
          <w:sz w:val="22"/>
          <w:szCs w:val="22"/>
        </w:rPr>
        <w:t>Changes:</w:t>
      </w:r>
    </w:p>
    <w:p w:rsidR="00926251" w:rsidRDefault="00926251" w:rsidP="00926251">
      <w:pPr>
        <w:pStyle w:val="ListParagraph"/>
        <w:numPr>
          <w:ilvl w:val="0"/>
          <w:numId w:val="43"/>
        </w:numPr>
        <w:rPr>
          <w:rFonts w:ascii="Times New Roman" w:hAnsi="Times New Roman"/>
          <w:sz w:val="22"/>
          <w:szCs w:val="22"/>
        </w:rPr>
      </w:pPr>
      <w:r>
        <w:rPr>
          <w:rFonts w:ascii="Times New Roman" w:hAnsi="Times New Roman"/>
          <w:sz w:val="22"/>
          <w:szCs w:val="22"/>
        </w:rPr>
        <w:t>In the first paragraph of the Rationale section, change “Instructional Design and Technology Bachelors of Science degree” to “Media and Instructional Technology Bachelors of Science degree” and indicate that it is currently being phased out.</w:t>
      </w:r>
    </w:p>
    <w:p w:rsidR="00926251" w:rsidRDefault="00926251" w:rsidP="00926251">
      <w:pPr>
        <w:pStyle w:val="ListParagraph"/>
        <w:numPr>
          <w:ilvl w:val="0"/>
          <w:numId w:val="43"/>
        </w:numPr>
        <w:rPr>
          <w:rFonts w:ascii="Times New Roman" w:hAnsi="Times New Roman"/>
          <w:sz w:val="22"/>
          <w:szCs w:val="22"/>
        </w:rPr>
      </w:pPr>
      <w:r>
        <w:rPr>
          <w:rFonts w:ascii="Times New Roman" w:hAnsi="Times New Roman"/>
          <w:sz w:val="22"/>
          <w:szCs w:val="22"/>
        </w:rPr>
        <w:t>Specify how this minor is different than the Emerging Design Technologies minor.</w:t>
      </w:r>
    </w:p>
    <w:p w:rsidR="00926251" w:rsidRDefault="00926251" w:rsidP="00C16F39">
      <w:pPr>
        <w:pStyle w:val="ListParagraph"/>
        <w:ind w:left="2880"/>
        <w:rPr>
          <w:rFonts w:ascii="Times New Roman" w:hAnsi="Times New Roman"/>
          <w:sz w:val="22"/>
          <w:szCs w:val="22"/>
        </w:rPr>
      </w:pPr>
    </w:p>
    <w:p w:rsidR="00C16F39" w:rsidRPr="00C16F39" w:rsidRDefault="00C16F39" w:rsidP="00C16F39">
      <w:pPr>
        <w:pStyle w:val="ListParagraph"/>
        <w:ind w:left="2880"/>
        <w:rPr>
          <w:rFonts w:ascii="Times New Roman" w:hAnsi="Times New Roman"/>
          <w:b/>
          <w:sz w:val="22"/>
          <w:szCs w:val="22"/>
        </w:rPr>
      </w:pPr>
      <w:r w:rsidRPr="00C16F39">
        <w:rPr>
          <w:rFonts w:ascii="Times New Roman" w:hAnsi="Times New Roman"/>
          <w:b/>
          <w:sz w:val="22"/>
          <w:szCs w:val="22"/>
        </w:rPr>
        <w:t>MOTION APPROVED</w:t>
      </w:r>
      <w:r>
        <w:rPr>
          <w:rFonts w:ascii="Times New Roman" w:hAnsi="Times New Roman"/>
          <w:b/>
          <w:sz w:val="22"/>
          <w:szCs w:val="22"/>
        </w:rPr>
        <w:t xml:space="preserve"> WITH CHANGES</w:t>
      </w:r>
      <w:r w:rsidRPr="00C16F39">
        <w:rPr>
          <w:rFonts w:ascii="Times New Roman" w:hAnsi="Times New Roman"/>
          <w:b/>
          <w:sz w:val="22"/>
          <w:szCs w:val="22"/>
        </w:rPr>
        <w:t xml:space="preserve"> 8 YES – 0 NO – 0 AB</w:t>
      </w:r>
    </w:p>
    <w:p w:rsidR="001F00D6" w:rsidRPr="001F00D6" w:rsidRDefault="001F00D6" w:rsidP="001F00D6">
      <w:pPr>
        <w:pStyle w:val="ListParagraph"/>
        <w:ind w:left="2880"/>
        <w:rPr>
          <w:rFonts w:ascii="Times New Roman" w:hAnsi="Times New Roman"/>
          <w:sz w:val="22"/>
          <w:szCs w:val="22"/>
          <w:u w:val="single"/>
        </w:rPr>
      </w:pPr>
    </w:p>
    <w:p w:rsidR="001F00D6" w:rsidRPr="00926251" w:rsidRDefault="001F00D6" w:rsidP="001F00D6">
      <w:pPr>
        <w:pStyle w:val="ListParagraph"/>
        <w:numPr>
          <w:ilvl w:val="1"/>
          <w:numId w:val="2"/>
        </w:numPr>
        <w:ind w:left="1440" w:hanging="720"/>
        <w:rPr>
          <w:rFonts w:ascii="Times New Roman" w:hAnsi="Times New Roman"/>
          <w:sz w:val="22"/>
          <w:szCs w:val="22"/>
          <w:u w:val="single"/>
        </w:rPr>
      </w:pPr>
      <w:r w:rsidRPr="001F00D6">
        <w:rPr>
          <w:rFonts w:ascii="Times New Roman" w:hAnsi="Times New Roman"/>
          <w:sz w:val="22"/>
          <w:szCs w:val="22"/>
          <w:u w:val="single"/>
        </w:rPr>
        <w:t>Vote on Final Draft of CCPI Report on Review of Comprehensive Majors and Definitions of Terms</w:t>
      </w:r>
    </w:p>
    <w:p w:rsidR="00926251" w:rsidRDefault="00926251" w:rsidP="00926251">
      <w:pPr>
        <w:pStyle w:val="ListParagraph"/>
        <w:ind w:left="1440"/>
        <w:rPr>
          <w:rFonts w:ascii="Times New Roman" w:hAnsi="Times New Roman"/>
          <w:sz w:val="22"/>
          <w:szCs w:val="22"/>
        </w:rPr>
      </w:pPr>
    </w:p>
    <w:p w:rsidR="00EB5A0D" w:rsidRDefault="00EB5A0D" w:rsidP="00926251">
      <w:pPr>
        <w:pStyle w:val="ListParagraph"/>
        <w:ind w:left="1440"/>
        <w:rPr>
          <w:rFonts w:ascii="Times New Roman" w:hAnsi="Times New Roman"/>
          <w:sz w:val="22"/>
          <w:szCs w:val="22"/>
        </w:rPr>
      </w:pPr>
      <w:r>
        <w:rPr>
          <w:rFonts w:ascii="Times New Roman" w:hAnsi="Times New Roman"/>
          <w:sz w:val="22"/>
          <w:szCs w:val="22"/>
        </w:rPr>
        <w:t xml:space="preserve">Chairperson Hardeman told CCPI she made a minor change regarding the definition of a discipline and changed the section about the 15 </w:t>
      </w:r>
      <w:proofErr w:type="spellStart"/>
      <w:r>
        <w:rPr>
          <w:rFonts w:ascii="Times New Roman" w:hAnsi="Times New Roman"/>
          <w:sz w:val="22"/>
          <w:szCs w:val="22"/>
        </w:rPr>
        <w:t>s.h</w:t>
      </w:r>
      <w:proofErr w:type="spellEnd"/>
      <w:r>
        <w:rPr>
          <w:rFonts w:ascii="Times New Roman" w:hAnsi="Times New Roman"/>
          <w:sz w:val="22"/>
          <w:szCs w:val="22"/>
        </w:rPr>
        <w:t xml:space="preserve">. outside the major to reflect the will of the Council. </w:t>
      </w:r>
    </w:p>
    <w:p w:rsidR="00EB5A0D" w:rsidRDefault="00EB5A0D" w:rsidP="00926251">
      <w:pPr>
        <w:pStyle w:val="ListParagraph"/>
        <w:ind w:left="1440"/>
        <w:rPr>
          <w:rFonts w:ascii="Times New Roman" w:hAnsi="Times New Roman"/>
          <w:sz w:val="22"/>
          <w:szCs w:val="22"/>
        </w:rPr>
      </w:pPr>
    </w:p>
    <w:p w:rsidR="00926251" w:rsidRDefault="00EB5A0D" w:rsidP="00926251">
      <w:pPr>
        <w:pStyle w:val="ListParagraph"/>
        <w:ind w:left="1440"/>
        <w:rPr>
          <w:rFonts w:ascii="Times New Roman" w:hAnsi="Times New Roman"/>
          <w:sz w:val="22"/>
          <w:szCs w:val="22"/>
        </w:rPr>
      </w:pPr>
      <w:r>
        <w:rPr>
          <w:rFonts w:ascii="Times New Roman" w:hAnsi="Times New Roman"/>
          <w:sz w:val="22"/>
          <w:szCs w:val="22"/>
        </w:rPr>
        <w:t xml:space="preserve">Faculty Senate discussed at length at their meeting this week the fact that </w:t>
      </w:r>
      <w:r w:rsidR="00A63C31">
        <w:rPr>
          <w:rFonts w:ascii="Times New Roman" w:hAnsi="Times New Roman"/>
          <w:sz w:val="22"/>
          <w:szCs w:val="22"/>
        </w:rPr>
        <w:t xml:space="preserve">the </w:t>
      </w:r>
      <w:r>
        <w:rPr>
          <w:rFonts w:ascii="Times New Roman" w:hAnsi="Times New Roman"/>
          <w:sz w:val="22"/>
          <w:szCs w:val="22"/>
        </w:rPr>
        <w:t xml:space="preserve">Engineering </w:t>
      </w:r>
      <w:r w:rsidR="00A63C31">
        <w:rPr>
          <w:rFonts w:ascii="Times New Roman" w:hAnsi="Times New Roman"/>
          <w:sz w:val="22"/>
          <w:szCs w:val="22"/>
        </w:rPr>
        <w:t>and Mechanical Engineering majors list</w:t>
      </w:r>
      <w:r>
        <w:rPr>
          <w:rFonts w:ascii="Times New Roman" w:hAnsi="Times New Roman"/>
          <w:sz w:val="22"/>
          <w:szCs w:val="22"/>
        </w:rPr>
        <w:t xml:space="preserve"> courses that are equivalent to ones in their core. Some senators construed this as having an “or” in the core</w:t>
      </w:r>
      <w:r w:rsidR="00A63C31">
        <w:rPr>
          <w:rFonts w:ascii="Times New Roman" w:hAnsi="Times New Roman"/>
          <w:sz w:val="22"/>
          <w:szCs w:val="22"/>
        </w:rPr>
        <w:t xml:space="preserve">. </w:t>
      </w:r>
      <w:r>
        <w:rPr>
          <w:rFonts w:ascii="Times New Roman" w:hAnsi="Times New Roman"/>
          <w:sz w:val="22"/>
          <w:szCs w:val="22"/>
        </w:rPr>
        <w:t xml:space="preserve">Ms. Hamm asked </w:t>
      </w:r>
      <w:r w:rsidR="00A63C31">
        <w:rPr>
          <w:rFonts w:ascii="Times New Roman" w:hAnsi="Times New Roman"/>
          <w:sz w:val="22"/>
          <w:szCs w:val="22"/>
        </w:rPr>
        <w:t xml:space="preserve">CCPI </w:t>
      </w:r>
      <w:r>
        <w:rPr>
          <w:rFonts w:ascii="Times New Roman" w:hAnsi="Times New Roman"/>
          <w:sz w:val="22"/>
          <w:szCs w:val="22"/>
        </w:rPr>
        <w:t xml:space="preserve">if including a core definition in the CCPI </w:t>
      </w:r>
      <w:r w:rsidR="00A63C31">
        <w:rPr>
          <w:rFonts w:ascii="Times New Roman" w:hAnsi="Times New Roman"/>
          <w:sz w:val="22"/>
          <w:szCs w:val="22"/>
        </w:rPr>
        <w:t xml:space="preserve">Review </w:t>
      </w:r>
      <w:r>
        <w:rPr>
          <w:rFonts w:ascii="Times New Roman" w:hAnsi="Times New Roman"/>
          <w:sz w:val="22"/>
          <w:szCs w:val="22"/>
        </w:rPr>
        <w:t>report that prohibits “or” in the core will affect the Engineering and Mechanical Enginee</w:t>
      </w:r>
      <w:r w:rsidR="00775776">
        <w:rPr>
          <w:rFonts w:ascii="Times New Roman" w:hAnsi="Times New Roman"/>
          <w:sz w:val="22"/>
          <w:szCs w:val="22"/>
        </w:rPr>
        <w:t xml:space="preserve">ring majors in future. </w:t>
      </w:r>
      <w:r>
        <w:rPr>
          <w:rFonts w:ascii="Times New Roman" w:hAnsi="Times New Roman"/>
          <w:sz w:val="22"/>
          <w:szCs w:val="22"/>
        </w:rPr>
        <w:t xml:space="preserve">Associate Provost Parsons </w:t>
      </w:r>
      <w:r w:rsidR="00775776">
        <w:rPr>
          <w:rFonts w:ascii="Times New Roman" w:hAnsi="Times New Roman"/>
          <w:sz w:val="22"/>
          <w:szCs w:val="22"/>
        </w:rPr>
        <w:t>explained</w:t>
      </w:r>
      <w:r>
        <w:rPr>
          <w:rFonts w:ascii="Times New Roman" w:hAnsi="Times New Roman"/>
          <w:sz w:val="22"/>
          <w:szCs w:val="22"/>
        </w:rPr>
        <w:t xml:space="preserve"> that the equivalences specify that the courses are equal but with different prefixes, so defining a core should not affect these majors. She compared it to some majors listing MICR 200 “or its equivalent” or BIO 330/331 and KIN 290/291, equivalent courses with different designations. Ms. </w:t>
      </w:r>
      <w:proofErr w:type="spellStart"/>
      <w:r>
        <w:rPr>
          <w:rFonts w:ascii="Times New Roman" w:hAnsi="Times New Roman"/>
          <w:sz w:val="22"/>
          <w:szCs w:val="22"/>
        </w:rPr>
        <w:t>Prosise</w:t>
      </w:r>
      <w:proofErr w:type="spellEnd"/>
      <w:r>
        <w:rPr>
          <w:rFonts w:ascii="Times New Roman" w:hAnsi="Times New Roman"/>
          <w:sz w:val="22"/>
          <w:szCs w:val="22"/>
        </w:rPr>
        <w:t xml:space="preserve"> agreed that it will be important for the departments who do this to explain it in terms of equivalent courses. College of Arts and Sciences Associate Dean Kyle </w:t>
      </w:r>
      <w:proofErr w:type="spellStart"/>
      <w:r>
        <w:rPr>
          <w:rFonts w:ascii="Times New Roman" w:hAnsi="Times New Roman"/>
          <w:sz w:val="22"/>
          <w:szCs w:val="22"/>
        </w:rPr>
        <w:t>Mayborn</w:t>
      </w:r>
      <w:proofErr w:type="spellEnd"/>
      <w:r>
        <w:rPr>
          <w:rFonts w:ascii="Times New Roman" w:hAnsi="Times New Roman"/>
          <w:sz w:val="22"/>
          <w:szCs w:val="22"/>
        </w:rPr>
        <w:t xml:space="preserve"> believes that the phraseology represents a well thought out compromise</w:t>
      </w:r>
      <w:r w:rsidR="00775776">
        <w:rPr>
          <w:rFonts w:ascii="Times New Roman" w:hAnsi="Times New Roman"/>
          <w:sz w:val="22"/>
          <w:szCs w:val="22"/>
        </w:rPr>
        <w:t>,</w:t>
      </w:r>
      <w:r>
        <w:rPr>
          <w:rFonts w:ascii="Times New Roman" w:hAnsi="Times New Roman"/>
          <w:sz w:val="22"/>
          <w:szCs w:val="22"/>
        </w:rPr>
        <w:t xml:space="preserve"> since cross-listing the courses was not an option</w:t>
      </w:r>
      <w:r w:rsidR="00775776">
        <w:rPr>
          <w:rFonts w:ascii="Times New Roman" w:hAnsi="Times New Roman"/>
          <w:sz w:val="22"/>
          <w:szCs w:val="22"/>
        </w:rPr>
        <w:t>,</w:t>
      </w:r>
      <w:r>
        <w:rPr>
          <w:rFonts w:ascii="Times New Roman" w:hAnsi="Times New Roman"/>
          <w:sz w:val="22"/>
          <w:szCs w:val="22"/>
        </w:rPr>
        <w:t xml:space="preserve"> which helps </w:t>
      </w:r>
      <w:r w:rsidR="00775776">
        <w:rPr>
          <w:rFonts w:ascii="Times New Roman" w:hAnsi="Times New Roman"/>
          <w:sz w:val="22"/>
          <w:szCs w:val="22"/>
        </w:rPr>
        <w:t>students</w:t>
      </w:r>
      <w:r>
        <w:rPr>
          <w:rFonts w:ascii="Times New Roman" w:hAnsi="Times New Roman"/>
          <w:sz w:val="22"/>
          <w:szCs w:val="22"/>
        </w:rPr>
        <w:t xml:space="preserve"> starting out on the Macomb campus to finish their Engineering program at WIUQC.</w:t>
      </w:r>
    </w:p>
    <w:p w:rsidR="00EB5A0D" w:rsidRDefault="00EB5A0D" w:rsidP="00926251">
      <w:pPr>
        <w:pStyle w:val="ListParagraph"/>
        <w:ind w:left="1440"/>
        <w:rPr>
          <w:rFonts w:ascii="Times New Roman" w:hAnsi="Times New Roman"/>
          <w:sz w:val="22"/>
          <w:szCs w:val="22"/>
        </w:rPr>
      </w:pPr>
    </w:p>
    <w:p w:rsidR="00EB5A0D" w:rsidRDefault="00EB5A0D" w:rsidP="00926251">
      <w:pPr>
        <w:pStyle w:val="ListParagraph"/>
        <w:ind w:left="1440"/>
        <w:rPr>
          <w:rFonts w:ascii="Times New Roman" w:hAnsi="Times New Roman"/>
          <w:sz w:val="22"/>
          <w:szCs w:val="22"/>
        </w:rPr>
      </w:pPr>
      <w:r>
        <w:rPr>
          <w:rFonts w:ascii="Times New Roman" w:hAnsi="Times New Roman"/>
          <w:sz w:val="22"/>
          <w:szCs w:val="22"/>
        </w:rPr>
        <w:t xml:space="preserve">Dr. Lin suggested that the Definitions of Academic Terms chart include which definitions require feasibility studies. </w:t>
      </w:r>
      <w:r w:rsidR="00775776">
        <w:rPr>
          <w:rFonts w:ascii="Times New Roman" w:hAnsi="Times New Roman"/>
          <w:sz w:val="22"/>
          <w:szCs w:val="22"/>
        </w:rPr>
        <w:t>CCPI members agreed this would be a good addition.</w:t>
      </w:r>
    </w:p>
    <w:p w:rsidR="002D5165" w:rsidRDefault="002D5165" w:rsidP="00926251">
      <w:pPr>
        <w:pStyle w:val="ListParagraph"/>
        <w:ind w:left="1440"/>
        <w:rPr>
          <w:rFonts w:ascii="Times New Roman" w:hAnsi="Times New Roman"/>
          <w:sz w:val="22"/>
          <w:szCs w:val="22"/>
        </w:rPr>
      </w:pPr>
    </w:p>
    <w:p w:rsidR="002D5165" w:rsidRDefault="002D5165" w:rsidP="00926251">
      <w:pPr>
        <w:pStyle w:val="ListParagraph"/>
        <w:ind w:left="1440"/>
        <w:rPr>
          <w:rFonts w:ascii="Times New Roman" w:hAnsi="Times New Roman"/>
          <w:sz w:val="22"/>
          <w:szCs w:val="22"/>
        </w:rPr>
      </w:pPr>
      <w:r>
        <w:rPr>
          <w:rFonts w:ascii="Times New Roman" w:hAnsi="Times New Roman"/>
          <w:sz w:val="22"/>
          <w:szCs w:val="22"/>
        </w:rPr>
        <w:t xml:space="preserve">Chairperson Hardeman stated that she plans to include the list of comprehensive majors as an addendum to the report. She asked if she should include the objections from the College of Business and Technology to including the 15 </w:t>
      </w:r>
      <w:proofErr w:type="spellStart"/>
      <w:r>
        <w:rPr>
          <w:rFonts w:ascii="Times New Roman" w:hAnsi="Times New Roman"/>
          <w:sz w:val="22"/>
          <w:szCs w:val="22"/>
        </w:rPr>
        <w:t>s.h</w:t>
      </w:r>
      <w:proofErr w:type="spellEnd"/>
      <w:r>
        <w:rPr>
          <w:rFonts w:ascii="Times New Roman" w:hAnsi="Times New Roman"/>
          <w:sz w:val="22"/>
          <w:szCs w:val="22"/>
        </w:rPr>
        <w:t>. in the hours to be counted for the major. CCPI did not think this was necessary to include</w:t>
      </w:r>
      <w:r w:rsidR="00775776">
        <w:rPr>
          <w:rFonts w:ascii="Times New Roman" w:hAnsi="Times New Roman"/>
          <w:sz w:val="22"/>
          <w:szCs w:val="22"/>
        </w:rPr>
        <w:t xml:space="preserve"> in the review report</w:t>
      </w:r>
      <w:r>
        <w:rPr>
          <w:rFonts w:ascii="Times New Roman" w:hAnsi="Times New Roman"/>
          <w:sz w:val="22"/>
          <w:szCs w:val="22"/>
        </w:rPr>
        <w:t xml:space="preserve"> but asked that the full letter </w:t>
      </w:r>
      <w:r w:rsidR="00775776">
        <w:rPr>
          <w:rFonts w:ascii="Times New Roman" w:hAnsi="Times New Roman"/>
          <w:sz w:val="22"/>
          <w:szCs w:val="22"/>
        </w:rPr>
        <w:t xml:space="preserve">from the College </w:t>
      </w:r>
      <w:r>
        <w:rPr>
          <w:rFonts w:ascii="Times New Roman" w:hAnsi="Times New Roman"/>
          <w:sz w:val="22"/>
          <w:szCs w:val="22"/>
        </w:rPr>
        <w:t xml:space="preserve">be appended to the CCPI minutes of April 13. </w:t>
      </w:r>
    </w:p>
    <w:p w:rsidR="002D5165" w:rsidRDefault="002D5165" w:rsidP="00926251">
      <w:pPr>
        <w:pStyle w:val="ListParagraph"/>
        <w:ind w:left="1440"/>
        <w:rPr>
          <w:rFonts w:ascii="Times New Roman" w:hAnsi="Times New Roman"/>
          <w:sz w:val="22"/>
          <w:szCs w:val="22"/>
        </w:rPr>
      </w:pPr>
    </w:p>
    <w:p w:rsidR="002D5165" w:rsidRDefault="002D5165" w:rsidP="00926251">
      <w:pPr>
        <w:pStyle w:val="ListParagraph"/>
        <w:ind w:left="1440"/>
        <w:rPr>
          <w:rFonts w:ascii="Times New Roman" w:hAnsi="Times New Roman"/>
          <w:sz w:val="22"/>
          <w:szCs w:val="22"/>
        </w:rPr>
      </w:pPr>
      <w:r w:rsidRPr="002D5165">
        <w:rPr>
          <w:rFonts w:ascii="Times New Roman" w:hAnsi="Times New Roman"/>
          <w:b/>
          <w:sz w:val="22"/>
          <w:szCs w:val="22"/>
        </w:rPr>
        <w:t xml:space="preserve">Motion: </w:t>
      </w:r>
      <w:r>
        <w:rPr>
          <w:rFonts w:ascii="Times New Roman" w:hAnsi="Times New Roman"/>
          <w:sz w:val="22"/>
          <w:szCs w:val="22"/>
        </w:rPr>
        <w:t>To approve the CCPI Review report with the addition of which academic terms require feasibility studies (</w:t>
      </w:r>
      <w:proofErr w:type="spellStart"/>
      <w:r>
        <w:rPr>
          <w:rFonts w:ascii="Times New Roman" w:hAnsi="Times New Roman"/>
          <w:sz w:val="22"/>
          <w:szCs w:val="22"/>
        </w:rPr>
        <w:t>Gravitt</w:t>
      </w:r>
      <w:proofErr w:type="spellEnd"/>
      <w:r>
        <w:rPr>
          <w:rFonts w:ascii="Times New Roman" w:hAnsi="Times New Roman"/>
          <w:sz w:val="22"/>
          <w:szCs w:val="22"/>
        </w:rPr>
        <w:t>/Walsh)</w:t>
      </w:r>
    </w:p>
    <w:p w:rsidR="002D5165" w:rsidRDefault="002D5165" w:rsidP="00926251">
      <w:pPr>
        <w:pStyle w:val="ListParagraph"/>
        <w:ind w:left="1440"/>
        <w:rPr>
          <w:rFonts w:ascii="Times New Roman" w:hAnsi="Times New Roman"/>
          <w:sz w:val="22"/>
          <w:szCs w:val="22"/>
        </w:rPr>
      </w:pPr>
    </w:p>
    <w:p w:rsidR="002D5165" w:rsidRPr="002D5165" w:rsidRDefault="002D5165" w:rsidP="00926251">
      <w:pPr>
        <w:pStyle w:val="ListParagraph"/>
        <w:ind w:left="1440"/>
        <w:rPr>
          <w:rFonts w:ascii="Times New Roman" w:hAnsi="Times New Roman"/>
          <w:b/>
          <w:sz w:val="22"/>
          <w:szCs w:val="22"/>
        </w:rPr>
      </w:pPr>
      <w:r w:rsidRPr="002D5165">
        <w:rPr>
          <w:rFonts w:ascii="Times New Roman" w:hAnsi="Times New Roman"/>
          <w:b/>
          <w:sz w:val="22"/>
          <w:szCs w:val="22"/>
        </w:rPr>
        <w:t>MOTION APPROVED 8 YES – 0 NO – 0 AB</w:t>
      </w:r>
    </w:p>
    <w:p w:rsidR="002D5165" w:rsidRDefault="002D5165" w:rsidP="00926251">
      <w:pPr>
        <w:pStyle w:val="ListParagraph"/>
        <w:ind w:left="1440"/>
        <w:rPr>
          <w:rFonts w:ascii="Times New Roman" w:hAnsi="Times New Roman"/>
          <w:sz w:val="22"/>
          <w:szCs w:val="22"/>
        </w:rPr>
      </w:pPr>
    </w:p>
    <w:p w:rsidR="002D5165" w:rsidRPr="00EB5A0D" w:rsidRDefault="002D5165" w:rsidP="00926251">
      <w:pPr>
        <w:pStyle w:val="ListParagraph"/>
        <w:ind w:left="1440"/>
        <w:rPr>
          <w:rFonts w:ascii="Times New Roman" w:hAnsi="Times New Roman"/>
          <w:sz w:val="22"/>
          <w:szCs w:val="22"/>
        </w:rPr>
      </w:pPr>
      <w:r>
        <w:rPr>
          <w:rFonts w:ascii="Times New Roman" w:hAnsi="Times New Roman"/>
          <w:sz w:val="22"/>
          <w:szCs w:val="22"/>
        </w:rPr>
        <w:t>Chairperson Hardeman thanked CCPI members for their participation in the long process of reviewing the terms</w:t>
      </w:r>
      <w:r w:rsidR="00775776">
        <w:rPr>
          <w:rFonts w:ascii="Times New Roman" w:hAnsi="Times New Roman"/>
          <w:sz w:val="22"/>
          <w:szCs w:val="22"/>
        </w:rPr>
        <w:t xml:space="preserve"> and comprehensive majors</w:t>
      </w:r>
      <w:r>
        <w:rPr>
          <w:rFonts w:ascii="Times New Roman" w:hAnsi="Times New Roman"/>
          <w:sz w:val="22"/>
          <w:szCs w:val="22"/>
        </w:rPr>
        <w:t>, which occasioned much discussion and thought. She observed that CCPI members learned a lot about the various comprehensive majors on campus during the process. She hopes current and past members of CCPI can be in the audience when the report is presented at Faculty Senate.</w:t>
      </w:r>
      <w:r w:rsidR="001D1848">
        <w:rPr>
          <w:rFonts w:ascii="Times New Roman" w:hAnsi="Times New Roman"/>
          <w:sz w:val="22"/>
          <w:szCs w:val="22"/>
        </w:rPr>
        <w:t xml:space="preserve"> Dr. </w:t>
      </w:r>
      <w:proofErr w:type="spellStart"/>
      <w:r w:rsidR="001D1848">
        <w:rPr>
          <w:rFonts w:ascii="Times New Roman" w:hAnsi="Times New Roman"/>
          <w:sz w:val="22"/>
          <w:szCs w:val="22"/>
        </w:rPr>
        <w:t>Gravitt</w:t>
      </w:r>
      <w:proofErr w:type="spellEnd"/>
      <w:r w:rsidR="001D1848">
        <w:rPr>
          <w:rFonts w:ascii="Times New Roman" w:hAnsi="Times New Roman"/>
          <w:sz w:val="22"/>
          <w:szCs w:val="22"/>
        </w:rPr>
        <w:t xml:space="preserve"> commended Chairperson Hardeman on the job she did leading CCPI this year.</w:t>
      </w:r>
    </w:p>
    <w:p w:rsidR="00DD69B3" w:rsidRPr="00DD5E28" w:rsidRDefault="00DD69B3" w:rsidP="00DD69B3">
      <w:pPr>
        <w:rPr>
          <w:rFonts w:ascii="Times New Roman" w:hAnsi="Times New Roman"/>
          <w:sz w:val="22"/>
          <w:szCs w:val="22"/>
        </w:rPr>
      </w:pPr>
    </w:p>
    <w:p w:rsidR="001D1848" w:rsidRDefault="00984437" w:rsidP="00984437">
      <w:pPr>
        <w:pStyle w:val="Header"/>
        <w:tabs>
          <w:tab w:val="clear" w:pos="4680"/>
          <w:tab w:val="clear" w:pos="9360"/>
        </w:tabs>
        <w:rPr>
          <w:rFonts w:ascii="Times New Roman" w:hAnsi="Times New Roman"/>
          <w:sz w:val="22"/>
          <w:szCs w:val="22"/>
        </w:rPr>
      </w:pPr>
      <w:r w:rsidRPr="00984437">
        <w:rPr>
          <w:rFonts w:ascii="Times New Roman" w:hAnsi="Times New Roman"/>
          <w:sz w:val="22"/>
          <w:szCs w:val="22"/>
        </w:rPr>
        <w:t>V.</w:t>
      </w:r>
      <w:r w:rsidRPr="00984437">
        <w:rPr>
          <w:rFonts w:ascii="Times New Roman" w:hAnsi="Times New Roman"/>
          <w:sz w:val="22"/>
          <w:szCs w:val="22"/>
        </w:rPr>
        <w:tab/>
      </w:r>
      <w:r w:rsidRPr="001F00D6">
        <w:rPr>
          <w:rFonts w:ascii="Times New Roman" w:hAnsi="Times New Roman"/>
          <w:sz w:val="22"/>
          <w:szCs w:val="22"/>
          <w:u w:val="single"/>
        </w:rPr>
        <w:t>Provost’s Report</w:t>
      </w:r>
      <w:r w:rsidR="004B32FC">
        <w:rPr>
          <w:rFonts w:ascii="Times New Roman" w:hAnsi="Times New Roman"/>
          <w:sz w:val="22"/>
          <w:szCs w:val="22"/>
        </w:rPr>
        <w:t xml:space="preserve"> </w:t>
      </w:r>
    </w:p>
    <w:p w:rsidR="001D1848" w:rsidRDefault="001D1848" w:rsidP="00984437">
      <w:pPr>
        <w:pStyle w:val="Header"/>
        <w:tabs>
          <w:tab w:val="clear" w:pos="4680"/>
          <w:tab w:val="clear" w:pos="9360"/>
        </w:tabs>
        <w:rPr>
          <w:rFonts w:ascii="Times New Roman" w:hAnsi="Times New Roman"/>
          <w:sz w:val="22"/>
          <w:szCs w:val="22"/>
        </w:rPr>
      </w:pPr>
    </w:p>
    <w:p w:rsidR="001D1848" w:rsidRDefault="001D1848" w:rsidP="001D1848">
      <w:pPr>
        <w:pStyle w:val="Header"/>
        <w:tabs>
          <w:tab w:val="clear" w:pos="4680"/>
          <w:tab w:val="clear" w:pos="9360"/>
        </w:tabs>
        <w:ind w:left="720"/>
        <w:rPr>
          <w:rFonts w:ascii="Times New Roman" w:hAnsi="Times New Roman"/>
          <w:sz w:val="22"/>
          <w:szCs w:val="22"/>
        </w:rPr>
      </w:pPr>
      <w:r>
        <w:rPr>
          <w:rFonts w:ascii="Times New Roman" w:hAnsi="Times New Roman"/>
          <w:sz w:val="22"/>
          <w:szCs w:val="22"/>
        </w:rPr>
        <w:t xml:space="preserve">Associate Provost Parsons reported that UNIV 360 was approved at Faculty Senate after much discussion and by a narrow margin. The course was originally objected to, </w:t>
      </w:r>
      <w:proofErr w:type="gramStart"/>
      <w:r w:rsidR="00024C0E">
        <w:rPr>
          <w:rFonts w:ascii="Times New Roman" w:hAnsi="Times New Roman"/>
          <w:sz w:val="22"/>
          <w:szCs w:val="22"/>
        </w:rPr>
        <w:t>then</w:t>
      </w:r>
      <w:proofErr w:type="gramEnd"/>
      <w:r w:rsidR="00024C0E">
        <w:rPr>
          <w:rFonts w:ascii="Times New Roman" w:hAnsi="Times New Roman"/>
          <w:sz w:val="22"/>
          <w:szCs w:val="22"/>
        </w:rPr>
        <w:t xml:space="preserve"> </w:t>
      </w:r>
      <w:r>
        <w:rPr>
          <w:rFonts w:ascii="Times New Roman" w:hAnsi="Times New Roman"/>
          <w:sz w:val="22"/>
          <w:szCs w:val="22"/>
        </w:rPr>
        <w:t xml:space="preserve">brought back to the agenda, and a motion was made to send it back to CCPI, but that motion was defeated and the course was approved by a </w:t>
      </w:r>
      <w:r>
        <w:rPr>
          <w:rFonts w:ascii="Times New Roman" w:hAnsi="Times New Roman"/>
          <w:sz w:val="22"/>
          <w:szCs w:val="22"/>
        </w:rPr>
        <w:lastRenderedPageBreak/>
        <w:t xml:space="preserve">close vote. She related the arguments against approval of the course were </w:t>
      </w:r>
      <w:r w:rsidR="00024C0E">
        <w:rPr>
          <w:rFonts w:ascii="Times New Roman" w:hAnsi="Times New Roman"/>
          <w:sz w:val="22"/>
          <w:szCs w:val="22"/>
        </w:rPr>
        <w:t>1) that</w:t>
      </w:r>
      <w:r>
        <w:rPr>
          <w:rFonts w:ascii="Times New Roman" w:hAnsi="Times New Roman"/>
          <w:sz w:val="22"/>
          <w:szCs w:val="22"/>
        </w:rPr>
        <w:t xml:space="preserve"> some senators thought only BGS students should be allowed to take it, and 2) many other methods courses are already on the books for BGS students to take. Associate Provost Parsons stated that Dr. </w:t>
      </w:r>
      <w:proofErr w:type="spellStart"/>
      <w:r>
        <w:rPr>
          <w:rFonts w:ascii="Times New Roman" w:hAnsi="Times New Roman"/>
          <w:sz w:val="22"/>
          <w:szCs w:val="22"/>
        </w:rPr>
        <w:t>Cordes</w:t>
      </w:r>
      <w:proofErr w:type="spellEnd"/>
      <w:r>
        <w:rPr>
          <w:rFonts w:ascii="Times New Roman" w:hAnsi="Times New Roman"/>
          <w:sz w:val="22"/>
          <w:szCs w:val="22"/>
        </w:rPr>
        <w:t>, who crafted the course proposal, pointed out that there are no other research methods courses that are offered entirely online and do not have any perquisites, but the discussion</w:t>
      </w:r>
      <w:r w:rsidR="00024C0E">
        <w:rPr>
          <w:rFonts w:ascii="Times New Roman" w:hAnsi="Times New Roman"/>
          <w:sz w:val="22"/>
          <w:szCs w:val="22"/>
        </w:rPr>
        <w:t xml:space="preserve"> on the Senate floor took 20-30 minutes before final approval.</w:t>
      </w:r>
    </w:p>
    <w:p w:rsidR="001D1848" w:rsidRDefault="001D1848" w:rsidP="001D1848">
      <w:pPr>
        <w:pStyle w:val="Header"/>
        <w:tabs>
          <w:tab w:val="clear" w:pos="4680"/>
          <w:tab w:val="clear" w:pos="9360"/>
        </w:tabs>
        <w:ind w:left="720"/>
        <w:rPr>
          <w:rFonts w:ascii="Times New Roman" w:hAnsi="Times New Roman"/>
          <w:sz w:val="22"/>
          <w:szCs w:val="22"/>
        </w:rPr>
      </w:pPr>
    </w:p>
    <w:p w:rsidR="001D1848" w:rsidRPr="00984437" w:rsidRDefault="001D1848" w:rsidP="001D1848">
      <w:pPr>
        <w:pStyle w:val="Header"/>
        <w:tabs>
          <w:tab w:val="clear" w:pos="4680"/>
          <w:tab w:val="clear" w:pos="9360"/>
        </w:tabs>
        <w:ind w:left="720"/>
        <w:rPr>
          <w:rFonts w:ascii="Times New Roman" w:hAnsi="Times New Roman"/>
          <w:sz w:val="22"/>
          <w:szCs w:val="22"/>
        </w:rPr>
      </w:pPr>
      <w:r>
        <w:rPr>
          <w:rFonts w:ascii="Times New Roman" w:hAnsi="Times New Roman"/>
          <w:sz w:val="22"/>
          <w:szCs w:val="22"/>
        </w:rPr>
        <w:t xml:space="preserve">Associate Provost Parsons thanked Jessica Lin, Anna </w:t>
      </w:r>
      <w:proofErr w:type="spellStart"/>
      <w:r>
        <w:rPr>
          <w:rFonts w:ascii="Times New Roman" w:hAnsi="Times New Roman"/>
          <w:sz w:val="22"/>
          <w:szCs w:val="22"/>
        </w:rPr>
        <w:t>Valeva</w:t>
      </w:r>
      <w:proofErr w:type="spellEnd"/>
      <w:r>
        <w:rPr>
          <w:rFonts w:ascii="Times New Roman" w:hAnsi="Times New Roman"/>
          <w:sz w:val="22"/>
          <w:szCs w:val="22"/>
        </w:rPr>
        <w:t xml:space="preserve">, Kat Myers, and Andrea Hyde for the hard work they put into the Council this year and </w:t>
      </w:r>
      <w:r w:rsidR="00024C0E">
        <w:rPr>
          <w:rFonts w:ascii="Times New Roman" w:hAnsi="Times New Roman"/>
          <w:sz w:val="22"/>
          <w:szCs w:val="22"/>
        </w:rPr>
        <w:t xml:space="preserve">expressed her </w:t>
      </w:r>
      <w:r>
        <w:rPr>
          <w:rFonts w:ascii="Times New Roman" w:hAnsi="Times New Roman"/>
          <w:sz w:val="22"/>
          <w:szCs w:val="22"/>
        </w:rPr>
        <w:t xml:space="preserve">hopes </w:t>
      </w:r>
      <w:r w:rsidR="00024C0E">
        <w:rPr>
          <w:rFonts w:ascii="Times New Roman" w:hAnsi="Times New Roman"/>
          <w:sz w:val="22"/>
          <w:szCs w:val="22"/>
        </w:rPr>
        <w:t xml:space="preserve">that </w:t>
      </w:r>
      <w:r>
        <w:rPr>
          <w:rFonts w:ascii="Times New Roman" w:hAnsi="Times New Roman"/>
          <w:sz w:val="22"/>
          <w:szCs w:val="22"/>
        </w:rPr>
        <w:t>they will rejoin CCPI again when they are able to do so.</w:t>
      </w:r>
    </w:p>
    <w:p w:rsidR="00D104DF" w:rsidRPr="00DD5E28" w:rsidRDefault="00D104DF" w:rsidP="00D104DF">
      <w:pPr>
        <w:pStyle w:val="Header"/>
        <w:tabs>
          <w:tab w:val="clear" w:pos="4680"/>
          <w:tab w:val="clear" w:pos="9360"/>
        </w:tabs>
        <w:ind w:left="720"/>
        <w:rPr>
          <w:rFonts w:ascii="Times New Roman" w:hAnsi="Times New Roman"/>
          <w:sz w:val="22"/>
          <w:szCs w:val="22"/>
        </w:rPr>
      </w:pPr>
    </w:p>
    <w:p w:rsidR="00C2683C" w:rsidRPr="00DD5E28" w:rsidRDefault="00FC5A93" w:rsidP="00B7410D">
      <w:pPr>
        <w:rPr>
          <w:rFonts w:ascii="Times New Roman" w:hAnsi="Times New Roman"/>
          <w:sz w:val="22"/>
          <w:szCs w:val="22"/>
          <w:lang w:bidi="ar-SA"/>
        </w:rPr>
      </w:pPr>
      <w:r w:rsidRPr="00DD5E28">
        <w:rPr>
          <w:rFonts w:ascii="Times New Roman" w:hAnsi="Times New Roman"/>
          <w:b/>
          <w:sz w:val="22"/>
          <w:szCs w:val="22"/>
          <w:lang w:bidi="ar-SA"/>
        </w:rPr>
        <w:t>Motion:</w:t>
      </w:r>
      <w:r w:rsidRPr="00DD5E28">
        <w:rPr>
          <w:rFonts w:ascii="Times New Roman" w:hAnsi="Times New Roman"/>
          <w:sz w:val="22"/>
          <w:szCs w:val="22"/>
          <w:lang w:bidi="ar-SA"/>
        </w:rPr>
        <w:t xml:space="preserve"> To adjourn (</w:t>
      </w:r>
      <w:proofErr w:type="spellStart"/>
      <w:r w:rsidR="00E11463" w:rsidRPr="00DD5E28">
        <w:rPr>
          <w:rFonts w:ascii="Times New Roman" w:hAnsi="Times New Roman"/>
          <w:sz w:val="22"/>
          <w:szCs w:val="22"/>
          <w:lang w:bidi="ar-SA"/>
        </w:rPr>
        <w:t>Gravitt</w:t>
      </w:r>
      <w:proofErr w:type="spellEnd"/>
      <w:r w:rsidRPr="00DD5E28">
        <w:rPr>
          <w:rFonts w:ascii="Times New Roman" w:hAnsi="Times New Roman"/>
          <w:sz w:val="22"/>
          <w:szCs w:val="22"/>
          <w:lang w:bidi="ar-SA"/>
        </w:rPr>
        <w:t>)</w:t>
      </w:r>
    </w:p>
    <w:p w:rsidR="00C2683C" w:rsidRPr="00DD5E28" w:rsidRDefault="00C2683C" w:rsidP="00B7410D">
      <w:pPr>
        <w:rPr>
          <w:rFonts w:ascii="Times New Roman" w:hAnsi="Times New Roman"/>
          <w:sz w:val="22"/>
          <w:szCs w:val="22"/>
          <w:lang w:bidi="ar-SA"/>
        </w:rPr>
      </w:pPr>
    </w:p>
    <w:p w:rsidR="00FC5A93" w:rsidRPr="00DD5E28" w:rsidRDefault="00FC5A93" w:rsidP="00B7410D">
      <w:pPr>
        <w:rPr>
          <w:rFonts w:ascii="Times New Roman" w:hAnsi="Times New Roman"/>
          <w:sz w:val="22"/>
          <w:szCs w:val="22"/>
          <w:lang w:bidi="ar-SA"/>
        </w:rPr>
      </w:pPr>
      <w:r w:rsidRPr="00DD5E28">
        <w:rPr>
          <w:rFonts w:ascii="Times New Roman" w:hAnsi="Times New Roman"/>
          <w:sz w:val="22"/>
          <w:szCs w:val="22"/>
          <w:lang w:bidi="ar-SA"/>
        </w:rPr>
        <w:t xml:space="preserve">The </w:t>
      </w:r>
      <w:r w:rsidR="00945308" w:rsidRPr="00DD5E28">
        <w:rPr>
          <w:rFonts w:ascii="Times New Roman" w:hAnsi="Times New Roman"/>
          <w:sz w:val="22"/>
          <w:szCs w:val="22"/>
          <w:lang w:bidi="ar-SA"/>
        </w:rPr>
        <w:t>Council</w:t>
      </w:r>
      <w:r w:rsidRPr="00DD5E28">
        <w:rPr>
          <w:rFonts w:ascii="Times New Roman" w:hAnsi="Times New Roman"/>
          <w:sz w:val="22"/>
          <w:szCs w:val="22"/>
          <w:lang w:bidi="ar-SA"/>
        </w:rPr>
        <w:t xml:space="preserve"> adjourned at </w:t>
      </w:r>
      <w:r w:rsidR="008D4C84">
        <w:rPr>
          <w:rFonts w:ascii="Times New Roman" w:hAnsi="Times New Roman"/>
          <w:sz w:val="22"/>
          <w:szCs w:val="22"/>
          <w:lang w:bidi="ar-SA"/>
        </w:rPr>
        <w:t>4:17</w:t>
      </w:r>
      <w:r w:rsidRPr="00DD5E28">
        <w:rPr>
          <w:rFonts w:ascii="Times New Roman" w:hAnsi="Times New Roman"/>
          <w:sz w:val="22"/>
          <w:szCs w:val="22"/>
          <w:lang w:bidi="ar-SA"/>
        </w:rPr>
        <w:t xml:space="preserve"> p.m.  </w:t>
      </w:r>
    </w:p>
    <w:p w:rsidR="00FC5A93" w:rsidRPr="00DD5E28" w:rsidRDefault="00FC5A93" w:rsidP="00B7410D">
      <w:pPr>
        <w:rPr>
          <w:rFonts w:ascii="Times New Roman" w:hAnsi="Times New Roman"/>
          <w:sz w:val="22"/>
          <w:szCs w:val="22"/>
          <w:lang w:bidi="ar-SA"/>
        </w:rPr>
      </w:pPr>
    </w:p>
    <w:p w:rsidR="00FC5A93" w:rsidRPr="00DD5E28" w:rsidRDefault="00716717" w:rsidP="009B3D7F">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rFonts w:ascii="Times New Roman" w:hAnsi="Times New Roman"/>
          <w:sz w:val="22"/>
          <w:szCs w:val="22"/>
          <w:lang w:bidi="ar-SA"/>
        </w:rPr>
      </w:pPr>
      <w:r w:rsidRPr="00DD5E28">
        <w:rPr>
          <w:rFonts w:ascii="Times New Roman" w:hAnsi="Times New Roman"/>
          <w:sz w:val="22"/>
          <w:szCs w:val="22"/>
          <w:lang w:bidi="ar-SA"/>
        </w:rPr>
        <w:tab/>
      </w:r>
      <w:r w:rsidRPr="00DD5E28">
        <w:rPr>
          <w:rFonts w:ascii="Times New Roman" w:hAnsi="Times New Roman"/>
          <w:sz w:val="22"/>
          <w:szCs w:val="22"/>
          <w:lang w:bidi="ar-SA"/>
        </w:rPr>
        <w:tab/>
      </w:r>
      <w:r w:rsidRPr="00DD5E28">
        <w:rPr>
          <w:rFonts w:ascii="Times New Roman" w:hAnsi="Times New Roman"/>
          <w:sz w:val="22"/>
          <w:szCs w:val="22"/>
          <w:lang w:bidi="ar-SA"/>
        </w:rPr>
        <w:tab/>
      </w:r>
      <w:r w:rsidRPr="00DD5E28">
        <w:rPr>
          <w:rFonts w:ascii="Times New Roman" w:hAnsi="Times New Roman"/>
          <w:sz w:val="22"/>
          <w:szCs w:val="22"/>
          <w:lang w:bidi="ar-SA"/>
        </w:rPr>
        <w:tab/>
      </w:r>
      <w:r w:rsidR="00945308" w:rsidRPr="00DD5E28">
        <w:rPr>
          <w:rFonts w:ascii="Times New Roman" w:hAnsi="Times New Roman"/>
          <w:sz w:val="22"/>
          <w:szCs w:val="22"/>
          <w:lang w:bidi="ar-SA"/>
        </w:rPr>
        <w:t xml:space="preserve">Patrick </w:t>
      </w:r>
      <w:proofErr w:type="spellStart"/>
      <w:r w:rsidR="00945308" w:rsidRPr="00DD5E28">
        <w:rPr>
          <w:rFonts w:ascii="Times New Roman" w:hAnsi="Times New Roman"/>
          <w:sz w:val="22"/>
          <w:szCs w:val="22"/>
          <w:lang w:bidi="ar-SA"/>
        </w:rPr>
        <w:t>McGinty</w:t>
      </w:r>
      <w:proofErr w:type="spellEnd"/>
      <w:r w:rsidR="00945308" w:rsidRPr="00DD5E28">
        <w:rPr>
          <w:rFonts w:ascii="Times New Roman" w:hAnsi="Times New Roman"/>
          <w:sz w:val="22"/>
          <w:szCs w:val="22"/>
          <w:lang w:bidi="ar-SA"/>
        </w:rPr>
        <w:t>, CCPI</w:t>
      </w:r>
      <w:r w:rsidR="00FC5A93" w:rsidRPr="00DD5E28">
        <w:rPr>
          <w:rFonts w:ascii="Times New Roman" w:hAnsi="Times New Roman"/>
          <w:sz w:val="22"/>
          <w:szCs w:val="22"/>
          <w:lang w:bidi="ar-SA"/>
        </w:rPr>
        <w:t xml:space="preserve"> Secretary</w:t>
      </w:r>
    </w:p>
    <w:p w:rsidR="00C2683C" w:rsidRPr="00DD5E28" w:rsidRDefault="00C2683C" w:rsidP="00B7410D">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rFonts w:ascii="Times New Roman" w:hAnsi="Times New Roman"/>
          <w:sz w:val="22"/>
          <w:szCs w:val="22"/>
          <w:lang w:bidi="ar-SA"/>
        </w:rPr>
      </w:pPr>
    </w:p>
    <w:p w:rsidR="00163606" w:rsidRPr="00DD5E28" w:rsidRDefault="00716717" w:rsidP="00874AE7">
      <w:pPr>
        <w:numPr>
          <w:ilvl w:val="12"/>
          <w:numId w:val="0"/>
        </w:numPr>
        <w:tabs>
          <w:tab w:val="left" w:pos="720"/>
          <w:tab w:val="left" w:pos="1440"/>
          <w:tab w:val="left" w:pos="2160"/>
          <w:tab w:val="left" w:pos="2880"/>
          <w:tab w:val="left" w:pos="3600"/>
          <w:tab w:val="left" w:pos="4320"/>
          <w:tab w:val="left" w:pos="5040"/>
          <w:tab w:val="left" w:pos="5760"/>
        </w:tabs>
        <w:ind w:left="4320" w:hanging="3312"/>
        <w:outlineLvl w:val="0"/>
        <w:rPr>
          <w:sz w:val="22"/>
          <w:szCs w:val="22"/>
        </w:rPr>
      </w:pPr>
      <w:r w:rsidRPr="00DD5E28">
        <w:rPr>
          <w:rFonts w:ascii="Times New Roman" w:hAnsi="Times New Roman"/>
          <w:sz w:val="22"/>
          <w:szCs w:val="22"/>
          <w:lang w:bidi="ar-SA"/>
        </w:rPr>
        <w:tab/>
      </w:r>
      <w:r w:rsidRPr="00DD5E28">
        <w:rPr>
          <w:rFonts w:ascii="Times New Roman" w:hAnsi="Times New Roman"/>
          <w:sz w:val="22"/>
          <w:szCs w:val="22"/>
          <w:lang w:bidi="ar-SA"/>
        </w:rPr>
        <w:tab/>
      </w:r>
      <w:r w:rsidRPr="00DD5E28">
        <w:rPr>
          <w:rFonts w:ascii="Times New Roman" w:hAnsi="Times New Roman"/>
          <w:sz w:val="22"/>
          <w:szCs w:val="22"/>
          <w:lang w:bidi="ar-SA"/>
        </w:rPr>
        <w:tab/>
      </w:r>
      <w:r w:rsidRPr="00DD5E28">
        <w:rPr>
          <w:rFonts w:ascii="Times New Roman" w:hAnsi="Times New Roman"/>
          <w:sz w:val="22"/>
          <w:szCs w:val="22"/>
          <w:lang w:bidi="ar-SA"/>
        </w:rPr>
        <w:tab/>
      </w:r>
      <w:r w:rsidR="00FC5A93" w:rsidRPr="00DD5E28">
        <w:rPr>
          <w:rFonts w:ascii="Times New Roman" w:hAnsi="Times New Roman"/>
          <w:sz w:val="22"/>
          <w:szCs w:val="22"/>
          <w:lang w:bidi="ar-SA"/>
        </w:rPr>
        <w:t xml:space="preserve">Annette Hamm, Faculty Senate </w:t>
      </w:r>
      <w:r w:rsidR="00945308" w:rsidRPr="00DD5E28">
        <w:rPr>
          <w:rFonts w:ascii="Times New Roman" w:hAnsi="Times New Roman"/>
          <w:sz w:val="22"/>
          <w:szCs w:val="22"/>
          <w:lang w:bidi="ar-SA"/>
        </w:rPr>
        <w:t xml:space="preserve">Office Manager and Recording </w:t>
      </w:r>
      <w:r w:rsidR="00FC5A93" w:rsidRPr="00DD5E28">
        <w:rPr>
          <w:rFonts w:ascii="Times New Roman" w:hAnsi="Times New Roman"/>
          <w:sz w:val="22"/>
          <w:szCs w:val="22"/>
          <w:lang w:bidi="ar-SA"/>
        </w:rPr>
        <w:t>Secretary</w:t>
      </w:r>
    </w:p>
    <w:sectPr w:rsidR="00163606" w:rsidRPr="00DD5E28" w:rsidSect="00E61062">
      <w:footerReference w:type="default" r:id="rId9"/>
      <w:pgSz w:w="12240" w:h="15840"/>
      <w:pgMar w:top="630" w:right="1080" w:bottom="360" w:left="99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1AD" w:rsidRDefault="003601AD" w:rsidP="00C2683C">
      <w:r>
        <w:separator/>
      </w:r>
    </w:p>
  </w:endnote>
  <w:endnote w:type="continuationSeparator" w:id="0">
    <w:p w:rsidR="003601AD" w:rsidRDefault="003601AD" w:rsidP="00C2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30271"/>
      <w:docPartObj>
        <w:docPartGallery w:val="Page Numbers (Bottom of Page)"/>
        <w:docPartUnique/>
      </w:docPartObj>
    </w:sdtPr>
    <w:sdtEndPr>
      <w:rPr>
        <w:noProof/>
      </w:rPr>
    </w:sdtEndPr>
    <w:sdtContent>
      <w:p w:rsidR="00A83E05" w:rsidRDefault="00A83E05">
        <w:pPr>
          <w:pStyle w:val="Footer"/>
          <w:jc w:val="center"/>
        </w:pPr>
        <w:r>
          <w:fldChar w:fldCharType="begin"/>
        </w:r>
        <w:r>
          <w:instrText xml:space="preserve"> PAGE   \* MERGEFORMAT </w:instrText>
        </w:r>
        <w:r>
          <w:fldChar w:fldCharType="separate"/>
        </w:r>
        <w:r w:rsidR="00C86D0E">
          <w:rPr>
            <w:noProof/>
          </w:rPr>
          <w:t>5</w:t>
        </w:r>
        <w:r>
          <w:rPr>
            <w:noProof/>
          </w:rPr>
          <w:fldChar w:fldCharType="end"/>
        </w:r>
      </w:p>
    </w:sdtContent>
  </w:sdt>
  <w:p w:rsidR="00A83E05" w:rsidRPr="00314709" w:rsidRDefault="00A83E05" w:rsidP="00314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1AD" w:rsidRDefault="003601AD" w:rsidP="00C2683C">
      <w:r>
        <w:separator/>
      </w:r>
    </w:p>
  </w:footnote>
  <w:footnote w:type="continuationSeparator" w:id="0">
    <w:p w:rsidR="003601AD" w:rsidRDefault="003601AD" w:rsidP="00C26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82F"/>
    <w:multiLevelType w:val="hybridMultilevel"/>
    <w:tmpl w:val="E2DCB2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2E36FE"/>
    <w:multiLevelType w:val="hybridMultilevel"/>
    <w:tmpl w:val="F85A22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400144E"/>
    <w:multiLevelType w:val="hybridMultilevel"/>
    <w:tmpl w:val="421EFA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83F135C"/>
    <w:multiLevelType w:val="hybridMultilevel"/>
    <w:tmpl w:val="B606B7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10BA6005"/>
    <w:multiLevelType w:val="hybridMultilevel"/>
    <w:tmpl w:val="E69200F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190E74D2"/>
    <w:multiLevelType w:val="hybridMultilevel"/>
    <w:tmpl w:val="C44C37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19300DF9"/>
    <w:multiLevelType w:val="hybridMultilevel"/>
    <w:tmpl w:val="5E58B24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1A5C72DD"/>
    <w:multiLevelType w:val="hybridMultilevel"/>
    <w:tmpl w:val="C9F42B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B1123FD"/>
    <w:multiLevelType w:val="hybridMultilevel"/>
    <w:tmpl w:val="DCD432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B827A1A"/>
    <w:multiLevelType w:val="hybridMultilevel"/>
    <w:tmpl w:val="F63C05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1C354E6B"/>
    <w:multiLevelType w:val="hybridMultilevel"/>
    <w:tmpl w:val="335A52B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1F9129CB"/>
    <w:multiLevelType w:val="hybridMultilevel"/>
    <w:tmpl w:val="1AC0AF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20AF092C"/>
    <w:multiLevelType w:val="hybridMultilevel"/>
    <w:tmpl w:val="1E6445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27CC76A4"/>
    <w:multiLevelType w:val="hybridMultilevel"/>
    <w:tmpl w:val="8F2C2C0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2BE403BC"/>
    <w:multiLevelType w:val="hybridMultilevel"/>
    <w:tmpl w:val="FF6A36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2D3802D2"/>
    <w:multiLevelType w:val="hybridMultilevel"/>
    <w:tmpl w:val="B4E8BD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2D5E1D98"/>
    <w:multiLevelType w:val="hybridMultilevel"/>
    <w:tmpl w:val="0AB2C8E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2F726D05"/>
    <w:multiLevelType w:val="multilevel"/>
    <w:tmpl w:val="6B2E1EF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b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nsid w:val="35136426"/>
    <w:multiLevelType w:val="hybridMultilevel"/>
    <w:tmpl w:val="A50AD8D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357037DB"/>
    <w:multiLevelType w:val="hybridMultilevel"/>
    <w:tmpl w:val="27B4AEF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3AE06897"/>
    <w:multiLevelType w:val="hybridMultilevel"/>
    <w:tmpl w:val="755CE0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3DB7434B"/>
    <w:multiLevelType w:val="hybridMultilevel"/>
    <w:tmpl w:val="CBEE0E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3DFE6C65"/>
    <w:multiLevelType w:val="hybridMultilevel"/>
    <w:tmpl w:val="1674E8D2"/>
    <w:lvl w:ilvl="0" w:tplc="04090013">
      <w:start w:val="1"/>
      <w:numFmt w:val="upperRoman"/>
      <w:lvlText w:val="%1."/>
      <w:lvlJc w:val="right"/>
      <w:pPr>
        <w:ind w:left="720" w:hanging="360"/>
      </w:pPr>
    </w:lvl>
    <w:lvl w:ilvl="1" w:tplc="E86613F0">
      <w:start w:val="1"/>
      <w:numFmt w:val="upperLetter"/>
      <w:lvlText w:val="%2."/>
      <w:lvlJc w:val="left"/>
      <w:pPr>
        <w:ind w:left="1440" w:hanging="360"/>
      </w:pPr>
      <w:rPr>
        <w:rFonts w:ascii="Times New Roman" w:hAnsi="Times New Roman" w:cs="Times New Roman" w:hint="default"/>
        <w:b w:val="0"/>
      </w:rPr>
    </w:lvl>
    <w:lvl w:ilvl="2" w:tplc="B5DA0A10">
      <w:start w:val="1"/>
      <w:numFmt w:val="decimal"/>
      <w:lvlText w:val="%3."/>
      <w:lvlJc w:val="left"/>
      <w:pPr>
        <w:ind w:left="225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607BBF"/>
    <w:multiLevelType w:val="hybridMultilevel"/>
    <w:tmpl w:val="56F44B8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3FFF51E3"/>
    <w:multiLevelType w:val="hybridMultilevel"/>
    <w:tmpl w:val="8EE6AEC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nsid w:val="410654F6"/>
    <w:multiLevelType w:val="hybridMultilevel"/>
    <w:tmpl w:val="312E1B9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nsid w:val="428528B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nsid w:val="46223F14"/>
    <w:multiLevelType w:val="hybridMultilevel"/>
    <w:tmpl w:val="3EAA91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835601C"/>
    <w:multiLevelType w:val="hybridMultilevel"/>
    <w:tmpl w:val="9DD0E07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nsid w:val="4C075F9E"/>
    <w:multiLevelType w:val="hybridMultilevel"/>
    <w:tmpl w:val="0D2C9D1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nsid w:val="4E80547D"/>
    <w:multiLevelType w:val="hybridMultilevel"/>
    <w:tmpl w:val="EAFC4E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4F3B60C5"/>
    <w:multiLevelType w:val="hybridMultilevel"/>
    <w:tmpl w:val="76BA39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nsid w:val="53400F3A"/>
    <w:multiLevelType w:val="multilevel"/>
    <w:tmpl w:val="6B2E1EF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b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3">
    <w:nsid w:val="69A10CE7"/>
    <w:multiLevelType w:val="hybridMultilevel"/>
    <w:tmpl w:val="5734D6E2"/>
    <w:lvl w:ilvl="0" w:tplc="5FA6D11A">
      <w:start w:val="1"/>
      <w:numFmt w:val="bullet"/>
      <w:lvlText w:val="-"/>
      <w:lvlJc w:val="left"/>
      <w:pPr>
        <w:ind w:left="780" w:hanging="420"/>
      </w:pPr>
      <w:rPr>
        <w:rFonts w:ascii="Arial" w:eastAsiaTheme="minorEastAsia"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150694"/>
    <w:multiLevelType w:val="hybridMultilevel"/>
    <w:tmpl w:val="0EBED7B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nsid w:val="6B0F704B"/>
    <w:multiLevelType w:val="hybridMultilevel"/>
    <w:tmpl w:val="6742EEB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nsid w:val="70094C1C"/>
    <w:multiLevelType w:val="hybridMultilevel"/>
    <w:tmpl w:val="3752C78E"/>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71AF048E"/>
    <w:multiLevelType w:val="hybridMultilevel"/>
    <w:tmpl w:val="BF641A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nsid w:val="755B78BE"/>
    <w:multiLevelType w:val="hybridMultilevel"/>
    <w:tmpl w:val="AD923B6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nsid w:val="75A92301"/>
    <w:multiLevelType w:val="hybridMultilevel"/>
    <w:tmpl w:val="2E9215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0">
    <w:nsid w:val="76E3259A"/>
    <w:multiLevelType w:val="hybridMultilevel"/>
    <w:tmpl w:val="FFCAB2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5200FA"/>
    <w:multiLevelType w:val="hybridMultilevel"/>
    <w:tmpl w:val="38A4332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nsid w:val="7A6A0E41"/>
    <w:multiLevelType w:val="hybridMultilevel"/>
    <w:tmpl w:val="0D2458F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6"/>
  </w:num>
  <w:num w:numId="2">
    <w:abstractNumId w:val="32"/>
  </w:num>
  <w:num w:numId="3">
    <w:abstractNumId w:val="36"/>
  </w:num>
  <w:num w:numId="4">
    <w:abstractNumId w:val="30"/>
  </w:num>
  <w:num w:numId="5">
    <w:abstractNumId w:val="27"/>
  </w:num>
  <w:num w:numId="6">
    <w:abstractNumId w:val="8"/>
  </w:num>
  <w:num w:numId="7">
    <w:abstractNumId w:val="0"/>
  </w:num>
  <w:num w:numId="8">
    <w:abstractNumId w:val="7"/>
  </w:num>
  <w:num w:numId="9">
    <w:abstractNumId w:val="34"/>
  </w:num>
  <w:num w:numId="10">
    <w:abstractNumId w:val="18"/>
  </w:num>
  <w:num w:numId="11">
    <w:abstractNumId w:val="33"/>
  </w:num>
  <w:num w:numId="12">
    <w:abstractNumId w:val="40"/>
  </w:num>
  <w:num w:numId="13">
    <w:abstractNumId w:val="37"/>
  </w:num>
  <w:num w:numId="14">
    <w:abstractNumId w:val="2"/>
  </w:num>
  <w:num w:numId="15">
    <w:abstractNumId w:val="22"/>
  </w:num>
  <w:num w:numId="16">
    <w:abstractNumId w:val="15"/>
  </w:num>
  <w:num w:numId="17">
    <w:abstractNumId w:val="20"/>
  </w:num>
  <w:num w:numId="18">
    <w:abstractNumId w:val="38"/>
  </w:num>
  <w:num w:numId="19">
    <w:abstractNumId w:val="3"/>
  </w:num>
  <w:num w:numId="20">
    <w:abstractNumId w:val="39"/>
  </w:num>
  <w:num w:numId="21">
    <w:abstractNumId w:val="28"/>
  </w:num>
  <w:num w:numId="22">
    <w:abstractNumId w:val="1"/>
  </w:num>
  <w:num w:numId="23">
    <w:abstractNumId w:val="19"/>
  </w:num>
  <w:num w:numId="24">
    <w:abstractNumId w:val="29"/>
  </w:num>
  <w:num w:numId="25">
    <w:abstractNumId w:val="13"/>
  </w:num>
  <w:num w:numId="26">
    <w:abstractNumId w:val="11"/>
  </w:num>
  <w:num w:numId="27">
    <w:abstractNumId w:val="9"/>
  </w:num>
  <w:num w:numId="28">
    <w:abstractNumId w:val="12"/>
  </w:num>
  <w:num w:numId="29">
    <w:abstractNumId w:val="6"/>
  </w:num>
  <w:num w:numId="30">
    <w:abstractNumId w:val="41"/>
  </w:num>
  <w:num w:numId="31">
    <w:abstractNumId w:val="16"/>
  </w:num>
  <w:num w:numId="32">
    <w:abstractNumId w:val="35"/>
  </w:num>
  <w:num w:numId="33">
    <w:abstractNumId w:val="10"/>
  </w:num>
  <w:num w:numId="34">
    <w:abstractNumId w:val="42"/>
  </w:num>
  <w:num w:numId="35">
    <w:abstractNumId w:val="17"/>
  </w:num>
  <w:num w:numId="36">
    <w:abstractNumId w:val="24"/>
  </w:num>
  <w:num w:numId="37">
    <w:abstractNumId w:val="4"/>
  </w:num>
  <w:num w:numId="38">
    <w:abstractNumId w:val="23"/>
  </w:num>
  <w:num w:numId="39">
    <w:abstractNumId w:val="14"/>
  </w:num>
  <w:num w:numId="40">
    <w:abstractNumId w:val="5"/>
  </w:num>
  <w:num w:numId="41">
    <w:abstractNumId w:val="31"/>
  </w:num>
  <w:num w:numId="42">
    <w:abstractNumId w:val="21"/>
  </w:num>
  <w:num w:numId="43">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7B4E"/>
    <w:rsid w:val="00000034"/>
    <w:rsid w:val="00000A47"/>
    <w:rsid w:val="00000D0F"/>
    <w:rsid w:val="000014C5"/>
    <w:rsid w:val="00002032"/>
    <w:rsid w:val="00002034"/>
    <w:rsid w:val="00002800"/>
    <w:rsid w:val="00002C65"/>
    <w:rsid w:val="0000332A"/>
    <w:rsid w:val="000036EC"/>
    <w:rsid w:val="00003CCE"/>
    <w:rsid w:val="000051BA"/>
    <w:rsid w:val="00005BD3"/>
    <w:rsid w:val="00007CEA"/>
    <w:rsid w:val="00011A60"/>
    <w:rsid w:val="00011CFE"/>
    <w:rsid w:val="00011DF1"/>
    <w:rsid w:val="00011FB1"/>
    <w:rsid w:val="00013303"/>
    <w:rsid w:val="00013CDF"/>
    <w:rsid w:val="00013F91"/>
    <w:rsid w:val="000140FB"/>
    <w:rsid w:val="00014B4D"/>
    <w:rsid w:val="0001521C"/>
    <w:rsid w:val="00015DCA"/>
    <w:rsid w:val="0001625B"/>
    <w:rsid w:val="00016526"/>
    <w:rsid w:val="00016DF5"/>
    <w:rsid w:val="00017257"/>
    <w:rsid w:val="000203C4"/>
    <w:rsid w:val="00020487"/>
    <w:rsid w:val="0002050F"/>
    <w:rsid w:val="000209E5"/>
    <w:rsid w:val="00020C91"/>
    <w:rsid w:val="0002324B"/>
    <w:rsid w:val="00024C0E"/>
    <w:rsid w:val="00024ECE"/>
    <w:rsid w:val="00025212"/>
    <w:rsid w:val="00025EB3"/>
    <w:rsid w:val="00026429"/>
    <w:rsid w:val="0002767B"/>
    <w:rsid w:val="0003031D"/>
    <w:rsid w:val="00030B22"/>
    <w:rsid w:val="000311F8"/>
    <w:rsid w:val="00031C7F"/>
    <w:rsid w:val="000322B0"/>
    <w:rsid w:val="000325BB"/>
    <w:rsid w:val="00034461"/>
    <w:rsid w:val="00034C6C"/>
    <w:rsid w:val="00034FDC"/>
    <w:rsid w:val="000350DE"/>
    <w:rsid w:val="00036D9A"/>
    <w:rsid w:val="00037F7E"/>
    <w:rsid w:val="00040987"/>
    <w:rsid w:val="0004135C"/>
    <w:rsid w:val="00041B57"/>
    <w:rsid w:val="00041C3C"/>
    <w:rsid w:val="000421C6"/>
    <w:rsid w:val="00043947"/>
    <w:rsid w:val="00044792"/>
    <w:rsid w:val="000448DC"/>
    <w:rsid w:val="00044FF4"/>
    <w:rsid w:val="00045E0E"/>
    <w:rsid w:val="00046605"/>
    <w:rsid w:val="000540A3"/>
    <w:rsid w:val="00054B9E"/>
    <w:rsid w:val="00055B6B"/>
    <w:rsid w:val="0005671D"/>
    <w:rsid w:val="00056B24"/>
    <w:rsid w:val="00057104"/>
    <w:rsid w:val="000600A4"/>
    <w:rsid w:val="00062646"/>
    <w:rsid w:val="000628B7"/>
    <w:rsid w:val="00062AD8"/>
    <w:rsid w:val="00062C21"/>
    <w:rsid w:val="00062EF5"/>
    <w:rsid w:val="000633A3"/>
    <w:rsid w:val="000657A7"/>
    <w:rsid w:val="00065A13"/>
    <w:rsid w:val="00065F6B"/>
    <w:rsid w:val="000660EC"/>
    <w:rsid w:val="0006645A"/>
    <w:rsid w:val="0006691C"/>
    <w:rsid w:val="00066D43"/>
    <w:rsid w:val="00067FB9"/>
    <w:rsid w:val="00070564"/>
    <w:rsid w:val="0007091A"/>
    <w:rsid w:val="00071706"/>
    <w:rsid w:val="0007252A"/>
    <w:rsid w:val="00073090"/>
    <w:rsid w:val="00074025"/>
    <w:rsid w:val="000749E4"/>
    <w:rsid w:val="000758D6"/>
    <w:rsid w:val="0007673C"/>
    <w:rsid w:val="0007698B"/>
    <w:rsid w:val="00077C8F"/>
    <w:rsid w:val="0008011D"/>
    <w:rsid w:val="000808EB"/>
    <w:rsid w:val="00081409"/>
    <w:rsid w:val="00081B48"/>
    <w:rsid w:val="00081FCC"/>
    <w:rsid w:val="00082336"/>
    <w:rsid w:val="0008285D"/>
    <w:rsid w:val="00082DB0"/>
    <w:rsid w:val="0008319E"/>
    <w:rsid w:val="00083C2D"/>
    <w:rsid w:val="00083C91"/>
    <w:rsid w:val="00087594"/>
    <w:rsid w:val="0008773F"/>
    <w:rsid w:val="00091B0C"/>
    <w:rsid w:val="000926C1"/>
    <w:rsid w:val="00092CE7"/>
    <w:rsid w:val="00093333"/>
    <w:rsid w:val="000A0625"/>
    <w:rsid w:val="000A0BF0"/>
    <w:rsid w:val="000A12E3"/>
    <w:rsid w:val="000A1337"/>
    <w:rsid w:val="000A1F74"/>
    <w:rsid w:val="000A21A8"/>
    <w:rsid w:val="000A26FE"/>
    <w:rsid w:val="000A2BF8"/>
    <w:rsid w:val="000A2D5F"/>
    <w:rsid w:val="000A5091"/>
    <w:rsid w:val="000A5AEE"/>
    <w:rsid w:val="000A6510"/>
    <w:rsid w:val="000A7CB7"/>
    <w:rsid w:val="000B00C0"/>
    <w:rsid w:val="000B0EBA"/>
    <w:rsid w:val="000B1979"/>
    <w:rsid w:val="000B1C20"/>
    <w:rsid w:val="000B3EAF"/>
    <w:rsid w:val="000B4D8E"/>
    <w:rsid w:val="000B5393"/>
    <w:rsid w:val="000B57D7"/>
    <w:rsid w:val="000B64B3"/>
    <w:rsid w:val="000B6A03"/>
    <w:rsid w:val="000B7439"/>
    <w:rsid w:val="000C10A6"/>
    <w:rsid w:val="000C402D"/>
    <w:rsid w:val="000C5500"/>
    <w:rsid w:val="000C594B"/>
    <w:rsid w:val="000C7E28"/>
    <w:rsid w:val="000D1849"/>
    <w:rsid w:val="000D2205"/>
    <w:rsid w:val="000D4C9C"/>
    <w:rsid w:val="000D50A7"/>
    <w:rsid w:val="000D62DA"/>
    <w:rsid w:val="000E0A1C"/>
    <w:rsid w:val="000E146D"/>
    <w:rsid w:val="000E27AC"/>
    <w:rsid w:val="000E29AA"/>
    <w:rsid w:val="000E3222"/>
    <w:rsid w:val="000E3772"/>
    <w:rsid w:val="000E38AB"/>
    <w:rsid w:val="000E403A"/>
    <w:rsid w:val="000F09F5"/>
    <w:rsid w:val="000F12A1"/>
    <w:rsid w:val="000F22F0"/>
    <w:rsid w:val="000F4DA6"/>
    <w:rsid w:val="000F56C3"/>
    <w:rsid w:val="000F66BD"/>
    <w:rsid w:val="000F6B20"/>
    <w:rsid w:val="000F7195"/>
    <w:rsid w:val="00102953"/>
    <w:rsid w:val="001029C0"/>
    <w:rsid w:val="00104742"/>
    <w:rsid w:val="00105E3D"/>
    <w:rsid w:val="001064E1"/>
    <w:rsid w:val="0010677F"/>
    <w:rsid w:val="001067FB"/>
    <w:rsid w:val="001068B4"/>
    <w:rsid w:val="001068E0"/>
    <w:rsid w:val="00106F21"/>
    <w:rsid w:val="0010730A"/>
    <w:rsid w:val="001076CC"/>
    <w:rsid w:val="00107BB6"/>
    <w:rsid w:val="00110EBA"/>
    <w:rsid w:val="001114B5"/>
    <w:rsid w:val="00111A8F"/>
    <w:rsid w:val="00111C11"/>
    <w:rsid w:val="00113A55"/>
    <w:rsid w:val="00113ED5"/>
    <w:rsid w:val="00114348"/>
    <w:rsid w:val="00115771"/>
    <w:rsid w:val="00116446"/>
    <w:rsid w:val="00116C28"/>
    <w:rsid w:val="001170B0"/>
    <w:rsid w:val="00117240"/>
    <w:rsid w:val="001209EB"/>
    <w:rsid w:val="0012375A"/>
    <w:rsid w:val="00123BDF"/>
    <w:rsid w:val="00126015"/>
    <w:rsid w:val="001271FB"/>
    <w:rsid w:val="00127986"/>
    <w:rsid w:val="00130195"/>
    <w:rsid w:val="00131F33"/>
    <w:rsid w:val="001321B1"/>
    <w:rsid w:val="001329FB"/>
    <w:rsid w:val="00132A9F"/>
    <w:rsid w:val="0013323D"/>
    <w:rsid w:val="001334C8"/>
    <w:rsid w:val="001340AF"/>
    <w:rsid w:val="0013428C"/>
    <w:rsid w:val="001348D9"/>
    <w:rsid w:val="00135DF2"/>
    <w:rsid w:val="00136463"/>
    <w:rsid w:val="00141189"/>
    <w:rsid w:val="00141D21"/>
    <w:rsid w:val="00141DFE"/>
    <w:rsid w:val="00141E98"/>
    <w:rsid w:val="001443E7"/>
    <w:rsid w:val="001454E5"/>
    <w:rsid w:val="00146ED3"/>
    <w:rsid w:val="001470D6"/>
    <w:rsid w:val="00147965"/>
    <w:rsid w:val="001505F2"/>
    <w:rsid w:val="0015173E"/>
    <w:rsid w:val="0015476E"/>
    <w:rsid w:val="001548AA"/>
    <w:rsid w:val="001552C1"/>
    <w:rsid w:val="00155719"/>
    <w:rsid w:val="001558A1"/>
    <w:rsid w:val="00155B13"/>
    <w:rsid w:val="00155BBF"/>
    <w:rsid w:val="00155E27"/>
    <w:rsid w:val="00156ABA"/>
    <w:rsid w:val="00157A21"/>
    <w:rsid w:val="001600DE"/>
    <w:rsid w:val="00160222"/>
    <w:rsid w:val="00160382"/>
    <w:rsid w:val="00160A29"/>
    <w:rsid w:val="001614E6"/>
    <w:rsid w:val="00161C54"/>
    <w:rsid w:val="00161F9F"/>
    <w:rsid w:val="001626A5"/>
    <w:rsid w:val="00163606"/>
    <w:rsid w:val="00163D5A"/>
    <w:rsid w:val="0016417D"/>
    <w:rsid w:val="00165140"/>
    <w:rsid w:val="00167B39"/>
    <w:rsid w:val="001709E0"/>
    <w:rsid w:val="00170C77"/>
    <w:rsid w:val="00170FAE"/>
    <w:rsid w:val="00171101"/>
    <w:rsid w:val="00171368"/>
    <w:rsid w:val="001716AF"/>
    <w:rsid w:val="0017466A"/>
    <w:rsid w:val="00175D1E"/>
    <w:rsid w:val="001767E2"/>
    <w:rsid w:val="00177369"/>
    <w:rsid w:val="00177DDC"/>
    <w:rsid w:val="0018061A"/>
    <w:rsid w:val="00180664"/>
    <w:rsid w:val="00180F67"/>
    <w:rsid w:val="001812B9"/>
    <w:rsid w:val="00182647"/>
    <w:rsid w:val="00182F37"/>
    <w:rsid w:val="00183509"/>
    <w:rsid w:val="00183F14"/>
    <w:rsid w:val="00184DFF"/>
    <w:rsid w:val="001867F4"/>
    <w:rsid w:val="0018711F"/>
    <w:rsid w:val="00187B09"/>
    <w:rsid w:val="00187D10"/>
    <w:rsid w:val="00190DC0"/>
    <w:rsid w:val="00190F2E"/>
    <w:rsid w:val="001915CC"/>
    <w:rsid w:val="001938D1"/>
    <w:rsid w:val="00194D91"/>
    <w:rsid w:val="00195BC7"/>
    <w:rsid w:val="00195E0B"/>
    <w:rsid w:val="00196B3C"/>
    <w:rsid w:val="00197149"/>
    <w:rsid w:val="001A08EA"/>
    <w:rsid w:val="001A0DB4"/>
    <w:rsid w:val="001A1346"/>
    <w:rsid w:val="001A1674"/>
    <w:rsid w:val="001A1687"/>
    <w:rsid w:val="001A2326"/>
    <w:rsid w:val="001A2332"/>
    <w:rsid w:val="001A3F28"/>
    <w:rsid w:val="001A53A5"/>
    <w:rsid w:val="001A5D6B"/>
    <w:rsid w:val="001A7952"/>
    <w:rsid w:val="001B19E1"/>
    <w:rsid w:val="001B2209"/>
    <w:rsid w:val="001B223B"/>
    <w:rsid w:val="001B2920"/>
    <w:rsid w:val="001B4FF8"/>
    <w:rsid w:val="001B5BC6"/>
    <w:rsid w:val="001B60EC"/>
    <w:rsid w:val="001B6227"/>
    <w:rsid w:val="001B633A"/>
    <w:rsid w:val="001B6E2E"/>
    <w:rsid w:val="001B73AD"/>
    <w:rsid w:val="001B7B0C"/>
    <w:rsid w:val="001C177B"/>
    <w:rsid w:val="001C3BA0"/>
    <w:rsid w:val="001C5944"/>
    <w:rsid w:val="001C5DB0"/>
    <w:rsid w:val="001C5E28"/>
    <w:rsid w:val="001C769C"/>
    <w:rsid w:val="001D0566"/>
    <w:rsid w:val="001D07A5"/>
    <w:rsid w:val="001D09D2"/>
    <w:rsid w:val="001D1848"/>
    <w:rsid w:val="001D1C0B"/>
    <w:rsid w:val="001D3BA5"/>
    <w:rsid w:val="001D3BAD"/>
    <w:rsid w:val="001D4826"/>
    <w:rsid w:val="001D5373"/>
    <w:rsid w:val="001D582A"/>
    <w:rsid w:val="001D5D68"/>
    <w:rsid w:val="001D6A44"/>
    <w:rsid w:val="001D6B15"/>
    <w:rsid w:val="001D7AAD"/>
    <w:rsid w:val="001D7F4F"/>
    <w:rsid w:val="001E054E"/>
    <w:rsid w:val="001E07A4"/>
    <w:rsid w:val="001E0955"/>
    <w:rsid w:val="001E0FCE"/>
    <w:rsid w:val="001E1136"/>
    <w:rsid w:val="001E1178"/>
    <w:rsid w:val="001E122D"/>
    <w:rsid w:val="001E1D16"/>
    <w:rsid w:val="001E236A"/>
    <w:rsid w:val="001E4612"/>
    <w:rsid w:val="001E5B03"/>
    <w:rsid w:val="001E5C4A"/>
    <w:rsid w:val="001E6C09"/>
    <w:rsid w:val="001E7A20"/>
    <w:rsid w:val="001F00D6"/>
    <w:rsid w:val="001F13CD"/>
    <w:rsid w:val="001F1A70"/>
    <w:rsid w:val="001F1D80"/>
    <w:rsid w:val="001F38F6"/>
    <w:rsid w:val="001F494B"/>
    <w:rsid w:val="0020305C"/>
    <w:rsid w:val="002036E3"/>
    <w:rsid w:val="0020413E"/>
    <w:rsid w:val="00204567"/>
    <w:rsid w:val="00204F92"/>
    <w:rsid w:val="002063C9"/>
    <w:rsid w:val="00206B74"/>
    <w:rsid w:val="00206C2E"/>
    <w:rsid w:val="00206E2F"/>
    <w:rsid w:val="0020738F"/>
    <w:rsid w:val="00211403"/>
    <w:rsid w:val="00212C10"/>
    <w:rsid w:val="00212CDF"/>
    <w:rsid w:val="00213BD4"/>
    <w:rsid w:val="00213E71"/>
    <w:rsid w:val="00214987"/>
    <w:rsid w:val="00214C20"/>
    <w:rsid w:val="0021553E"/>
    <w:rsid w:val="0021574D"/>
    <w:rsid w:val="002161D1"/>
    <w:rsid w:val="00217F77"/>
    <w:rsid w:val="0022010E"/>
    <w:rsid w:val="00221A05"/>
    <w:rsid w:val="0022227A"/>
    <w:rsid w:val="00223462"/>
    <w:rsid w:val="00223573"/>
    <w:rsid w:val="002242A0"/>
    <w:rsid w:val="00224305"/>
    <w:rsid w:val="00224A1C"/>
    <w:rsid w:val="00224C85"/>
    <w:rsid w:val="00225901"/>
    <w:rsid w:val="002273D2"/>
    <w:rsid w:val="00230431"/>
    <w:rsid w:val="0023080F"/>
    <w:rsid w:val="00230EF3"/>
    <w:rsid w:val="00231E17"/>
    <w:rsid w:val="00232095"/>
    <w:rsid w:val="0023277F"/>
    <w:rsid w:val="00233905"/>
    <w:rsid w:val="00233920"/>
    <w:rsid w:val="0023398D"/>
    <w:rsid w:val="002339EC"/>
    <w:rsid w:val="00233EF9"/>
    <w:rsid w:val="0023635E"/>
    <w:rsid w:val="0023658C"/>
    <w:rsid w:val="00237FB2"/>
    <w:rsid w:val="0024312C"/>
    <w:rsid w:val="002433BC"/>
    <w:rsid w:val="00243910"/>
    <w:rsid w:val="0024469A"/>
    <w:rsid w:val="00244B0B"/>
    <w:rsid w:val="00244C0E"/>
    <w:rsid w:val="0024598A"/>
    <w:rsid w:val="00245C56"/>
    <w:rsid w:val="002463C6"/>
    <w:rsid w:val="00246491"/>
    <w:rsid w:val="00247CF2"/>
    <w:rsid w:val="00250DCB"/>
    <w:rsid w:val="00251031"/>
    <w:rsid w:val="00251892"/>
    <w:rsid w:val="00251C59"/>
    <w:rsid w:val="00251C5D"/>
    <w:rsid w:val="0025221A"/>
    <w:rsid w:val="00253667"/>
    <w:rsid w:val="00254B69"/>
    <w:rsid w:val="00255592"/>
    <w:rsid w:val="002562B4"/>
    <w:rsid w:val="00256DB2"/>
    <w:rsid w:val="002576EC"/>
    <w:rsid w:val="002601FB"/>
    <w:rsid w:val="00260605"/>
    <w:rsid w:val="0026195C"/>
    <w:rsid w:val="002620D0"/>
    <w:rsid w:val="00262CAF"/>
    <w:rsid w:val="002638E8"/>
    <w:rsid w:val="002672C9"/>
    <w:rsid w:val="002679D7"/>
    <w:rsid w:val="00267D3F"/>
    <w:rsid w:val="002701E9"/>
    <w:rsid w:val="0027073E"/>
    <w:rsid w:val="00273254"/>
    <w:rsid w:val="0027330E"/>
    <w:rsid w:val="00273FF7"/>
    <w:rsid w:val="002741A1"/>
    <w:rsid w:val="002749B7"/>
    <w:rsid w:val="00275252"/>
    <w:rsid w:val="002756EF"/>
    <w:rsid w:val="00275E0F"/>
    <w:rsid w:val="0027646B"/>
    <w:rsid w:val="002767BB"/>
    <w:rsid w:val="00277A5C"/>
    <w:rsid w:val="00280C50"/>
    <w:rsid w:val="00281861"/>
    <w:rsid w:val="00282252"/>
    <w:rsid w:val="002823FF"/>
    <w:rsid w:val="002833AC"/>
    <w:rsid w:val="00283819"/>
    <w:rsid w:val="00283C70"/>
    <w:rsid w:val="00286CAA"/>
    <w:rsid w:val="00291900"/>
    <w:rsid w:val="002926B7"/>
    <w:rsid w:val="00292B86"/>
    <w:rsid w:val="00293040"/>
    <w:rsid w:val="0029440B"/>
    <w:rsid w:val="0029457A"/>
    <w:rsid w:val="00294A03"/>
    <w:rsid w:val="002950C9"/>
    <w:rsid w:val="00295C04"/>
    <w:rsid w:val="002966FE"/>
    <w:rsid w:val="002972A3"/>
    <w:rsid w:val="0029743D"/>
    <w:rsid w:val="002A1077"/>
    <w:rsid w:val="002A26CA"/>
    <w:rsid w:val="002A3301"/>
    <w:rsid w:val="002A4077"/>
    <w:rsid w:val="002A69B1"/>
    <w:rsid w:val="002A6C45"/>
    <w:rsid w:val="002A7D76"/>
    <w:rsid w:val="002A7DE9"/>
    <w:rsid w:val="002B00F2"/>
    <w:rsid w:val="002B185A"/>
    <w:rsid w:val="002B18FB"/>
    <w:rsid w:val="002B1A7A"/>
    <w:rsid w:val="002B471C"/>
    <w:rsid w:val="002B503F"/>
    <w:rsid w:val="002B533F"/>
    <w:rsid w:val="002B58A6"/>
    <w:rsid w:val="002B5A77"/>
    <w:rsid w:val="002B672A"/>
    <w:rsid w:val="002B6A71"/>
    <w:rsid w:val="002B7BC8"/>
    <w:rsid w:val="002C081F"/>
    <w:rsid w:val="002C0DB8"/>
    <w:rsid w:val="002C0E8C"/>
    <w:rsid w:val="002C24F9"/>
    <w:rsid w:val="002C2AA1"/>
    <w:rsid w:val="002C2C5F"/>
    <w:rsid w:val="002C2DAA"/>
    <w:rsid w:val="002C30E8"/>
    <w:rsid w:val="002C459A"/>
    <w:rsid w:val="002C5DC3"/>
    <w:rsid w:val="002C74B7"/>
    <w:rsid w:val="002C79ED"/>
    <w:rsid w:val="002C7AA0"/>
    <w:rsid w:val="002D0311"/>
    <w:rsid w:val="002D226C"/>
    <w:rsid w:val="002D2843"/>
    <w:rsid w:val="002D3604"/>
    <w:rsid w:val="002D4819"/>
    <w:rsid w:val="002D4BA6"/>
    <w:rsid w:val="002D5165"/>
    <w:rsid w:val="002D6468"/>
    <w:rsid w:val="002D683A"/>
    <w:rsid w:val="002D6BBA"/>
    <w:rsid w:val="002D6CAC"/>
    <w:rsid w:val="002D72FA"/>
    <w:rsid w:val="002E1078"/>
    <w:rsid w:val="002E15BD"/>
    <w:rsid w:val="002E30ED"/>
    <w:rsid w:val="002E3A5E"/>
    <w:rsid w:val="002E480E"/>
    <w:rsid w:val="002E4B60"/>
    <w:rsid w:val="002E614C"/>
    <w:rsid w:val="002E7F59"/>
    <w:rsid w:val="002F0A90"/>
    <w:rsid w:val="002F2032"/>
    <w:rsid w:val="002F2135"/>
    <w:rsid w:val="002F2145"/>
    <w:rsid w:val="002F2765"/>
    <w:rsid w:val="002F2957"/>
    <w:rsid w:val="002F4314"/>
    <w:rsid w:val="002F4617"/>
    <w:rsid w:val="002F532F"/>
    <w:rsid w:val="002F651D"/>
    <w:rsid w:val="002F7C87"/>
    <w:rsid w:val="0030006E"/>
    <w:rsid w:val="00300B7B"/>
    <w:rsid w:val="00300C7A"/>
    <w:rsid w:val="003011E0"/>
    <w:rsid w:val="00301C87"/>
    <w:rsid w:val="00302020"/>
    <w:rsid w:val="00302AFC"/>
    <w:rsid w:val="00302D5F"/>
    <w:rsid w:val="003036FE"/>
    <w:rsid w:val="0030395C"/>
    <w:rsid w:val="00304029"/>
    <w:rsid w:val="003042AD"/>
    <w:rsid w:val="003068D0"/>
    <w:rsid w:val="003079FC"/>
    <w:rsid w:val="00310F26"/>
    <w:rsid w:val="00311326"/>
    <w:rsid w:val="0031235C"/>
    <w:rsid w:val="00314709"/>
    <w:rsid w:val="00314831"/>
    <w:rsid w:val="00315EF5"/>
    <w:rsid w:val="00316307"/>
    <w:rsid w:val="00316D32"/>
    <w:rsid w:val="00317FBF"/>
    <w:rsid w:val="00320828"/>
    <w:rsid w:val="00320BC6"/>
    <w:rsid w:val="0032119B"/>
    <w:rsid w:val="003215F7"/>
    <w:rsid w:val="00321668"/>
    <w:rsid w:val="0032262A"/>
    <w:rsid w:val="00322690"/>
    <w:rsid w:val="003235F6"/>
    <w:rsid w:val="00323B34"/>
    <w:rsid w:val="00324CCC"/>
    <w:rsid w:val="00325C1B"/>
    <w:rsid w:val="00326C2A"/>
    <w:rsid w:val="00327AB5"/>
    <w:rsid w:val="00331FB6"/>
    <w:rsid w:val="00333AD5"/>
    <w:rsid w:val="00334773"/>
    <w:rsid w:val="00334CF5"/>
    <w:rsid w:val="0033518B"/>
    <w:rsid w:val="003360C8"/>
    <w:rsid w:val="003368FB"/>
    <w:rsid w:val="003400FD"/>
    <w:rsid w:val="00340A80"/>
    <w:rsid w:val="00341F15"/>
    <w:rsid w:val="00342394"/>
    <w:rsid w:val="003423A1"/>
    <w:rsid w:val="00343436"/>
    <w:rsid w:val="00344091"/>
    <w:rsid w:val="00344FC0"/>
    <w:rsid w:val="003461BE"/>
    <w:rsid w:val="00346628"/>
    <w:rsid w:val="00346779"/>
    <w:rsid w:val="00346D3F"/>
    <w:rsid w:val="0034703D"/>
    <w:rsid w:val="0034746A"/>
    <w:rsid w:val="003475B9"/>
    <w:rsid w:val="003501B3"/>
    <w:rsid w:val="0035024D"/>
    <w:rsid w:val="00350968"/>
    <w:rsid w:val="00350F1F"/>
    <w:rsid w:val="00351BE4"/>
    <w:rsid w:val="00351CE2"/>
    <w:rsid w:val="00352E3F"/>
    <w:rsid w:val="003543F0"/>
    <w:rsid w:val="003546AA"/>
    <w:rsid w:val="00355177"/>
    <w:rsid w:val="003556F4"/>
    <w:rsid w:val="00356638"/>
    <w:rsid w:val="003601AD"/>
    <w:rsid w:val="00362B34"/>
    <w:rsid w:val="003632B8"/>
    <w:rsid w:val="0036399F"/>
    <w:rsid w:val="00363F61"/>
    <w:rsid w:val="00364B36"/>
    <w:rsid w:val="00365300"/>
    <w:rsid w:val="00366AFC"/>
    <w:rsid w:val="00367389"/>
    <w:rsid w:val="003702E9"/>
    <w:rsid w:val="00370B6E"/>
    <w:rsid w:val="003715B3"/>
    <w:rsid w:val="003723AD"/>
    <w:rsid w:val="0037240B"/>
    <w:rsid w:val="00372867"/>
    <w:rsid w:val="0037298B"/>
    <w:rsid w:val="00372BE5"/>
    <w:rsid w:val="00372DEC"/>
    <w:rsid w:val="00373624"/>
    <w:rsid w:val="0037363F"/>
    <w:rsid w:val="00373A0E"/>
    <w:rsid w:val="00374B13"/>
    <w:rsid w:val="00375042"/>
    <w:rsid w:val="003751FB"/>
    <w:rsid w:val="003756DF"/>
    <w:rsid w:val="00376B65"/>
    <w:rsid w:val="00376DD9"/>
    <w:rsid w:val="0037745D"/>
    <w:rsid w:val="003802A3"/>
    <w:rsid w:val="00380B08"/>
    <w:rsid w:val="00381D2C"/>
    <w:rsid w:val="00382129"/>
    <w:rsid w:val="00382291"/>
    <w:rsid w:val="003826CB"/>
    <w:rsid w:val="00382EB1"/>
    <w:rsid w:val="00384A63"/>
    <w:rsid w:val="00384F97"/>
    <w:rsid w:val="00386E58"/>
    <w:rsid w:val="00387DB6"/>
    <w:rsid w:val="00390111"/>
    <w:rsid w:val="003923BF"/>
    <w:rsid w:val="003926AC"/>
    <w:rsid w:val="00392C40"/>
    <w:rsid w:val="00393564"/>
    <w:rsid w:val="00393B08"/>
    <w:rsid w:val="003940AB"/>
    <w:rsid w:val="0039480C"/>
    <w:rsid w:val="003948B4"/>
    <w:rsid w:val="00394988"/>
    <w:rsid w:val="003953CA"/>
    <w:rsid w:val="00395FEA"/>
    <w:rsid w:val="003A2612"/>
    <w:rsid w:val="003A2C8D"/>
    <w:rsid w:val="003A2FAC"/>
    <w:rsid w:val="003A3102"/>
    <w:rsid w:val="003A3984"/>
    <w:rsid w:val="003A3B3A"/>
    <w:rsid w:val="003A4684"/>
    <w:rsid w:val="003A52C8"/>
    <w:rsid w:val="003A640E"/>
    <w:rsid w:val="003A7647"/>
    <w:rsid w:val="003A77ED"/>
    <w:rsid w:val="003A7A75"/>
    <w:rsid w:val="003B05FB"/>
    <w:rsid w:val="003B0AB1"/>
    <w:rsid w:val="003B116D"/>
    <w:rsid w:val="003B2230"/>
    <w:rsid w:val="003B230F"/>
    <w:rsid w:val="003B2654"/>
    <w:rsid w:val="003B342E"/>
    <w:rsid w:val="003B3AA6"/>
    <w:rsid w:val="003B42D3"/>
    <w:rsid w:val="003B55C5"/>
    <w:rsid w:val="003C123E"/>
    <w:rsid w:val="003C1706"/>
    <w:rsid w:val="003C2F0B"/>
    <w:rsid w:val="003C3BED"/>
    <w:rsid w:val="003C4378"/>
    <w:rsid w:val="003C44B2"/>
    <w:rsid w:val="003C4708"/>
    <w:rsid w:val="003C624A"/>
    <w:rsid w:val="003C71DB"/>
    <w:rsid w:val="003D2018"/>
    <w:rsid w:val="003D24C6"/>
    <w:rsid w:val="003D26C4"/>
    <w:rsid w:val="003D2C0D"/>
    <w:rsid w:val="003D37D4"/>
    <w:rsid w:val="003D3B79"/>
    <w:rsid w:val="003D48F0"/>
    <w:rsid w:val="003D511E"/>
    <w:rsid w:val="003D5ECC"/>
    <w:rsid w:val="003D681F"/>
    <w:rsid w:val="003D6CCA"/>
    <w:rsid w:val="003E0A36"/>
    <w:rsid w:val="003E0CCE"/>
    <w:rsid w:val="003E1FDB"/>
    <w:rsid w:val="003E32AF"/>
    <w:rsid w:val="003E3C44"/>
    <w:rsid w:val="003E444F"/>
    <w:rsid w:val="003E44A7"/>
    <w:rsid w:val="003E50F6"/>
    <w:rsid w:val="003E5D5A"/>
    <w:rsid w:val="003E6220"/>
    <w:rsid w:val="003E6858"/>
    <w:rsid w:val="003E6B4C"/>
    <w:rsid w:val="003E7778"/>
    <w:rsid w:val="003E79D1"/>
    <w:rsid w:val="003E7AFC"/>
    <w:rsid w:val="003E7FE6"/>
    <w:rsid w:val="003F252A"/>
    <w:rsid w:val="003F2936"/>
    <w:rsid w:val="003F2A20"/>
    <w:rsid w:val="003F4628"/>
    <w:rsid w:val="003F56DD"/>
    <w:rsid w:val="003F5C4C"/>
    <w:rsid w:val="003F5E08"/>
    <w:rsid w:val="003F61B4"/>
    <w:rsid w:val="003F655D"/>
    <w:rsid w:val="003F6B4B"/>
    <w:rsid w:val="003F7E77"/>
    <w:rsid w:val="0040110D"/>
    <w:rsid w:val="0040139F"/>
    <w:rsid w:val="004024E9"/>
    <w:rsid w:val="00403D8C"/>
    <w:rsid w:val="004041E8"/>
    <w:rsid w:val="004046FA"/>
    <w:rsid w:val="004051C7"/>
    <w:rsid w:val="004059AF"/>
    <w:rsid w:val="00405A67"/>
    <w:rsid w:val="00406B79"/>
    <w:rsid w:val="00407C1A"/>
    <w:rsid w:val="00410839"/>
    <w:rsid w:val="00410C77"/>
    <w:rsid w:val="0041168B"/>
    <w:rsid w:val="004138FD"/>
    <w:rsid w:val="00413A1A"/>
    <w:rsid w:val="004142CC"/>
    <w:rsid w:val="004144CE"/>
    <w:rsid w:val="00414988"/>
    <w:rsid w:val="00414ADC"/>
    <w:rsid w:val="00414C4A"/>
    <w:rsid w:val="0041679E"/>
    <w:rsid w:val="00416806"/>
    <w:rsid w:val="004169F2"/>
    <w:rsid w:val="00416D44"/>
    <w:rsid w:val="00417D07"/>
    <w:rsid w:val="00420674"/>
    <w:rsid w:val="00420ED3"/>
    <w:rsid w:val="00423E60"/>
    <w:rsid w:val="00425555"/>
    <w:rsid w:val="00425C2D"/>
    <w:rsid w:val="00426948"/>
    <w:rsid w:val="00426CED"/>
    <w:rsid w:val="0043003A"/>
    <w:rsid w:val="00431F0C"/>
    <w:rsid w:val="0043206B"/>
    <w:rsid w:val="00432AB0"/>
    <w:rsid w:val="00432B05"/>
    <w:rsid w:val="00432DA0"/>
    <w:rsid w:val="004339EB"/>
    <w:rsid w:val="004351AC"/>
    <w:rsid w:val="004351FD"/>
    <w:rsid w:val="0043577B"/>
    <w:rsid w:val="004359BA"/>
    <w:rsid w:val="00436275"/>
    <w:rsid w:val="00443CBD"/>
    <w:rsid w:val="004446E9"/>
    <w:rsid w:val="004450F0"/>
    <w:rsid w:val="004451EB"/>
    <w:rsid w:val="00445D62"/>
    <w:rsid w:val="00446096"/>
    <w:rsid w:val="0045009E"/>
    <w:rsid w:val="00451B8C"/>
    <w:rsid w:val="00451D28"/>
    <w:rsid w:val="00451E62"/>
    <w:rsid w:val="004525F5"/>
    <w:rsid w:val="0045261D"/>
    <w:rsid w:val="00453E4E"/>
    <w:rsid w:val="004543F0"/>
    <w:rsid w:val="00456E45"/>
    <w:rsid w:val="00456E5B"/>
    <w:rsid w:val="00457A20"/>
    <w:rsid w:val="00460D93"/>
    <w:rsid w:val="004613F5"/>
    <w:rsid w:val="0046212C"/>
    <w:rsid w:val="00462A55"/>
    <w:rsid w:val="004649D3"/>
    <w:rsid w:val="0046700C"/>
    <w:rsid w:val="0046753E"/>
    <w:rsid w:val="00467E3F"/>
    <w:rsid w:val="004713D6"/>
    <w:rsid w:val="004714AF"/>
    <w:rsid w:val="0047174B"/>
    <w:rsid w:val="00471DBF"/>
    <w:rsid w:val="00471E81"/>
    <w:rsid w:val="0047393F"/>
    <w:rsid w:val="00473BC0"/>
    <w:rsid w:val="00474E3C"/>
    <w:rsid w:val="004751EB"/>
    <w:rsid w:val="00475948"/>
    <w:rsid w:val="004762D9"/>
    <w:rsid w:val="004765DE"/>
    <w:rsid w:val="004775A1"/>
    <w:rsid w:val="00477CF8"/>
    <w:rsid w:val="004820B4"/>
    <w:rsid w:val="00484C76"/>
    <w:rsid w:val="0048509E"/>
    <w:rsid w:val="0048542A"/>
    <w:rsid w:val="00485DC1"/>
    <w:rsid w:val="004860BB"/>
    <w:rsid w:val="00486335"/>
    <w:rsid w:val="00487594"/>
    <w:rsid w:val="00490FD7"/>
    <w:rsid w:val="004915B3"/>
    <w:rsid w:val="00493272"/>
    <w:rsid w:val="00493A2E"/>
    <w:rsid w:val="00494355"/>
    <w:rsid w:val="00495C3E"/>
    <w:rsid w:val="00497147"/>
    <w:rsid w:val="004973B7"/>
    <w:rsid w:val="004A1724"/>
    <w:rsid w:val="004A30E7"/>
    <w:rsid w:val="004A31A8"/>
    <w:rsid w:val="004A363C"/>
    <w:rsid w:val="004A42A4"/>
    <w:rsid w:val="004A519A"/>
    <w:rsid w:val="004A52F6"/>
    <w:rsid w:val="004A5B9A"/>
    <w:rsid w:val="004A62E0"/>
    <w:rsid w:val="004A6AFC"/>
    <w:rsid w:val="004A704F"/>
    <w:rsid w:val="004A7DCD"/>
    <w:rsid w:val="004B0741"/>
    <w:rsid w:val="004B1040"/>
    <w:rsid w:val="004B1203"/>
    <w:rsid w:val="004B2209"/>
    <w:rsid w:val="004B2BFE"/>
    <w:rsid w:val="004B32FC"/>
    <w:rsid w:val="004B3661"/>
    <w:rsid w:val="004B45F2"/>
    <w:rsid w:val="004B4A5F"/>
    <w:rsid w:val="004B50DE"/>
    <w:rsid w:val="004B54DE"/>
    <w:rsid w:val="004B5D4E"/>
    <w:rsid w:val="004B7967"/>
    <w:rsid w:val="004B7AB0"/>
    <w:rsid w:val="004C04AC"/>
    <w:rsid w:val="004C05FD"/>
    <w:rsid w:val="004C1297"/>
    <w:rsid w:val="004C1F7F"/>
    <w:rsid w:val="004C267E"/>
    <w:rsid w:val="004C36A9"/>
    <w:rsid w:val="004C4E10"/>
    <w:rsid w:val="004C5C44"/>
    <w:rsid w:val="004C6389"/>
    <w:rsid w:val="004D011E"/>
    <w:rsid w:val="004D02BC"/>
    <w:rsid w:val="004D0318"/>
    <w:rsid w:val="004D041D"/>
    <w:rsid w:val="004D0643"/>
    <w:rsid w:val="004D1670"/>
    <w:rsid w:val="004D2337"/>
    <w:rsid w:val="004D361B"/>
    <w:rsid w:val="004D3B2A"/>
    <w:rsid w:val="004D57F8"/>
    <w:rsid w:val="004D673E"/>
    <w:rsid w:val="004D6FD6"/>
    <w:rsid w:val="004D7AA2"/>
    <w:rsid w:val="004D7ED1"/>
    <w:rsid w:val="004E1838"/>
    <w:rsid w:val="004E2516"/>
    <w:rsid w:val="004E2AB6"/>
    <w:rsid w:val="004E2B29"/>
    <w:rsid w:val="004E3715"/>
    <w:rsid w:val="004E3AC2"/>
    <w:rsid w:val="004E3E28"/>
    <w:rsid w:val="004E6166"/>
    <w:rsid w:val="004E7007"/>
    <w:rsid w:val="004E7252"/>
    <w:rsid w:val="004E7454"/>
    <w:rsid w:val="004F09F2"/>
    <w:rsid w:val="004F0F0A"/>
    <w:rsid w:val="004F1251"/>
    <w:rsid w:val="004F1A27"/>
    <w:rsid w:val="004F1BBF"/>
    <w:rsid w:val="004F2EA5"/>
    <w:rsid w:val="004F3326"/>
    <w:rsid w:val="004F43D9"/>
    <w:rsid w:val="004F471E"/>
    <w:rsid w:val="004F549E"/>
    <w:rsid w:val="004F7B4E"/>
    <w:rsid w:val="00500318"/>
    <w:rsid w:val="0050051C"/>
    <w:rsid w:val="005021CF"/>
    <w:rsid w:val="00502570"/>
    <w:rsid w:val="005027F8"/>
    <w:rsid w:val="005063F4"/>
    <w:rsid w:val="005064BC"/>
    <w:rsid w:val="005068C6"/>
    <w:rsid w:val="00506DFC"/>
    <w:rsid w:val="00507007"/>
    <w:rsid w:val="0050733F"/>
    <w:rsid w:val="00507E9C"/>
    <w:rsid w:val="005100E3"/>
    <w:rsid w:val="0051040E"/>
    <w:rsid w:val="005110D8"/>
    <w:rsid w:val="005110DB"/>
    <w:rsid w:val="00512788"/>
    <w:rsid w:val="00514B18"/>
    <w:rsid w:val="00514F0F"/>
    <w:rsid w:val="005205B7"/>
    <w:rsid w:val="005249FD"/>
    <w:rsid w:val="00525B2F"/>
    <w:rsid w:val="00526FCE"/>
    <w:rsid w:val="005273D1"/>
    <w:rsid w:val="00527B72"/>
    <w:rsid w:val="00527E16"/>
    <w:rsid w:val="005329A5"/>
    <w:rsid w:val="00533682"/>
    <w:rsid w:val="005349F3"/>
    <w:rsid w:val="00534C88"/>
    <w:rsid w:val="005360E5"/>
    <w:rsid w:val="005378E3"/>
    <w:rsid w:val="005400C7"/>
    <w:rsid w:val="005400EA"/>
    <w:rsid w:val="00540A49"/>
    <w:rsid w:val="0054105B"/>
    <w:rsid w:val="0054174D"/>
    <w:rsid w:val="00541F5B"/>
    <w:rsid w:val="00543953"/>
    <w:rsid w:val="0054428A"/>
    <w:rsid w:val="00544F42"/>
    <w:rsid w:val="00545ACF"/>
    <w:rsid w:val="00546E2A"/>
    <w:rsid w:val="0055143A"/>
    <w:rsid w:val="00551661"/>
    <w:rsid w:val="00551E16"/>
    <w:rsid w:val="00552AE6"/>
    <w:rsid w:val="00552CB5"/>
    <w:rsid w:val="00552FB6"/>
    <w:rsid w:val="005536D2"/>
    <w:rsid w:val="00555959"/>
    <w:rsid w:val="0055640E"/>
    <w:rsid w:val="00556EF1"/>
    <w:rsid w:val="00557D36"/>
    <w:rsid w:val="0056072D"/>
    <w:rsid w:val="0056074A"/>
    <w:rsid w:val="00560771"/>
    <w:rsid w:val="00560BB3"/>
    <w:rsid w:val="00561505"/>
    <w:rsid w:val="005619D4"/>
    <w:rsid w:val="005623FC"/>
    <w:rsid w:val="00562A7F"/>
    <w:rsid w:val="00563671"/>
    <w:rsid w:val="005636C9"/>
    <w:rsid w:val="005657A2"/>
    <w:rsid w:val="00565899"/>
    <w:rsid w:val="0056593E"/>
    <w:rsid w:val="0056645C"/>
    <w:rsid w:val="0056677A"/>
    <w:rsid w:val="005673D3"/>
    <w:rsid w:val="0056769D"/>
    <w:rsid w:val="00567E6B"/>
    <w:rsid w:val="0057186C"/>
    <w:rsid w:val="0057336E"/>
    <w:rsid w:val="00573756"/>
    <w:rsid w:val="005755FE"/>
    <w:rsid w:val="00575ABB"/>
    <w:rsid w:val="00575D90"/>
    <w:rsid w:val="00580C3D"/>
    <w:rsid w:val="005828C3"/>
    <w:rsid w:val="00582A9A"/>
    <w:rsid w:val="0058311D"/>
    <w:rsid w:val="005864AC"/>
    <w:rsid w:val="00586E2D"/>
    <w:rsid w:val="005874E2"/>
    <w:rsid w:val="005910E9"/>
    <w:rsid w:val="00591F26"/>
    <w:rsid w:val="00591F29"/>
    <w:rsid w:val="00592382"/>
    <w:rsid w:val="0059339F"/>
    <w:rsid w:val="00594963"/>
    <w:rsid w:val="00594BC6"/>
    <w:rsid w:val="00594C17"/>
    <w:rsid w:val="00594EB0"/>
    <w:rsid w:val="0059541E"/>
    <w:rsid w:val="005958E3"/>
    <w:rsid w:val="00595E11"/>
    <w:rsid w:val="005A27EC"/>
    <w:rsid w:val="005A2AC4"/>
    <w:rsid w:val="005A3184"/>
    <w:rsid w:val="005A37EE"/>
    <w:rsid w:val="005A43B9"/>
    <w:rsid w:val="005A5398"/>
    <w:rsid w:val="005A7AC4"/>
    <w:rsid w:val="005A7E1A"/>
    <w:rsid w:val="005B0510"/>
    <w:rsid w:val="005B0F8F"/>
    <w:rsid w:val="005B3A96"/>
    <w:rsid w:val="005B3D60"/>
    <w:rsid w:val="005B47AD"/>
    <w:rsid w:val="005B4D86"/>
    <w:rsid w:val="005B4D96"/>
    <w:rsid w:val="005B6943"/>
    <w:rsid w:val="005C1230"/>
    <w:rsid w:val="005C2327"/>
    <w:rsid w:val="005C3226"/>
    <w:rsid w:val="005C3755"/>
    <w:rsid w:val="005C3DBE"/>
    <w:rsid w:val="005C407D"/>
    <w:rsid w:val="005C44AB"/>
    <w:rsid w:val="005C545D"/>
    <w:rsid w:val="005C57FE"/>
    <w:rsid w:val="005C61FE"/>
    <w:rsid w:val="005D01FF"/>
    <w:rsid w:val="005D178B"/>
    <w:rsid w:val="005D1A42"/>
    <w:rsid w:val="005D2594"/>
    <w:rsid w:val="005D2F9D"/>
    <w:rsid w:val="005D3630"/>
    <w:rsid w:val="005D3CFE"/>
    <w:rsid w:val="005D3ECD"/>
    <w:rsid w:val="005D48B0"/>
    <w:rsid w:val="005D496F"/>
    <w:rsid w:val="005D5238"/>
    <w:rsid w:val="005D60D9"/>
    <w:rsid w:val="005D739D"/>
    <w:rsid w:val="005D7D6E"/>
    <w:rsid w:val="005D7D90"/>
    <w:rsid w:val="005D7EF0"/>
    <w:rsid w:val="005E0117"/>
    <w:rsid w:val="005E0295"/>
    <w:rsid w:val="005E177A"/>
    <w:rsid w:val="005E24E3"/>
    <w:rsid w:val="005E2843"/>
    <w:rsid w:val="005E2E16"/>
    <w:rsid w:val="005E4C0C"/>
    <w:rsid w:val="005E5FF3"/>
    <w:rsid w:val="005E6217"/>
    <w:rsid w:val="005E64EB"/>
    <w:rsid w:val="005E700B"/>
    <w:rsid w:val="005F0DB7"/>
    <w:rsid w:val="005F0F0E"/>
    <w:rsid w:val="005F1A26"/>
    <w:rsid w:val="005F1E96"/>
    <w:rsid w:val="005F1FE6"/>
    <w:rsid w:val="005F21E8"/>
    <w:rsid w:val="005F2B0C"/>
    <w:rsid w:val="005F2EF8"/>
    <w:rsid w:val="005F3B7D"/>
    <w:rsid w:val="005F72BB"/>
    <w:rsid w:val="005F7AFE"/>
    <w:rsid w:val="006009C5"/>
    <w:rsid w:val="00601827"/>
    <w:rsid w:val="0060290D"/>
    <w:rsid w:val="0060578C"/>
    <w:rsid w:val="006059F9"/>
    <w:rsid w:val="00605EA0"/>
    <w:rsid w:val="00606E44"/>
    <w:rsid w:val="00607118"/>
    <w:rsid w:val="0061017C"/>
    <w:rsid w:val="006110AA"/>
    <w:rsid w:val="00611CA2"/>
    <w:rsid w:val="00611F55"/>
    <w:rsid w:val="00612A6B"/>
    <w:rsid w:val="00612D52"/>
    <w:rsid w:val="00613183"/>
    <w:rsid w:val="0061608A"/>
    <w:rsid w:val="00617416"/>
    <w:rsid w:val="00617FD5"/>
    <w:rsid w:val="0062154D"/>
    <w:rsid w:val="00621572"/>
    <w:rsid w:val="00622E2A"/>
    <w:rsid w:val="00623084"/>
    <w:rsid w:val="006239F1"/>
    <w:rsid w:val="006255C3"/>
    <w:rsid w:val="0062586A"/>
    <w:rsid w:val="006277C6"/>
    <w:rsid w:val="006278C0"/>
    <w:rsid w:val="00627C81"/>
    <w:rsid w:val="00630968"/>
    <w:rsid w:val="00633259"/>
    <w:rsid w:val="00634B61"/>
    <w:rsid w:val="00635396"/>
    <w:rsid w:val="006365E1"/>
    <w:rsid w:val="00636EA4"/>
    <w:rsid w:val="0063792B"/>
    <w:rsid w:val="00637CFF"/>
    <w:rsid w:val="00640268"/>
    <w:rsid w:val="00640C3E"/>
    <w:rsid w:val="00640E6A"/>
    <w:rsid w:val="00641D22"/>
    <w:rsid w:val="00641F53"/>
    <w:rsid w:val="0064243A"/>
    <w:rsid w:val="00642E09"/>
    <w:rsid w:val="00644039"/>
    <w:rsid w:val="00644987"/>
    <w:rsid w:val="00644A32"/>
    <w:rsid w:val="00644D0D"/>
    <w:rsid w:val="00644D11"/>
    <w:rsid w:val="006451C1"/>
    <w:rsid w:val="0064655D"/>
    <w:rsid w:val="00647310"/>
    <w:rsid w:val="00647B22"/>
    <w:rsid w:val="00650B77"/>
    <w:rsid w:val="00651137"/>
    <w:rsid w:val="00652137"/>
    <w:rsid w:val="006529DF"/>
    <w:rsid w:val="00652CDA"/>
    <w:rsid w:val="00652DE9"/>
    <w:rsid w:val="00655A65"/>
    <w:rsid w:val="00655E0F"/>
    <w:rsid w:val="006577CA"/>
    <w:rsid w:val="00661033"/>
    <w:rsid w:val="006616CE"/>
    <w:rsid w:val="0066231F"/>
    <w:rsid w:val="00663779"/>
    <w:rsid w:val="006643D7"/>
    <w:rsid w:val="006649C6"/>
    <w:rsid w:val="00664EFD"/>
    <w:rsid w:val="00664FF6"/>
    <w:rsid w:val="0066521B"/>
    <w:rsid w:val="006659C5"/>
    <w:rsid w:val="0066649C"/>
    <w:rsid w:val="006664AE"/>
    <w:rsid w:val="00666915"/>
    <w:rsid w:val="00666D74"/>
    <w:rsid w:val="006671AB"/>
    <w:rsid w:val="006702C4"/>
    <w:rsid w:val="0067040F"/>
    <w:rsid w:val="00670551"/>
    <w:rsid w:val="00670C9C"/>
    <w:rsid w:val="00672A58"/>
    <w:rsid w:val="00672CE2"/>
    <w:rsid w:val="00673F2C"/>
    <w:rsid w:val="006741E9"/>
    <w:rsid w:val="00674758"/>
    <w:rsid w:val="00674EF7"/>
    <w:rsid w:val="006754E5"/>
    <w:rsid w:val="00680307"/>
    <w:rsid w:val="006813B9"/>
    <w:rsid w:val="0068195D"/>
    <w:rsid w:val="00686987"/>
    <w:rsid w:val="00690280"/>
    <w:rsid w:val="00690947"/>
    <w:rsid w:val="00690CF9"/>
    <w:rsid w:val="00690D84"/>
    <w:rsid w:val="00690EE6"/>
    <w:rsid w:val="006922FC"/>
    <w:rsid w:val="00693D06"/>
    <w:rsid w:val="00693F7E"/>
    <w:rsid w:val="00694152"/>
    <w:rsid w:val="00694217"/>
    <w:rsid w:val="00694C10"/>
    <w:rsid w:val="0069528D"/>
    <w:rsid w:val="0069543E"/>
    <w:rsid w:val="00695953"/>
    <w:rsid w:val="00696582"/>
    <w:rsid w:val="006969C1"/>
    <w:rsid w:val="006970AB"/>
    <w:rsid w:val="006A3360"/>
    <w:rsid w:val="006A40FD"/>
    <w:rsid w:val="006A422C"/>
    <w:rsid w:val="006A4756"/>
    <w:rsid w:val="006A657E"/>
    <w:rsid w:val="006A6E26"/>
    <w:rsid w:val="006A78FC"/>
    <w:rsid w:val="006B06F3"/>
    <w:rsid w:val="006B0DAC"/>
    <w:rsid w:val="006B29E3"/>
    <w:rsid w:val="006B2D2F"/>
    <w:rsid w:val="006B32CE"/>
    <w:rsid w:val="006B3AA5"/>
    <w:rsid w:val="006B3D41"/>
    <w:rsid w:val="006B3EAE"/>
    <w:rsid w:val="006B418B"/>
    <w:rsid w:val="006B5B89"/>
    <w:rsid w:val="006C06E8"/>
    <w:rsid w:val="006C2A85"/>
    <w:rsid w:val="006C5D01"/>
    <w:rsid w:val="006C67B0"/>
    <w:rsid w:val="006D0538"/>
    <w:rsid w:val="006D10A0"/>
    <w:rsid w:val="006D2AFA"/>
    <w:rsid w:val="006D2B3F"/>
    <w:rsid w:val="006D31BB"/>
    <w:rsid w:val="006D3279"/>
    <w:rsid w:val="006D3302"/>
    <w:rsid w:val="006D36A2"/>
    <w:rsid w:val="006D4338"/>
    <w:rsid w:val="006D45E9"/>
    <w:rsid w:val="006D58CD"/>
    <w:rsid w:val="006E0684"/>
    <w:rsid w:val="006E0D29"/>
    <w:rsid w:val="006E2AE8"/>
    <w:rsid w:val="006E2DB6"/>
    <w:rsid w:val="006E3939"/>
    <w:rsid w:val="006E4979"/>
    <w:rsid w:val="006E55A8"/>
    <w:rsid w:val="006E5829"/>
    <w:rsid w:val="006F0037"/>
    <w:rsid w:val="006F0A3D"/>
    <w:rsid w:val="006F13B4"/>
    <w:rsid w:val="006F3673"/>
    <w:rsid w:val="006F36FE"/>
    <w:rsid w:val="006F446E"/>
    <w:rsid w:val="006F52AF"/>
    <w:rsid w:val="006F573C"/>
    <w:rsid w:val="006F6600"/>
    <w:rsid w:val="006F759D"/>
    <w:rsid w:val="006F7722"/>
    <w:rsid w:val="0070035F"/>
    <w:rsid w:val="007019DF"/>
    <w:rsid w:val="0070226A"/>
    <w:rsid w:val="00702E50"/>
    <w:rsid w:val="00702EE7"/>
    <w:rsid w:val="00704059"/>
    <w:rsid w:val="0070412C"/>
    <w:rsid w:val="007048E8"/>
    <w:rsid w:val="00704A05"/>
    <w:rsid w:val="00705ABE"/>
    <w:rsid w:val="00705C52"/>
    <w:rsid w:val="00705CE9"/>
    <w:rsid w:val="0070634B"/>
    <w:rsid w:val="00707601"/>
    <w:rsid w:val="00707BDF"/>
    <w:rsid w:val="00710A25"/>
    <w:rsid w:val="00711839"/>
    <w:rsid w:val="0071206B"/>
    <w:rsid w:val="007120BE"/>
    <w:rsid w:val="00712F4D"/>
    <w:rsid w:val="00713069"/>
    <w:rsid w:val="00713680"/>
    <w:rsid w:val="00713B4D"/>
    <w:rsid w:val="00714570"/>
    <w:rsid w:val="0071482E"/>
    <w:rsid w:val="007151F3"/>
    <w:rsid w:val="0071544A"/>
    <w:rsid w:val="00715704"/>
    <w:rsid w:val="00716717"/>
    <w:rsid w:val="007167B3"/>
    <w:rsid w:val="007170C5"/>
    <w:rsid w:val="00717371"/>
    <w:rsid w:val="00720F0D"/>
    <w:rsid w:val="00723DB9"/>
    <w:rsid w:val="00724B96"/>
    <w:rsid w:val="00726198"/>
    <w:rsid w:val="007263DF"/>
    <w:rsid w:val="00727643"/>
    <w:rsid w:val="00730245"/>
    <w:rsid w:val="007302D9"/>
    <w:rsid w:val="00730A25"/>
    <w:rsid w:val="0073170B"/>
    <w:rsid w:val="00731B5E"/>
    <w:rsid w:val="00732C04"/>
    <w:rsid w:val="00734234"/>
    <w:rsid w:val="00737CF9"/>
    <w:rsid w:val="0074107F"/>
    <w:rsid w:val="007411A3"/>
    <w:rsid w:val="00741E00"/>
    <w:rsid w:val="00742494"/>
    <w:rsid w:val="007436F4"/>
    <w:rsid w:val="0074593B"/>
    <w:rsid w:val="00746C32"/>
    <w:rsid w:val="00747F1E"/>
    <w:rsid w:val="0075134A"/>
    <w:rsid w:val="00751B6E"/>
    <w:rsid w:val="00753D0E"/>
    <w:rsid w:val="00754CF2"/>
    <w:rsid w:val="007553B5"/>
    <w:rsid w:val="007610E6"/>
    <w:rsid w:val="00761814"/>
    <w:rsid w:val="00762813"/>
    <w:rsid w:val="0076321F"/>
    <w:rsid w:val="0076488B"/>
    <w:rsid w:val="007652E9"/>
    <w:rsid w:val="0076585D"/>
    <w:rsid w:val="00765C12"/>
    <w:rsid w:val="00766243"/>
    <w:rsid w:val="0076650A"/>
    <w:rsid w:val="00767606"/>
    <w:rsid w:val="00767EF9"/>
    <w:rsid w:val="007702D9"/>
    <w:rsid w:val="00771BC5"/>
    <w:rsid w:val="00772EE5"/>
    <w:rsid w:val="0077309C"/>
    <w:rsid w:val="0077356C"/>
    <w:rsid w:val="0077494E"/>
    <w:rsid w:val="007752C3"/>
    <w:rsid w:val="00775776"/>
    <w:rsid w:val="00775AE1"/>
    <w:rsid w:val="00775D9B"/>
    <w:rsid w:val="007760C6"/>
    <w:rsid w:val="00776472"/>
    <w:rsid w:val="00776983"/>
    <w:rsid w:val="00776FF8"/>
    <w:rsid w:val="00777652"/>
    <w:rsid w:val="00777D33"/>
    <w:rsid w:val="00780C5A"/>
    <w:rsid w:val="0078166A"/>
    <w:rsid w:val="00782B5D"/>
    <w:rsid w:val="00783159"/>
    <w:rsid w:val="007833B6"/>
    <w:rsid w:val="00784CFA"/>
    <w:rsid w:val="00785033"/>
    <w:rsid w:val="00786C1F"/>
    <w:rsid w:val="00786C84"/>
    <w:rsid w:val="00786ECB"/>
    <w:rsid w:val="007911C5"/>
    <w:rsid w:val="007926B9"/>
    <w:rsid w:val="00792778"/>
    <w:rsid w:val="007929B6"/>
    <w:rsid w:val="00792B35"/>
    <w:rsid w:val="00794286"/>
    <w:rsid w:val="00794FA3"/>
    <w:rsid w:val="00795100"/>
    <w:rsid w:val="007951C6"/>
    <w:rsid w:val="0079530A"/>
    <w:rsid w:val="007971A3"/>
    <w:rsid w:val="007A17C0"/>
    <w:rsid w:val="007A25A3"/>
    <w:rsid w:val="007A3198"/>
    <w:rsid w:val="007A575D"/>
    <w:rsid w:val="007A6208"/>
    <w:rsid w:val="007A6803"/>
    <w:rsid w:val="007A7798"/>
    <w:rsid w:val="007B0B07"/>
    <w:rsid w:val="007B272F"/>
    <w:rsid w:val="007B280E"/>
    <w:rsid w:val="007B2874"/>
    <w:rsid w:val="007B29B4"/>
    <w:rsid w:val="007B3DD3"/>
    <w:rsid w:val="007B46CC"/>
    <w:rsid w:val="007B55AF"/>
    <w:rsid w:val="007B6371"/>
    <w:rsid w:val="007B7613"/>
    <w:rsid w:val="007B7EE8"/>
    <w:rsid w:val="007C1E32"/>
    <w:rsid w:val="007C310D"/>
    <w:rsid w:val="007C38CD"/>
    <w:rsid w:val="007C5390"/>
    <w:rsid w:val="007C541E"/>
    <w:rsid w:val="007C57BD"/>
    <w:rsid w:val="007C5EAC"/>
    <w:rsid w:val="007C6156"/>
    <w:rsid w:val="007C6B03"/>
    <w:rsid w:val="007D0B8B"/>
    <w:rsid w:val="007D1D1B"/>
    <w:rsid w:val="007D22AB"/>
    <w:rsid w:val="007D2451"/>
    <w:rsid w:val="007D39F8"/>
    <w:rsid w:val="007D4095"/>
    <w:rsid w:val="007D5066"/>
    <w:rsid w:val="007D58C6"/>
    <w:rsid w:val="007D5CE9"/>
    <w:rsid w:val="007D5D3B"/>
    <w:rsid w:val="007D6487"/>
    <w:rsid w:val="007D76CD"/>
    <w:rsid w:val="007E0FF9"/>
    <w:rsid w:val="007E28EC"/>
    <w:rsid w:val="007E2FDF"/>
    <w:rsid w:val="007E3F90"/>
    <w:rsid w:val="007E42B8"/>
    <w:rsid w:val="007E436D"/>
    <w:rsid w:val="007E49AA"/>
    <w:rsid w:val="007E4BE5"/>
    <w:rsid w:val="007E4D78"/>
    <w:rsid w:val="007E5C18"/>
    <w:rsid w:val="007E615D"/>
    <w:rsid w:val="007E7DFB"/>
    <w:rsid w:val="007F049B"/>
    <w:rsid w:val="007F0C11"/>
    <w:rsid w:val="007F1685"/>
    <w:rsid w:val="007F2D2D"/>
    <w:rsid w:val="007F4D2A"/>
    <w:rsid w:val="007F73F6"/>
    <w:rsid w:val="007F7BCC"/>
    <w:rsid w:val="00801B64"/>
    <w:rsid w:val="00801CB9"/>
    <w:rsid w:val="00802772"/>
    <w:rsid w:val="0080303D"/>
    <w:rsid w:val="0080456B"/>
    <w:rsid w:val="0080491F"/>
    <w:rsid w:val="00805A3F"/>
    <w:rsid w:val="00805EA1"/>
    <w:rsid w:val="00806123"/>
    <w:rsid w:val="008061F0"/>
    <w:rsid w:val="00807554"/>
    <w:rsid w:val="00807FE2"/>
    <w:rsid w:val="00811553"/>
    <w:rsid w:val="008129A2"/>
    <w:rsid w:val="00814EA0"/>
    <w:rsid w:val="008153D9"/>
    <w:rsid w:val="00815744"/>
    <w:rsid w:val="0081632D"/>
    <w:rsid w:val="00816866"/>
    <w:rsid w:val="00816CE7"/>
    <w:rsid w:val="00816F44"/>
    <w:rsid w:val="00817CB0"/>
    <w:rsid w:val="008202A9"/>
    <w:rsid w:val="00820663"/>
    <w:rsid w:val="00820AE4"/>
    <w:rsid w:val="008220AC"/>
    <w:rsid w:val="00822AAB"/>
    <w:rsid w:val="008233F0"/>
    <w:rsid w:val="00824069"/>
    <w:rsid w:val="00824BA5"/>
    <w:rsid w:val="00824C26"/>
    <w:rsid w:val="00825543"/>
    <w:rsid w:val="008260D1"/>
    <w:rsid w:val="00826379"/>
    <w:rsid w:val="008274C8"/>
    <w:rsid w:val="00830279"/>
    <w:rsid w:val="00831E99"/>
    <w:rsid w:val="008334D3"/>
    <w:rsid w:val="00833EDB"/>
    <w:rsid w:val="0083419B"/>
    <w:rsid w:val="0083531D"/>
    <w:rsid w:val="00835B18"/>
    <w:rsid w:val="00836656"/>
    <w:rsid w:val="00836ED4"/>
    <w:rsid w:val="0083745D"/>
    <w:rsid w:val="008404BC"/>
    <w:rsid w:val="0084077E"/>
    <w:rsid w:val="00842576"/>
    <w:rsid w:val="00843133"/>
    <w:rsid w:val="008432B2"/>
    <w:rsid w:val="00845DA2"/>
    <w:rsid w:val="00847A3C"/>
    <w:rsid w:val="00847C24"/>
    <w:rsid w:val="008505E9"/>
    <w:rsid w:val="00850E64"/>
    <w:rsid w:val="008521B8"/>
    <w:rsid w:val="00852D70"/>
    <w:rsid w:val="008532C2"/>
    <w:rsid w:val="0085343A"/>
    <w:rsid w:val="008544E6"/>
    <w:rsid w:val="00860D61"/>
    <w:rsid w:val="008615BB"/>
    <w:rsid w:val="00862429"/>
    <w:rsid w:val="008636B2"/>
    <w:rsid w:val="008642B3"/>
    <w:rsid w:val="00864EE3"/>
    <w:rsid w:val="00866F11"/>
    <w:rsid w:val="008702E4"/>
    <w:rsid w:val="008710A4"/>
    <w:rsid w:val="00871799"/>
    <w:rsid w:val="00873590"/>
    <w:rsid w:val="008736FC"/>
    <w:rsid w:val="00873871"/>
    <w:rsid w:val="00873AFB"/>
    <w:rsid w:val="00873F21"/>
    <w:rsid w:val="00874AE7"/>
    <w:rsid w:val="00877973"/>
    <w:rsid w:val="008813CC"/>
    <w:rsid w:val="008814A3"/>
    <w:rsid w:val="00881775"/>
    <w:rsid w:val="00882443"/>
    <w:rsid w:val="0088373E"/>
    <w:rsid w:val="00883933"/>
    <w:rsid w:val="008839F7"/>
    <w:rsid w:val="00884867"/>
    <w:rsid w:val="008866D4"/>
    <w:rsid w:val="0089036F"/>
    <w:rsid w:val="0089090D"/>
    <w:rsid w:val="00891B4A"/>
    <w:rsid w:val="00891BD0"/>
    <w:rsid w:val="00892335"/>
    <w:rsid w:val="00892B22"/>
    <w:rsid w:val="008932D3"/>
    <w:rsid w:val="00894DBC"/>
    <w:rsid w:val="00895BCE"/>
    <w:rsid w:val="00897242"/>
    <w:rsid w:val="008A2110"/>
    <w:rsid w:val="008A2BDB"/>
    <w:rsid w:val="008A36A9"/>
    <w:rsid w:val="008A3FF2"/>
    <w:rsid w:val="008A412B"/>
    <w:rsid w:val="008A4196"/>
    <w:rsid w:val="008A4F4C"/>
    <w:rsid w:val="008A51EA"/>
    <w:rsid w:val="008A5A91"/>
    <w:rsid w:val="008A73CF"/>
    <w:rsid w:val="008A74E4"/>
    <w:rsid w:val="008B04F4"/>
    <w:rsid w:val="008B1504"/>
    <w:rsid w:val="008B2765"/>
    <w:rsid w:val="008B3079"/>
    <w:rsid w:val="008B3883"/>
    <w:rsid w:val="008B4570"/>
    <w:rsid w:val="008B497B"/>
    <w:rsid w:val="008B4ECA"/>
    <w:rsid w:val="008B5DD2"/>
    <w:rsid w:val="008B63E3"/>
    <w:rsid w:val="008B6DA0"/>
    <w:rsid w:val="008C0049"/>
    <w:rsid w:val="008C0808"/>
    <w:rsid w:val="008C0EC5"/>
    <w:rsid w:val="008C117C"/>
    <w:rsid w:val="008C1F15"/>
    <w:rsid w:val="008C2CFD"/>
    <w:rsid w:val="008C339A"/>
    <w:rsid w:val="008C3850"/>
    <w:rsid w:val="008C3D7E"/>
    <w:rsid w:val="008C3E17"/>
    <w:rsid w:val="008C5585"/>
    <w:rsid w:val="008C7F15"/>
    <w:rsid w:val="008D00C2"/>
    <w:rsid w:val="008D2C1C"/>
    <w:rsid w:val="008D2F7A"/>
    <w:rsid w:val="008D4C84"/>
    <w:rsid w:val="008D4D5B"/>
    <w:rsid w:val="008D50BB"/>
    <w:rsid w:val="008D622E"/>
    <w:rsid w:val="008D71F9"/>
    <w:rsid w:val="008D7D75"/>
    <w:rsid w:val="008E0108"/>
    <w:rsid w:val="008E2AC8"/>
    <w:rsid w:val="008E355A"/>
    <w:rsid w:val="008E3F52"/>
    <w:rsid w:val="008E6B82"/>
    <w:rsid w:val="008E6B91"/>
    <w:rsid w:val="008E74F3"/>
    <w:rsid w:val="008F052E"/>
    <w:rsid w:val="008F0FB9"/>
    <w:rsid w:val="008F13D8"/>
    <w:rsid w:val="008F40C0"/>
    <w:rsid w:val="008F4265"/>
    <w:rsid w:val="008F4534"/>
    <w:rsid w:val="008F6466"/>
    <w:rsid w:val="008F6AC9"/>
    <w:rsid w:val="008F6CF0"/>
    <w:rsid w:val="008F6F64"/>
    <w:rsid w:val="008F78A9"/>
    <w:rsid w:val="00900107"/>
    <w:rsid w:val="00900E59"/>
    <w:rsid w:val="00901536"/>
    <w:rsid w:val="00902E06"/>
    <w:rsid w:val="00902F74"/>
    <w:rsid w:val="009042D0"/>
    <w:rsid w:val="00904316"/>
    <w:rsid w:val="00904C91"/>
    <w:rsid w:val="00904F39"/>
    <w:rsid w:val="0090618A"/>
    <w:rsid w:val="009066D2"/>
    <w:rsid w:val="009075B6"/>
    <w:rsid w:val="0091231F"/>
    <w:rsid w:val="0091248D"/>
    <w:rsid w:val="00912C5B"/>
    <w:rsid w:val="00912CD2"/>
    <w:rsid w:val="00913840"/>
    <w:rsid w:val="00913D94"/>
    <w:rsid w:val="0091571C"/>
    <w:rsid w:val="00915DAF"/>
    <w:rsid w:val="00920476"/>
    <w:rsid w:val="00920555"/>
    <w:rsid w:val="00920A76"/>
    <w:rsid w:val="009222E8"/>
    <w:rsid w:val="009223E2"/>
    <w:rsid w:val="00922ECC"/>
    <w:rsid w:val="00923A49"/>
    <w:rsid w:val="00923C2C"/>
    <w:rsid w:val="0092509A"/>
    <w:rsid w:val="0092585C"/>
    <w:rsid w:val="00925A15"/>
    <w:rsid w:val="00926251"/>
    <w:rsid w:val="00926591"/>
    <w:rsid w:val="00926871"/>
    <w:rsid w:val="009268DF"/>
    <w:rsid w:val="00926AE9"/>
    <w:rsid w:val="009270AA"/>
    <w:rsid w:val="00927AFA"/>
    <w:rsid w:val="00931FF1"/>
    <w:rsid w:val="00932D30"/>
    <w:rsid w:val="00933790"/>
    <w:rsid w:val="00934621"/>
    <w:rsid w:val="00934D9E"/>
    <w:rsid w:val="0093510B"/>
    <w:rsid w:val="00940696"/>
    <w:rsid w:val="0094115D"/>
    <w:rsid w:val="00941397"/>
    <w:rsid w:val="00942085"/>
    <w:rsid w:val="009423FB"/>
    <w:rsid w:val="009426D7"/>
    <w:rsid w:val="00942BCE"/>
    <w:rsid w:val="00943F6C"/>
    <w:rsid w:val="00944DB0"/>
    <w:rsid w:val="00945308"/>
    <w:rsid w:val="009457EC"/>
    <w:rsid w:val="009458B6"/>
    <w:rsid w:val="00945DE9"/>
    <w:rsid w:val="00946053"/>
    <w:rsid w:val="00950A85"/>
    <w:rsid w:val="00950FE9"/>
    <w:rsid w:val="00951557"/>
    <w:rsid w:val="009515F1"/>
    <w:rsid w:val="009516DD"/>
    <w:rsid w:val="00952B3C"/>
    <w:rsid w:val="00952FE5"/>
    <w:rsid w:val="00953F7D"/>
    <w:rsid w:val="009545FB"/>
    <w:rsid w:val="00954AC8"/>
    <w:rsid w:val="00954B74"/>
    <w:rsid w:val="00954C33"/>
    <w:rsid w:val="00954FDD"/>
    <w:rsid w:val="00955F6E"/>
    <w:rsid w:val="0095608E"/>
    <w:rsid w:val="00956664"/>
    <w:rsid w:val="00956D91"/>
    <w:rsid w:val="0095724B"/>
    <w:rsid w:val="009579CF"/>
    <w:rsid w:val="00960229"/>
    <w:rsid w:val="0096196C"/>
    <w:rsid w:val="00961FB2"/>
    <w:rsid w:val="00962A97"/>
    <w:rsid w:val="00962AB2"/>
    <w:rsid w:val="00965CDB"/>
    <w:rsid w:val="00967738"/>
    <w:rsid w:val="00967CCA"/>
    <w:rsid w:val="009707F1"/>
    <w:rsid w:val="0097151E"/>
    <w:rsid w:val="00971AEA"/>
    <w:rsid w:val="009720E4"/>
    <w:rsid w:val="0097285F"/>
    <w:rsid w:val="00972977"/>
    <w:rsid w:val="00973054"/>
    <w:rsid w:val="00973174"/>
    <w:rsid w:val="0097342B"/>
    <w:rsid w:val="00973F3C"/>
    <w:rsid w:val="009748A3"/>
    <w:rsid w:val="00974D18"/>
    <w:rsid w:val="009750F9"/>
    <w:rsid w:val="00975876"/>
    <w:rsid w:val="0097623C"/>
    <w:rsid w:val="00976385"/>
    <w:rsid w:val="009770AB"/>
    <w:rsid w:val="00977355"/>
    <w:rsid w:val="00980A7C"/>
    <w:rsid w:val="00980D85"/>
    <w:rsid w:val="00980DAF"/>
    <w:rsid w:val="009810FA"/>
    <w:rsid w:val="009821B3"/>
    <w:rsid w:val="00982A1D"/>
    <w:rsid w:val="00983821"/>
    <w:rsid w:val="0098385C"/>
    <w:rsid w:val="00983E7D"/>
    <w:rsid w:val="00984437"/>
    <w:rsid w:val="009853B0"/>
    <w:rsid w:val="00985504"/>
    <w:rsid w:val="00985DB2"/>
    <w:rsid w:val="00986AB8"/>
    <w:rsid w:val="00987024"/>
    <w:rsid w:val="00987282"/>
    <w:rsid w:val="0098760D"/>
    <w:rsid w:val="00987B16"/>
    <w:rsid w:val="00987BF4"/>
    <w:rsid w:val="0099043B"/>
    <w:rsid w:val="009914BD"/>
    <w:rsid w:val="009927A7"/>
    <w:rsid w:val="00992F6D"/>
    <w:rsid w:val="00994B13"/>
    <w:rsid w:val="00994B80"/>
    <w:rsid w:val="00995A29"/>
    <w:rsid w:val="00995BBE"/>
    <w:rsid w:val="00995E0F"/>
    <w:rsid w:val="00996890"/>
    <w:rsid w:val="009969DB"/>
    <w:rsid w:val="009A0B8D"/>
    <w:rsid w:val="009A0DFA"/>
    <w:rsid w:val="009A10CE"/>
    <w:rsid w:val="009A11EB"/>
    <w:rsid w:val="009A273A"/>
    <w:rsid w:val="009A285C"/>
    <w:rsid w:val="009A2C09"/>
    <w:rsid w:val="009A35CE"/>
    <w:rsid w:val="009A41F1"/>
    <w:rsid w:val="009A43CA"/>
    <w:rsid w:val="009A4EE9"/>
    <w:rsid w:val="009A5311"/>
    <w:rsid w:val="009A6FD3"/>
    <w:rsid w:val="009A7A31"/>
    <w:rsid w:val="009B144B"/>
    <w:rsid w:val="009B1A43"/>
    <w:rsid w:val="009B21F6"/>
    <w:rsid w:val="009B2952"/>
    <w:rsid w:val="009B2F08"/>
    <w:rsid w:val="009B30A8"/>
    <w:rsid w:val="009B3D7F"/>
    <w:rsid w:val="009B4AA3"/>
    <w:rsid w:val="009B52FC"/>
    <w:rsid w:val="009B6509"/>
    <w:rsid w:val="009B6CB8"/>
    <w:rsid w:val="009B6E88"/>
    <w:rsid w:val="009C1366"/>
    <w:rsid w:val="009C25F3"/>
    <w:rsid w:val="009C2BCA"/>
    <w:rsid w:val="009C3406"/>
    <w:rsid w:val="009C5676"/>
    <w:rsid w:val="009C7928"/>
    <w:rsid w:val="009D14F2"/>
    <w:rsid w:val="009D4AFA"/>
    <w:rsid w:val="009D5418"/>
    <w:rsid w:val="009D6D56"/>
    <w:rsid w:val="009D790E"/>
    <w:rsid w:val="009D7C91"/>
    <w:rsid w:val="009E14FD"/>
    <w:rsid w:val="009E15AE"/>
    <w:rsid w:val="009E1DED"/>
    <w:rsid w:val="009E22A4"/>
    <w:rsid w:val="009E4F11"/>
    <w:rsid w:val="009E5AB9"/>
    <w:rsid w:val="009E69D5"/>
    <w:rsid w:val="009E6D1B"/>
    <w:rsid w:val="009E7390"/>
    <w:rsid w:val="009E75C9"/>
    <w:rsid w:val="009E7729"/>
    <w:rsid w:val="009E7D9D"/>
    <w:rsid w:val="009F0705"/>
    <w:rsid w:val="009F074C"/>
    <w:rsid w:val="009F0844"/>
    <w:rsid w:val="009F09F3"/>
    <w:rsid w:val="009F1BB4"/>
    <w:rsid w:val="009F1C58"/>
    <w:rsid w:val="009F3E56"/>
    <w:rsid w:val="009F423D"/>
    <w:rsid w:val="009F4BE7"/>
    <w:rsid w:val="009F52D0"/>
    <w:rsid w:val="009F5F1E"/>
    <w:rsid w:val="009F69ED"/>
    <w:rsid w:val="00A006B5"/>
    <w:rsid w:val="00A00951"/>
    <w:rsid w:val="00A03DA8"/>
    <w:rsid w:val="00A03DFE"/>
    <w:rsid w:val="00A041C4"/>
    <w:rsid w:val="00A06050"/>
    <w:rsid w:val="00A066AB"/>
    <w:rsid w:val="00A07995"/>
    <w:rsid w:val="00A10BDB"/>
    <w:rsid w:val="00A10D37"/>
    <w:rsid w:val="00A10DA2"/>
    <w:rsid w:val="00A110EB"/>
    <w:rsid w:val="00A125D0"/>
    <w:rsid w:val="00A12B8F"/>
    <w:rsid w:val="00A13775"/>
    <w:rsid w:val="00A13A8A"/>
    <w:rsid w:val="00A142FB"/>
    <w:rsid w:val="00A14545"/>
    <w:rsid w:val="00A153FB"/>
    <w:rsid w:val="00A16D47"/>
    <w:rsid w:val="00A201A2"/>
    <w:rsid w:val="00A20694"/>
    <w:rsid w:val="00A20CC0"/>
    <w:rsid w:val="00A2135F"/>
    <w:rsid w:val="00A21A93"/>
    <w:rsid w:val="00A2248F"/>
    <w:rsid w:val="00A24287"/>
    <w:rsid w:val="00A257AA"/>
    <w:rsid w:val="00A26B64"/>
    <w:rsid w:val="00A2714F"/>
    <w:rsid w:val="00A30392"/>
    <w:rsid w:val="00A30417"/>
    <w:rsid w:val="00A307C0"/>
    <w:rsid w:val="00A30896"/>
    <w:rsid w:val="00A31BC4"/>
    <w:rsid w:val="00A34602"/>
    <w:rsid w:val="00A34C79"/>
    <w:rsid w:val="00A34CE5"/>
    <w:rsid w:val="00A359E3"/>
    <w:rsid w:val="00A36258"/>
    <w:rsid w:val="00A373C9"/>
    <w:rsid w:val="00A40EA8"/>
    <w:rsid w:val="00A41A6C"/>
    <w:rsid w:val="00A41EE3"/>
    <w:rsid w:val="00A42FDE"/>
    <w:rsid w:val="00A431B5"/>
    <w:rsid w:val="00A43EC4"/>
    <w:rsid w:val="00A45204"/>
    <w:rsid w:val="00A45461"/>
    <w:rsid w:val="00A456C0"/>
    <w:rsid w:val="00A45E30"/>
    <w:rsid w:val="00A4651C"/>
    <w:rsid w:val="00A4705D"/>
    <w:rsid w:val="00A4744E"/>
    <w:rsid w:val="00A47E80"/>
    <w:rsid w:val="00A510E0"/>
    <w:rsid w:val="00A51677"/>
    <w:rsid w:val="00A52490"/>
    <w:rsid w:val="00A52609"/>
    <w:rsid w:val="00A5262C"/>
    <w:rsid w:val="00A52AE1"/>
    <w:rsid w:val="00A53101"/>
    <w:rsid w:val="00A53B9C"/>
    <w:rsid w:val="00A53E03"/>
    <w:rsid w:val="00A541D0"/>
    <w:rsid w:val="00A541FC"/>
    <w:rsid w:val="00A5420F"/>
    <w:rsid w:val="00A546EA"/>
    <w:rsid w:val="00A54CBC"/>
    <w:rsid w:val="00A557CC"/>
    <w:rsid w:val="00A55A95"/>
    <w:rsid w:val="00A602E9"/>
    <w:rsid w:val="00A61E31"/>
    <w:rsid w:val="00A61EEF"/>
    <w:rsid w:val="00A623F9"/>
    <w:rsid w:val="00A629B0"/>
    <w:rsid w:val="00A62EDF"/>
    <w:rsid w:val="00A63C31"/>
    <w:rsid w:val="00A65146"/>
    <w:rsid w:val="00A66109"/>
    <w:rsid w:val="00A666AC"/>
    <w:rsid w:val="00A669FB"/>
    <w:rsid w:val="00A67164"/>
    <w:rsid w:val="00A671AD"/>
    <w:rsid w:val="00A70058"/>
    <w:rsid w:val="00A71270"/>
    <w:rsid w:val="00A714C2"/>
    <w:rsid w:val="00A727EF"/>
    <w:rsid w:val="00A73334"/>
    <w:rsid w:val="00A73564"/>
    <w:rsid w:val="00A738B5"/>
    <w:rsid w:val="00A73BAE"/>
    <w:rsid w:val="00A74124"/>
    <w:rsid w:val="00A743D1"/>
    <w:rsid w:val="00A74507"/>
    <w:rsid w:val="00A808F7"/>
    <w:rsid w:val="00A82989"/>
    <w:rsid w:val="00A83163"/>
    <w:rsid w:val="00A83E05"/>
    <w:rsid w:val="00A8552A"/>
    <w:rsid w:val="00A86CF5"/>
    <w:rsid w:val="00A91E21"/>
    <w:rsid w:val="00A9249C"/>
    <w:rsid w:val="00A93762"/>
    <w:rsid w:val="00A969F5"/>
    <w:rsid w:val="00A975D2"/>
    <w:rsid w:val="00AA0617"/>
    <w:rsid w:val="00AA2D78"/>
    <w:rsid w:val="00AA2FAC"/>
    <w:rsid w:val="00AA5523"/>
    <w:rsid w:val="00AA7149"/>
    <w:rsid w:val="00AA77AB"/>
    <w:rsid w:val="00AA78ED"/>
    <w:rsid w:val="00AB017A"/>
    <w:rsid w:val="00AB053E"/>
    <w:rsid w:val="00AB102C"/>
    <w:rsid w:val="00AB1122"/>
    <w:rsid w:val="00AB185D"/>
    <w:rsid w:val="00AB1D78"/>
    <w:rsid w:val="00AB2735"/>
    <w:rsid w:val="00AB2744"/>
    <w:rsid w:val="00AB5636"/>
    <w:rsid w:val="00AB6BA8"/>
    <w:rsid w:val="00AC1641"/>
    <w:rsid w:val="00AC2DEE"/>
    <w:rsid w:val="00AC2F6B"/>
    <w:rsid w:val="00AC4B8E"/>
    <w:rsid w:val="00AC5138"/>
    <w:rsid w:val="00AC54C5"/>
    <w:rsid w:val="00AC5C36"/>
    <w:rsid w:val="00AC5F85"/>
    <w:rsid w:val="00AC60CC"/>
    <w:rsid w:val="00AC7BD3"/>
    <w:rsid w:val="00AD0366"/>
    <w:rsid w:val="00AD0876"/>
    <w:rsid w:val="00AD0F5B"/>
    <w:rsid w:val="00AD1586"/>
    <w:rsid w:val="00AD22C8"/>
    <w:rsid w:val="00AD337F"/>
    <w:rsid w:val="00AD4731"/>
    <w:rsid w:val="00AD4A78"/>
    <w:rsid w:val="00AD4FCB"/>
    <w:rsid w:val="00AD5330"/>
    <w:rsid w:val="00AD587D"/>
    <w:rsid w:val="00AD606F"/>
    <w:rsid w:val="00AD7135"/>
    <w:rsid w:val="00AE0F5C"/>
    <w:rsid w:val="00AE0FE9"/>
    <w:rsid w:val="00AE1F09"/>
    <w:rsid w:val="00AE2564"/>
    <w:rsid w:val="00AE3165"/>
    <w:rsid w:val="00AE344E"/>
    <w:rsid w:val="00AE3EF6"/>
    <w:rsid w:val="00AE3F35"/>
    <w:rsid w:val="00AE5C3E"/>
    <w:rsid w:val="00AE7DA3"/>
    <w:rsid w:val="00AF05D2"/>
    <w:rsid w:val="00AF06ED"/>
    <w:rsid w:val="00AF0846"/>
    <w:rsid w:val="00AF0867"/>
    <w:rsid w:val="00AF0EE7"/>
    <w:rsid w:val="00AF0FFA"/>
    <w:rsid w:val="00AF3309"/>
    <w:rsid w:val="00AF39EC"/>
    <w:rsid w:val="00AF4C4A"/>
    <w:rsid w:val="00AF522E"/>
    <w:rsid w:val="00AF6923"/>
    <w:rsid w:val="00AF79CD"/>
    <w:rsid w:val="00AF7AE9"/>
    <w:rsid w:val="00AF7BA9"/>
    <w:rsid w:val="00B0224F"/>
    <w:rsid w:val="00B03BDC"/>
    <w:rsid w:val="00B03DD7"/>
    <w:rsid w:val="00B043AF"/>
    <w:rsid w:val="00B04D54"/>
    <w:rsid w:val="00B04F58"/>
    <w:rsid w:val="00B05626"/>
    <w:rsid w:val="00B06CB5"/>
    <w:rsid w:val="00B076B9"/>
    <w:rsid w:val="00B10257"/>
    <w:rsid w:val="00B117EE"/>
    <w:rsid w:val="00B119F0"/>
    <w:rsid w:val="00B138BC"/>
    <w:rsid w:val="00B139C9"/>
    <w:rsid w:val="00B139D7"/>
    <w:rsid w:val="00B14429"/>
    <w:rsid w:val="00B146CF"/>
    <w:rsid w:val="00B14C15"/>
    <w:rsid w:val="00B1534B"/>
    <w:rsid w:val="00B15684"/>
    <w:rsid w:val="00B161E3"/>
    <w:rsid w:val="00B20019"/>
    <w:rsid w:val="00B203F0"/>
    <w:rsid w:val="00B21174"/>
    <w:rsid w:val="00B220D0"/>
    <w:rsid w:val="00B23BB9"/>
    <w:rsid w:val="00B23ECA"/>
    <w:rsid w:val="00B23F69"/>
    <w:rsid w:val="00B24A56"/>
    <w:rsid w:val="00B24B26"/>
    <w:rsid w:val="00B2578A"/>
    <w:rsid w:val="00B25F55"/>
    <w:rsid w:val="00B27EC1"/>
    <w:rsid w:val="00B27F81"/>
    <w:rsid w:val="00B318BF"/>
    <w:rsid w:val="00B31A2C"/>
    <w:rsid w:val="00B32B32"/>
    <w:rsid w:val="00B32BF6"/>
    <w:rsid w:val="00B330C8"/>
    <w:rsid w:val="00B34DAE"/>
    <w:rsid w:val="00B364F9"/>
    <w:rsid w:val="00B36742"/>
    <w:rsid w:val="00B37797"/>
    <w:rsid w:val="00B378AC"/>
    <w:rsid w:val="00B42DCB"/>
    <w:rsid w:val="00B4321F"/>
    <w:rsid w:val="00B439A0"/>
    <w:rsid w:val="00B43F3F"/>
    <w:rsid w:val="00B453B8"/>
    <w:rsid w:val="00B46C5A"/>
    <w:rsid w:val="00B47764"/>
    <w:rsid w:val="00B479AD"/>
    <w:rsid w:val="00B500B8"/>
    <w:rsid w:val="00B515AF"/>
    <w:rsid w:val="00B52445"/>
    <w:rsid w:val="00B52B1B"/>
    <w:rsid w:val="00B5540E"/>
    <w:rsid w:val="00B571A5"/>
    <w:rsid w:val="00B575F4"/>
    <w:rsid w:val="00B578DE"/>
    <w:rsid w:val="00B60499"/>
    <w:rsid w:val="00B60EAE"/>
    <w:rsid w:val="00B61420"/>
    <w:rsid w:val="00B62497"/>
    <w:rsid w:val="00B627BA"/>
    <w:rsid w:val="00B64C33"/>
    <w:rsid w:val="00B66317"/>
    <w:rsid w:val="00B664CB"/>
    <w:rsid w:val="00B66F27"/>
    <w:rsid w:val="00B67051"/>
    <w:rsid w:val="00B67A87"/>
    <w:rsid w:val="00B7129B"/>
    <w:rsid w:val="00B71733"/>
    <w:rsid w:val="00B71CC3"/>
    <w:rsid w:val="00B7410D"/>
    <w:rsid w:val="00B74311"/>
    <w:rsid w:val="00B76120"/>
    <w:rsid w:val="00B76B06"/>
    <w:rsid w:val="00B76F51"/>
    <w:rsid w:val="00B772C7"/>
    <w:rsid w:val="00B774E7"/>
    <w:rsid w:val="00B8043F"/>
    <w:rsid w:val="00B80859"/>
    <w:rsid w:val="00B8128A"/>
    <w:rsid w:val="00B843FA"/>
    <w:rsid w:val="00B861B0"/>
    <w:rsid w:val="00B86558"/>
    <w:rsid w:val="00B86BDE"/>
    <w:rsid w:val="00B87007"/>
    <w:rsid w:val="00B90308"/>
    <w:rsid w:val="00B90433"/>
    <w:rsid w:val="00B9089D"/>
    <w:rsid w:val="00B913C6"/>
    <w:rsid w:val="00B916CA"/>
    <w:rsid w:val="00B9182C"/>
    <w:rsid w:val="00B92306"/>
    <w:rsid w:val="00B92DC7"/>
    <w:rsid w:val="00B932A3"/>
    <w:rsid w:val="00B94417"/>
    <w:rsid w:val="00B94F85"/>
    <w:rsid w:val="00B957CA"/>
    <w:rsid w:val="00B96F74"/>
    <w:rsid w:val="00B97B1C"/>
    <w:rsid w:val="00BA0C3A"/>
    <w:rsid w:val="00BA0EAA"/>
    <w:rsid w:val="00BA1A73"/>
    <w:rsid w:val="00BA27BF"/>
    <w:rsid w:val="00BA2AAA"/>
    <w:rsid w:val="00BA32CD"/>
    <w:rsid w:val="00BA353F"/>
    <w:rsid w:val="00BA389F"/>
    <w:rsid w:val="00BA3C5E"/>
    <w:rsid w:val="00BA4D18"/>
    <w:rsid w:val="00BA4ED3"/>
    <w:rsid w:val="00BA51D3"/>
    <w:rsid w:val="00BA52C0"/>
    <w:rsid w:val="00BA5D5D"/>
    <w:rsid w:val="00BA6364"/>
    <w:rsid w:val="00BA6640"/>
    <w:rsid w:val="00BB0BE8"/>
    <w:rsid w:val="00BB1240"/>
    <w:rsid w:val="00BB1CA1"/>
    <w:rsid w:val="00BB25C4"/>
    <w:rsid w:val="00BB3619"/>
    <w:rsid w:val="00BB41AC"/>
    <w:rsid w:val="00BB4745"/>
    <w:rsid w:val="00BB6C00"/>
    <w:rsid w:val="00BC0F06"/>
    <w:rsid w:val="00BC458B"/>
    <w:rsid w:val="00BC563F"/>
    <w:rsid w:val="00BC5BB2"/>
    <w:rsid w:val="00BC6B3E"/>
    <w:rsid w:val="00BC7547"/>
    <w:rsid w:val="00BD046D"/>
    <w:rsid w:val="00BD06C6"/>
    <w:rsid w:val="00BD06D5"/>
    <w:rsid w:val="00BD0DA0"/>
    <w:rsid w:val="00BD2432"/>
    <w:rsid w:val="00BD34F1"/>
    <w:rsid w:val="00BD3BDC"/>
    <w:rsid w:val="00BD3F91"/>
    <w:rsid w:val="00BD5755"/>
    <w:rsid w:val="00BD5E9B"/>
    <w:rsid w:val="00BD612E"/>
    <w:rsid w:val="00BD6E00"/>
    <w:rsid w:val="00BD76D9"/>
    <w:rsid w:val="00BD7F74"/>
    <w:rsid w:val="00BE0465"/>
    <w:rsid w:val="00BE10C9"/>
    <w:rsid w:val="00BE218E"/>
    <w:rsid w:val="00BE35A6"/>
    <w:rsid w:val="00BE382F"/>
    <w:rsid w:val="00BE4310"/>
    <w:rsid w:val="00BE676A"/>
    <w:rsid w:val="00BE71C9"/>
    <w:rsid w:val="00BE7E61"/>
    <w:rsid w:val="00BF0C5E"/>
    <w:rsid w:val="00BF1626"/>
    <w:rsid w:val="00BF1F9B"/>
    <w:rsid w:val="00BF276C"/>
    <w:rsid w:val="00BF4C4A"/>
    <w:rsid w:val="00BF5865"/>
    <w:rsid w:val="00BF6016"/>
    <w:rsid w:val="00BF7D4A"/>
    <w:rsid w:val="00C00D7A"/>
    <w:rsid w:val="00C02130"/>
    <w:rsid w:val="00C027A1"/>
    <w:rsid w:val="00C02833"/>
    <w:rsid w:val="00C05017"/>
    <w:rsid w:val="00C063B4"/>
    <w:rsid w:val="00C06C0A"/>
    <w:rsid w:val="00C06D8D"/>
    <w:rsid w:val="00C07A1D"/>
    <w:rsid w:val="00C07D97"/>
    <w:rsid w:val="00C10353"/>
    <w:rsid w:val="00C1066A"/>
    <w:rsid w:val="00C1190A"/>
    <w:rsid w:val="00C13591"/>
    <w:rsid w:val="00C13850"/>
    <w:rsid w:val="00C1557F"/>
    <w:rsid w:val="00C158E1"/>
    <w:rsid w:val="00C15DC4"/>
    <w:rsid w:val="00C15FAB"/>
    <w:rsid w:val="00C16035"/>
    <w:rsid w:val="00C166F7"/>
    <w:rsid w:val="00C16860"/>
    <w:rsid w:val="00C16ABE"/>
    <w:rsid w:val="00C16B2F"/>
    <w:rsid w:val="00C16F39"/>
    <w:rsid w:val="00C20560"/>
    <w:rsid w:val="00C22272"/>
    <w:rsid w:val="00C22346"/>
    <w:rsid w:val="00C2262F"/>
    <w:rsid w:val="00C23156"/>
    <w:rsid w:val="00C24D2E"/>
    <w:rsid w:val="00C24DFF"/>
    <w:rsid w:val="00C2554C"/>
    <w:rsid w:val="00C25860"/>
    <w:rsid w:val="00C2683C"/>
    <w:rsid w:val="00C273B1"/>
    <w:rsid w:val="00C30104"/>
    <w:rsid w:val="00C316B2"/>
    <w:rsid w:val="00C33ABA"/>
    <w:rsid w:val="00C34F67"/>
    <w:rsid w:val="00C3594D"/>
    <w:rsid w:val="00C370C2"/>
    <w:rsid w:val="00C3734C"/>
    <w:rsid w:val="00C41453"/>
    <w:rsid w:val="00C44A0A"/>
    <w:rsid w:val="00C4663F"/>
    <w:rsid w:val="00C47E8E"/>
    <w:rsid w:val="00C47E99"/>
    <w:rsid w:val="00C50E34"/>
    <w:rsid w:val="00C51406"/>
    <w:rsid w:val="00C54A0C"/>
    <w:rsid w:val="00C54CAB"/>
    <w:rsid w:val="00C570F7"/>
    <w:rsid w:val="00C57629"/>
    <w:rsid w:val="00C57BAE"/>
    <w:rsid w:val="00C57E8C"/>
    <w:rsid w:val="00C602AB"/>
    <w:rsid w:val="00C619FC"/>
    <w:rsid w:val="00C6307E"/>
    <w:rsid w:val="00C63C9A"/>
    <w:rsid w:val="00C63E54"/>
    <w:rsid w:val="00C6421F"/>
    <w:rsid w:val="00C64DC5"/>
    <w:rsid w:val="00C652BC"/>
    <w:rsid w:val="00C66E07"/>
    <w:rsid w:val="00C70F2B"/>
    <w:rsid w:val="00C723DD"/>
    <w:rsid w:val="00C73A5B"/>
    <w:rsid w:val="00C74C2B"/>
    <w:rsid w:val="00C7502B"/>
    <w:rsid w:val="00C7504A"/>
    <w:rsid w:val="00C752A2"/>
    <w:rsid w:val="00C76190"/>
    <w:rsid w:val="00C76220"/>
    <w:rsid w:val="00C77185"/>
    <w:rsid w:val="00C77C58"/>
    <w:rsid w:val="00C80CE5"/>
    <w:rsid w:val="00C8197B"/>
    <w:rsid w:val="00C81F2F"/>
    <w:rsid w:val="00C82E4F"/>
    <w:rsid w:val="00C82E8B"/>
    <w:rsid w:val="00C832B2"/>
    <w:rsid w:val="00C8401C"/>
    <w:rsid w:val="00C842F3"/>
    <w:rsid w:val="00C8497F"/>
    <w:rsid w:val="00C861C7"/>
    <w:rsid w:val="00C86D0E"/>
    <w:rsid w:val="00C875DE"/>
    <w:rsid w:val="00C912CD"/>
    <w:rsid w:val="00C91322"/>
    <w:rsid w:val="00C93DFB"/>
    <w:rsid w:val="00C95295"/>
    <w:rsid w:val="00C9544E"/>
    <w:rsid w:val="00C96C7D"/>
    <w:rsid w:val="00C977DD"/>
    <w:rsid w:val="00CA035F"/>
    <w:rsid w:val="00CA0391"/>
    <w:rsid w:val="00CA0813"/>
    <w:rsid w:val="00CA284D"/>
    <w:rsid w:val="00CA2AEA"/>
    <w:rsid w:val="00CA36AE"/>
    <w:rsid w:val="00CA4291"/>
    <w:rsid w:val="00CA476F"/>
    <w:rsid w:val="00CA52E9"/>
    <w:rsid w:val="00CA54EE"/>
    <w:rsid w:val="00CA5D68"/>
    <w:rsid w:val="00CA6428"/>
    <w:rsid w:val="00CA6453"/>
    <w:rsid w:val="00CA7A41"/>
    <w:rsid w:val="00CA7A47"/>
    <w:rsid w:val="00CB0932"/>
    <w:rsid w:val="00CB1696"/>
    <w:rsid w:val="00CB258C"/>
    <w:rsid w:val="00CB2BB4"/>
    <w:rsid w:val="00CB4ACD"/>
    <w:rsid w:val="00CB4F7B"/>
    <w:rsid w:val="00CB56A8"/>
    <w:rsid w:val="00CB5730"/>
    <w:rsid w:val="00CB5EDB"/>
    <w:rsid w:val="00CB63D3"/>
    <w:rsid w:val="00CB66B3"/>
    <w:rsid w:val="00CB6C11"/>
    <w:rsid w:val="00CC0254"/>
    <w:rsid w:val="00CC15EE"/>
    <w:rsid w:val="00CC2995"/>
    <w:rsid w:val="00CC48C0"/>
    <w:rsid w:val="00CC4BD0"/>
    <w:rsid w:val="00CC5C1A"/>
    <w:rsid w:val="00CC67EE"/>
    <w:rsid w:val="00CC70D7"/>
    <w:rsid w:val="00CC76FA"/>
    <w:rsid w:val="00CC775E"/>
    <w:rsid w:val="00CD0592"/>
    <w:rsid w:val="00CD105D"/>
    <w:rsid w:val="00CD1234"/>
    <w:rsid w:val="00CD12B5"/>
    <w:rsid w:val="00CD17EA"/>
    <w:rsid w:val="00CD1EE0"/>
    <w:rsid w:val="00CD3DA1"/>
    <w:rsid w:val="00CD52F9"/>
    <w:rsid w:val="00CD5B59"/>
    <w:rsid w:val="00CD5F2D"/>
    <w:rsid w:val="00CD5FFE"/>
    <w:rsid w:val="00CD7294"/>
    <w:rsid w:val="00CD751D"/>
    <w:rsid w:val="00CE1242"/>
    <w:rsid w:val="00CE178F"/>
    <w:rsid w:val="00CE23E2"/>
    <w:rsid w:val="00CE2C55"/>
    <w:rsid w:val="00CE3038"/>
    <w:rsid w:val="00CE42FF"/>
    <w:rsid w:val="00CE44B2"/>
    <w:rsid w:val="00CE476C"/>
    <w:rsid w:val="00CE4F9B"/>
    <w:rsid w:val="00CE5493"/>
    <w:rsid w:val="00CE58F3"/>
    <w:rsid w:val="00CE5D98"/>
    <w:rsid w:val="00CE6436"/>
    <w:rsid w:val="00CE66E7"/>
    <w:rsid w:val="00CE6C88"/>
    <w:rsid w:val="00CE7BF7"/>
    <w:rsid w:val="00CE7D13"/>
    <w:rsid w:val="00CF233C"/>
    <w:rsid w:val="00CF2410"/>
    <w:rsid w:val="00CF3150"/>
    <w:rsid w:val="00CF335D"/>
    <w:rsid w:val="00CF34B2"/>
    <w:rsid w:val="00CF36DF"/>
    <w:rsid w:val="00CF37F6"/>
    <w:rsid w:val="00CF65D4"/>
    <w:rsid w:val="00CF6B04"/>
    <w:rsid w:val="00CF7D7D"/>
    <w:rsid w:val="00D01052"/>
    <w:rsid w:val="00D012A8"/>
    <w:rsid w:val="00D0151C"/>
    <w:rsid w:val="00D02AFB"/>
    <w:rsid w:val="00D0445A"/>
    <w:rsid w:val="00D0448E"/>
    <w:rsid w:val="00D04719"/>
    <w:rsid w:val="00D068B7"/>
    <w:rsid w:val="00D104DF"/>
    <w:rsid w:val="00D12539"/>
    <w:rsid w:val="00D13A61"/>
    <w:rsid w:val="00D13CB6"/>
    <w:rsid w:val="00D140C9"/>
    <w:rsid w:val="00D14E43"/>
    <w:rsid w:val="00D1671A"/>
    <w:rsid w:val="00D16AF3"/>
    <w:rsid w:val="00D17D2F"/>
    <w:rsid w:val="00D20732"/>
    <w:rsid w:val="00D20D60"/>
    <w:rsid w:val="00D2118F"/>
    <w:rsid w:val="00D23E78"/>
    <w:rsid w:val="00D248EE"/>
    <w:rsid w:val="00D24BE3"/>
    <w:rsid w:val="00D261A6"/>
    <w:rsid w:val="00D26C02"/>
    <w:rsid w:val="00D26C49"/>
    <w:rsid w:val="00D3022D"/>
    <w:rsid w:val="00D30AF1"/>
    <w:rsid w:val="00D32873"/>
    <w:rsid w:val="00D32CFD"/>
    <w:rsid w:val="00D33DF9"/>
    <w:rsid w:val="00D34870"/>
    <w:rsid w:val="00D35151"/>
    <w:rsid w:val="00D358CC"/>
    <w:rsid w:val="00D36AAD"/>
    <w:rsid w:val="00D36E1D"/>
    <w:rsid w:val="00D37DA6"/>
    <w:rsid w:val="00D40656"/>
    <w:rsid w:val="00D41AF6"/>
    <w:rsid w:val="00D42C47"/>
    <w:rsid w:val="00D43CA2"/>
    <w:rsid w:val="00D43CC8"/>
    <w:rsid w:val="00D444F4"/>
    <w:rsid w:val="00D44973"/>
    <w:rsid w:val="00D44BDB"/>
    <w:rsid w:val="00D450DF"/>
    <w:rsid w:val="00D456D4"/>
    <w:rsid w:val="00D459A3"/>
    <w:rsid w:val="00D45C23"/>
    <w:rsid w:val="00D51AD7"/>
    <w:rsid w:val="00D55BBE"/>
    <w:rsid w:val="00D55CDD"/>
    <w:rsid w:val="00D55DCB"/>
    <w:rsid w:val="00D60195"/>
    <w:rsid w:val="00D612E2"/>
    <w:rsid w:val="00D61870"/>
    <w:rsid w:val="00D62DCF"/>
    <w:rsid w:val="00D63470"/>
    <w:rsid w:val="00D63754"/>
    <w:rsid w:val="00D63C93"/>
    <w:rsid w:val="00D65615"/>
    <w:rsid w:val="00D65C54"/>
    <w:rsid w:val="00D67187"/>
    <w:rsid w:val="00D672B8"/>
    <w:rsid w:val="00D67A49"/>
    <w:rsid w:val="00D67F71"/>
    <w:rsid w:val="00D72793"/>
    <w:rsid w:val="00D734F8"/>
    <w:rsid w:val="00D750C2"/>
    <w:rsid w:val="00D76F27"/>
    <w:rsid w:val="00D77492"/>
    <w:rsid w:val="00D80D87"/>
    <w:rsid w:val="00D814B2"/>
    <w:rsid w:val="00D84099"/>
    <w:rsid w:val="00D84111"/>
    <w:rsid w:val="00D85800"/>
    <w:rsid w:val="00D87FA4"/>
    <w:rsid w:val="00D91119"/>
    <w:rsid w:val="00D91C43"/>
    <w:rsid w:val="00D92150"/>
    <w:rsid w:val="00D92716"/>
    <w:rsid w:val="00D92F35"/>
    <w:rsid w:val="00D93199"/>
    <w:rsid w:val="00D9534E"/>
    <w:rsid w:val="00D95C1F"/>
    <w:rsid w:val="00D95C68"/>
    <w:rsid w:val="00D96AB1"/>
    <w:rsid w:val="00D96D0F"/>
    <w:rsid w:val="00D9784E"/>
    <w:rsid w:val="00DA0A01"/>
    <w:rsid w:val="00DA1DB1"/>
    <w:rsid w:val="00DA2838"/>
    <w:rsid w:val="00DA2C25"/>
    <w:rsid w:val="00DA2D9C"/>
    <w:rsid w:val="00DA3495"/>
    <w:rsid w:val="00DA3CA9"/>
    <w:rsid w:val="00DA3E38"/>
    <w:rsid w:val="00DA4002"/>
    <w:rsid w:val="00DA45A7"/>
    <w:rsid w:val="00DA4B9E"/>
    <w:rsid w:val="00DA4D9B"/>
    <w:rsid w:val="00DA5762"/>
    <w:rsid w:val="00DA5E90"/>
    <w:rsid w:val="00DA66E8"/>
    <w:rsid w:val="00DA7042"/>
    <w:rsid w:val="00DA737D"/>
    <w:rsid w:val="00DA7B96"/>
    <w:rsid w:val="00DA7D29"/>
    <w:rsid w:val="00DB0300"/>
    <w:rsid w:val="00DB1D83"/>
    <w:rsid w:val="00DB3BBC"/>
    <w:rsid w:val="00DB4528"/>
    <w:rsid w:val="00DB4B9E"/>
    <w:rsid w:val="00DB4FA4"/>
    <w:rsid w:val="00DB60EA"/>
    <w:rsid w:val="00DB78AD"/>
    <w:rsid w:val="00DC0B93"/>
    <w:rsid w:val="00DC2CB8"/>
    <w:rsid w:val="00DC4DF5"/>
    <w:rsid w:val="00DC50AA"/>
    <w:rsid w:val="00DC599B"/>
    <w:rsid w:val="00DC63E8"/>
    <w:rsid w:val="00DC79C0"/>
    <w:rsid w:val="00DC7CDC"/>
    <w:rsid w:val="00DC7E4F"/>
    <w:rsid w:val="00DD016C"/>
    <w:rsid w:val="00DD0366"/>
    <w:rsid w:val="00DD0EF0"/>
    <w:rsid w:val="00DD10BE"/>
    <w:rsid w:val="00DD160E"/>
    <w:rsid w:val="00DD1BBA"/>
    <w:rsid w:val="00DD32EF"/>
    <w:rsid w:val="00DD3915"/>
    <w:rsid w:val="00DD3A0E"/>
    <w:rsid w:val="00DD470A"/>
    <w:rsid w:val="00DD4A00"/>
    <w:rsid w:val="00DD5CBB"/>
    <w:rsid w:val="00DD5E28"/>
    <w:rsid w:val="00DD69B3"/>
    <w:rsid w:val="00DD78D6"/>
    <w:rsid w:val="00DD78FD"/>
    <w:rsid w:val="00DE053D"/>
    <w:rsid w:val="00DE0DBC"/>
    <w:rsid w:val="00DE0DBD"/>
    <w:rsid w:val="00DE2037"/>
    <w:rsid w:val="00DE2C22"/>
    <w:rsid w:val="00DE3D55"/>
    <w:rsid w:val="00DE3F8E"/>
    <w:rsid w:val="00DE6AA4"/>
    <w:rsid w:val="00DF1831"/>
    <w:rsid w:val="00DF19C5"/>
    <w:rsid w:val="00DF2961"/>
    <w:rsid w:val="00DF2DEE"/>
    <w:rsid w:val="00DF32F0"/>
    <w:rsid w:val="00DF3722"/>
    <w:rsid w:val="00DF4412"/>
    <w:rsid w:val="00DF453E"/>
    <w:rsid w:val="00DF4710"/>
    <w:rsid w:val="00DF676F"/>
    <w:rsid w:val="00DF67BA"/>
    <w:rsid w:val="00E0044A"/>
    <w:rsid w:val="00E00569"/>
    <w:rsid w:val="00E015FB"/>
    <w:rsid w:val="00E01C7C"/>
    <w:rsid w:val="00E0240A"/>
    <w:rsid w:val="00E033C6"/>
    <w:rsid w:val="00E03805"/>
    <w:rsid w:val="00E04682"/>
    <w:rsid w:val="00E04A09"/>
    <w:rsid w:val="00E055F3"/>
    <w:rsid w:val="00E05A30"/>
    <w:rsid w:val="00E06030"/>
    <w:rsid w:val="00E07C28"/>
    <w:rsid w:val="00E10692"/>
    <w:rsid w:val="00E112EA"/>
    <w:rsid w:val="00E11463"/>
    <w:rsid w:val="00E1262D"/>
    <w:rsid w:val="00E12F76"/>
    <w:rsid w:val="00E13225"/>
    <w:rsid w:val="00E14F97"/>
    <w:rsid w:val="00E152CE"/>
    <w:rsid w:val="00E17DF1"/>
    <w:rsid w:val="00E17FD1"/>
    <w:rsid w:val="00E2045B"/>
    <w:rsid w:val="00E20A4A"/>
    <w:rsid w:val="00E21090"/>
    <w:rsid w:val="00E21DC3"/>
    <w:rsid w:val="00E22080"/>
    <w:rsid w:val="00E22B12"/>
    <w:rsid w:val="00E22E8E"/>
    <w:rsid w:val="00E260D6"/>
    <w:rsid w:val="00E2623F"/>
    <w:rsid w:val="00E264A9"/>
    <w:rsid w:val="00E26E98"/>
    <w:rsid w:val="00E27108"/>
    <w:rsid w:val="00E279BE"/>
    <w:rsid w:val="00E27B08"/>
    <w:rsid w:val="00E305FA"/>
    <w:rsid w:val="00E31F30"/>
    <w:rsid w:val="00E32206"/>
    <w:rsid w:val="00E323B7"/>
    <w:rsid w:val="00E32413"/>
    <w:rsid w:val="00E33194"/>
    <w:rsid w:val="00E331E8"/>
    <w:rsid w:val="00E3582A"/>
    <w:rsid w:val="00E35AD6"/>
    <w:rsid w:val="00E36A9E"/>
    <w:rsid w:val="00E36C96"/>
    <w:rsid w:val="00E4025C"/>
    <w:rsid w:val="00E40F3F"/>
    <w:rsid w:val="00E411CB"/>
    <w:rsid w:val="00E416B3"/>
    <w:rsid w:val="00E42584"/>
    <w:rsid w:val="00E462F0"/>
    <w:rsid w:val="00E46892"/>
    <w:rsid w:val="00E50CB4"/>
    <w:rsid w:val="00E51099"/>
    <w:rsid w:val="00E51653"/>
    <w:rsid w:val="00E52BEC"/>
    <w:rsid w:val="00E53377"/>
    <w:rsid w:val="00E54B24"/>
    <w:rsid w:val="00E550D4"/>
    <w:rsid w:val="00E5689C"/>
    <w:rsid w:val="00E5762A"/>
    <w:rsid w:val="00E57DFA"/>
    <w:rsid w:val="00E60175"/>
    <w:rsid w:val="00E61062"/>
    <w:rsid w:val="00E628A0"/>
    <w:rsid w:val="00E62C1E"/>
    <w:rsid w:val="00E6343F"/>
    <w:rsid w:val="00E64796"/>
    <w:rsid w:val="00E649A9"/>
    <w:rsid w:val="00E6555A"/>
    <w:rsid w:val="00E662D5"/>
    <w:rsid w:val="00E6681E"/>
    <w:rsid w:val="00E700CF"/>
    <w:rsid w:val="00E709B3"/>
    <w:rsid w:val="00E71F29"/>
    <w:rsid w:val="00E7298C"/>
    <w:rsid w:val="00E72EDF"/>
    <w:rsid w:val="00E73188"/>
    <w:rsid w:val="00E754D3"/>
    <w:rsid w:val="00E75BB3"/>
    <w:rsid w:val="00E763AC"/>
    <w:rsid w:val="00E76986"/>
    <w:rsid w:val="00E77149"/>
    <w:rsid w:val="00E77B00"/>
    <w:rsid w:val="00E77DF6"/>
    <w:rsid w:val="00E80C26"/>
    <w:rsid w:val="00E815C4"/>
    <w:rsid w:val="00E82FE8"/>
    <w:rsid w:val="00E846E2"/>
    <w:rsid w:val="00E84763"/>
    <w:rsid w:val="00E84A23"/>
    <w:rsid w:val="00E855E7"/>
    <w:rsid w:val="00E85937"/>
    <w:rsid w:val="00E85C66"/>
    <w:rsid w:val="00E85F3B"/>
    <w:rsid w:val="00E86629"/>
    <w:rsid w:val="00E87177"/>
    <w:rsid w:val="00E87821"/>
    <w:rsid w:val="00E87E88"/>
    <w:rsid w:val="00E90374"/>
    <w:rsid w:val="00E921B0"/>
    <w:rsid w:val="00E92243"/>
    <w:rsid w:val="00E92863"/>
    <w:rsid w:val="00E92FF5"/>
    <w:rsid w:val="00E933E7"/>
    <w:rsid w:val="00E93401"/>
    <w:rsid w:val="00E941D6"/>
    <w:rsid w:val="00E94415"/>
    <w:rsid w:val="00E9446B"/>
    <w:rsid w:val="00E94941"/>
    <w:rsid w:val="00EA1359"/>
    <w:rsid w:val="00EA273E"/>
    <w:rsid w:val="00EA2F65"/>
    <w:rsid w:val="00EA33E8"/>
    <w:rsid w:val="00EA3B84"/>
    <w:rsid w:val="00EA3E48"/>
    <w:rsid w:val="00EA4795"/>
    <w:rsid w:val="00EA4BB0"/>
    <w:rsid w:val="00EA5334"/>
    <w:rsid w:val="00EA6601"/>
    <w:rsid w:val="00EA79F9"/>
    <w:rsid w:val="00EB0014"/>
    <w:rsid w:val="00EB0DF6"/>
    <w:rsid w:val="00EB1085"/>
    <w:rsid w:val="00EB1D23"/>
    <w:rsid w:val="00EB3268"/>
    <w:rsid w:val="00EB45CB"/>
    <w:rsid w:val="00EB4965"/>
    <w:rsid w:val="00EB52D9"/>
    <w:rsid w:val="00EB5A0D"/>
    <w:rsid w:val="00EC0587"/>
    <w:rsid w:val="00EC0F1C"/>
    <w:rsid w:val="00EC18C6"/>
    <w:rsid w:val="00EC2E52"/>
    <w:rsid w:val="00EC4314"/>
    <w:rsid w:val="00EC6058"/>
    <w:rsid w:val="00EC6599"/>
    <w:rsid w:val="00EC7EC3"/>
    <w:rsid w:val="00ED070E"/>
    <w:rsid w:val="00ED0B90"/>
    <w:rsid w:val="00ED0C1B"/>
    <w:rsid w:val="00ED0E8A"/>
    <w:rsid w:val="00ED1619"/>
    <w:rsid w:val="00ED1F5E"/>
    <w:rsid w:val="00ED2146"/>
    <w:rsid w:val="00ED21C3"/>
    <w:rsid w:val="00ED22AA"/>
    <w:rsid w:val="00ED2702"/>
    <w:rsid w:val="00ED2ED0"/>
    <w:rsid w:val="00ED2F0E"/>
    <w:rsid w:val="00ED3601"/>
    <w:rsid w:val="00ED3772"/>
    <w:rsid w:val="00ED3988"/>
    <w:rsid w:val="00ED4E59"/>
    <w:rsid w:val="00ED62B4"/>
    <w:rsid w:val="00ED6730"/>
    <w:rsid w:val="00ED70F9"/>
    <w:rsid w:val="00EE1C74"/>
    <w:rsid w:val="00EE2D57"/>
    <w:rsid w:val="00EE46D0"/>
    <w:rsid w:val="00EE49B9"/>
    <w:rsid w:val="00EE4E94"/>
    <w:rsid w:val="00EE5FCF"/>
    <w:rsid w:val="00EE63AA"/>
    <w:rsid w:val="00EE7123"/>
    <w:rsid w:val="00EE7268"/>
    <w:rsid w:val="00EE7295"/>
    <w:rsid w:val="00EE7DF8"/>
    <w:rsid w:val="00EE7E24"/>
    <w:rsid w:val="00EF0E06"/>
    <w:rsid w:val="00EF1DE1"/>
    <w:rsid w:val="00EF41D1"/>
    <w:rsid w:val="00EF5849"/>
    <w:rsid w:val="00EF7CD1"/>
    <w:rsid w:val="00F00107"/>
    <w:rsid w:val="00F01138"/>
    <w:rsid w:val="00F0127A"/>
    <w:rsid w:val="00F02E97"/>
    <w:rsid w:val="00F0315D"/>
    <w:rsid w:val="00F031F6"/>
    <w:rsid w:val="00F03300"/>
    <w:rsid w:val="00F03FDD"/>
    <w:rsid w:val="00F03FFF"/>
    <w:rsid w:val="00F0433C"/>
    <w:rsid w:val="00F055B4"/>
    <w:rsid w:val="00F06CC0"/>
    <w:rsid w:val="00F101B1"/>
    <w:rsid w:val="00F11E71"/>
    <w:rsid w:val="00F128F4"/>
    <w:rsid w:val="00F14275"/>
    <w:rsid w:val="00F147CA"/>
    <w:rsid w:val="00F153ED"/>
    <w:rsid w:val="00F1762B"/>
    <w:rsid w:val="00F214DD"/>
    <w:rsid w:val="00F23308"/>
    <w:rsid w:val="00F246E2"/>
    <w:rsid w:val="00F2499B"/>
    <w:rsid w:val="00F24CDD"/>
    <w:rsid w:val="00F24F96"/>
    <w:rsid w:val="00F2535C"/>
    <w:rsid w:val="00F25F7B"/>
    <w:rsid w:val="00F266F5"/>
    <w:rsid w:val="00F2737B"/>
    <w:rsid w:val="00F275C3"/>
    <w:rsid w:val="00F3086B"/>
    <w:rsid w:val="00F30A53"/>
    <w:rsid w:val="00F33C69"/>
    <w:rsid w:val="00F35815"/>
    <w:rsid w:val="00F37555"/>
    <w:rsid w:val="00F3777A"/>
    <w:rsid w:val="00F37CDC"/>
    <w:rsid w:val="00F401D9"/>
    <w:rsid w:val="00F408AF"/>
    <w:rsid w:val="00F426CF"/>
    <w:rsid w:val="00F437D6"/>
    <w:rsid w:val="00F4414A"/>
    <w:rsid w:val="00F45212"/>
    <w:rsid w:val="00F45E4B"/>
    <w:rsid w:val="00F4635C"/>
    <w:rsid w:val="00F46779"/>
    <w:rsid w:val="00F472C9"/>
    <w:rsid w:val="00F517E0"/>
    <w:rsid w:val="00F5256F"/>
    <w:rsid w:val="00F531B3"/>
    <w:rsid w:val="00F53737"/>
    <w:rsid w:val="00F53B4D"/>
    <w:rsid w:val="00F53EE5"/>
    <w:rsid w:val="00F54A49"/>
    <w:rsid w:val="00F5548E"/>
    <w:rsid w:val="00F5559C"/>
    <w:rsid w:val="00F564CF"/>
    <w:rsid w:val="00F56589"/>
    <w:rsid w:val="00F56677"/>
    <w:rsid w:val="00F56F44"/>
    <w:rsid w:val="00F57328"/>
    <w:rsid w:val="00F60075"/>
    <w:rsid w:val="00F61678"/>
    <w:rsid w:val="00F6172A"/>
    <w:rsid w:val="00F624DD"/>
    <w:rsid w:val="00F62B68"/>
    <w:rsid w:val="00F62E02"/>
    <w:rsid w:val="00F63C70"/>
    <w:rsid w:val="00F64219"/>
    <w:rsid w:val="00F66358"/>
    <w:rsid w:val="00F667BE"/>
    <w:rsid w:val="00F675DA"/>
    <w:rsid w:val="00F67F9B"/>
    <w:rsid w:val="00F7059F"/>
    <w:rsid w:val="00F7131E"/>
    <w:rsid w:val="00F720B2"/>
    <w:rsid w:val="00F72D17"/>
    <w:rsid w:val="00F72F99"/>
    <w:rsid w:val="00F739D5"/>
    <w:rsid w:val="00F739F5"/>
    <w:rsid w:val="00F73B0E"/>
    <w:rsid w:val="00F73D56"/>
    <w:rsid w:val="00F741E5"/>
    <w:rsid w:val="00F750C0"/>
    <w:rsid w:val="00F77891"/>
    <w:rsid w:val="00F77B69"/>
    <w:rsid w:val="00F815BC"/>
    <w:rsid w:val="00F81806"/>
    <w:rsid w:val="00F81A8B"/>
    <w:rsid w:val="00F82EEB"/>
    <w:rsid w:val="00F830B4"/>
    <w:rsid w:val="00F8310F"/>
    <w:rsid w:val="00F83333"/>
    <w:rsid w:val="00F83F84"/>
    <w:rsid w:val="00F841AF"/>
    <w:rsid w:val="00F84D19"/>
    <w:rsid w:val="00F85154"/>
    <w:rsid w:val="00F86206"/>
    <w:rsid w:val="00F8696C"/>
    <w:rsid w:val="00F87A5E"/>
    <w:rsid w:val="00F90353"/>
    <w:rsid w:val="00F90B94"/>
    <w:rsid w:val="00F91FD1"/>
    <w:rsid w:val="00F932F2"/>
    <w:rsid w:val="00F93B71"/>
    <w:rsid w:val="00F94A3A"/>
    <w:rsid w:val="00F95065"/>
    <w:rsid w:val="00F9516E"/>
    <w:rsid w:val="00F96909"/>
    <w:rsid w:val="00FA0460"/>
    <w:rsid w:val="00FA11FA"/>
    <w:rsid w:val="00FA2C0E"/>
    <w:rsid w:val="00FA325F"/>
    <w:rsid w:val="00FA3376"/>
    <w:rsid w:val="00FA720D"/>
    <w:rsid w:val="00FA7EC2"/>
    <w:rsid w:val="00FB0123"/>
    <w:rsid w:val="00FB02C3"/>
    <w:rsid w:val="00FB1333"/>
    <w:rsid w:val="00FB1377"/>
    <w:rsid w:val="00FB1A4C"/>
    <w:rsid w:val="00FB1E5D"/>
    <w:rsid w:val="00FB208A"/>
    <w:rsid w:val="00FB2BD9"/>
    <w:rsid w:val="00FB4CC8"/>
    <w:rsid w:val="00FB527B"/>
    <w:rsid w:val="00FB5931"/>
    <w:rsid w:val="00FB5C32"/>
    <w:rsid w:val="00FB65BB"/>
    <w:rsid w:val="00FC1229"/>
    <w:rsid w:val="00FC13BB"/>
    <w:rsid w:val="00FC318E"/>
    <w:rsid w:val="00FC4F53"/>
    <w:rsid w:val="00FC5A93"/>
    <w:rsid w:val="00FC5D08"/>
    <w:rsid w:val="00FC5E36"/>
    <w:rsid w:val="00FC648E"/>
    <w:rsid w:val="00FC6897"/>
    <w:rsid w:val="00FC6E04"/>
    <w:rsid w:val="00FC6E89"/>
    <w:rsid w:val="00FC6FB9"/>
    <w:rsid w:val="00FC7194"/>
    <w:rsid w:val="00FC77FB"/>
    <w:rsid w:val="00FD0F1D"/>
    <w:rsid w:val="00FD266B"/>
    <w:rsid w:val="00FD2B42"/>
    <w:rsid w:val="00FD3239"/>
    <w:rsid w:val="00FD449C"/>
    <w:rsid w:val="00FD4832"/>
    <w:rsid w:val="00FD4F4E"/>
    <w:rsid w:val="00FD545D"/>
    <w:rsid w:val="00FD5889"/>
    <w:rsid w:val="00FD5F84"/>
    <w:rsid w:val="00FD6018"/>
    <w:rsid w:val="00FD62D8"/>
    <w:rsid w:val="00FD7CFC"/>
    <w:rsid w:val="00FE02CA"/>
    <w:rsid w:val="00FE06AA"/>
    <w:rsid w:val="00FE14F2"/>
    <w:rsid w:val="00FE20B1"/>
    <w:rsid w:val="00FE24A8"/>
    <w:rsid w:val="00FE3F2E"/>
    <w:rsid w:val="00FE4054"/>
    <w:rsid w:val="00FE4B83"/>
    <w:rsid w:val="00FE4DBD"/>
    <w:rsid w:val="00FE6C0B"/>
    <w:rsid w:val="00FF0195"/>
    <w:rsid w:val="00FF0362"/>
    <w:rsid w:val="00FF1787"/>
    <w:rsid w:val="00FF4111"/>
    <w:rsid w:val="00FF549B"/>
    <w:rsid w:val="00FF5E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208A"/>
    <w:rPr>
      <w:sz w:val="24"/>
      <w:szCs w:val="24"/>
      <w:lang w:bidi="en-US"/>
    </w:rPr>
  </w:style>
  <w:style w:type="paragraph" w:styleId="Heading1">
    <w:name w:val="heading 1"/>
    <w:basedOn w:val="Normal"/>
    <w:next w:val="Normal"/>
    <w:link w:val="Heading1Char"/>
    <w:uiPriority w:val="9"/>
    <w:qFormat/>
    <w:rsid w:val="00956664"/>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956664"/>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56664"/>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56664"/>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56664"/>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5666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56664"/>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56664"/>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56664"/>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A03DA8"/>
    <w:pPr>
      <w:autoSpaceDE w:val="0"/>
      <w:autoSpaceDN w:val="0"/>
      <w:adjustRightInd w:val="0"/>
      <w:spacing w:after="200" w:line="276" w:lineRule="auto"/>
      <w:ind w:left="720"/>
    </w:pPr>
    <w:rPr>
      <w:rFonts w:ascii="Courier" w:hAnsi="Courier"/>
      <w:sz w:val="22"/>
      <w:szCs w:val="24"/>
    </w:rPr>
  </w:style>
  <w:style w:type="paragraph" w:customStyle="1" w:styleId="Level2">
    <w:name w:val="Level 2"/>
    <w:rsid w:val="00A03DA8"/>
    <w:pPr>
      <w:autoSpaceDE w:val="0"/>
      <w:autoSpaceDN w:val="0"/>
      <w:adjustRightInd w:val="0"/>
      <w:spacing w:after="200" w:line="276" w:lineRule="auto"/>
      <w:ind w:left="1440"/>
    </w:pPr>
    <w:rPr>
      <w:rFonts w:ascii="Courier" w:hAnsi="Courier"/>
      <w:sz w:val="22"/>
      <w:szCs w:val="24"/>
    </w:rPr>
  </w:style>
  <w:style w:type="paragraph" w:customStyle="1" w:styleId="Level3">
    <w:name w:val="Level 3"/>
    <w:rsid w:val="00A03DA8"/>
    <w:pPr>
      <w:autoSpaceDE w:val="0"/>
      <w:autoSpaceDN w:val="0"/>
      <w:adjustRightInd w:val="0"/>
      <w:spacing w:after="200" w:line="276" w:lineRule="auto"/>
      <w:ind w:left="2160"/>
    </w:pPr>
    <w:rPr>
      <w:rFonts w:ascii="Courier" w:hAnsi="Courier"/>
      <w:sz w:val="22"/>
      <w:szCs w:val="24"/>
    </w:rPr>
  </w:style>
  <w:style w:type="paragraph" w:customStyle="1" w:styleId="Level4">
    <w:name w:val="Level 4"/>
    <w:rsid w:val="00A03DA8"/>
    <w:pPr>
      <w:autoSpaceDE w:val="0"/>
      <w:autoSpaceDN w:val="0"/>
      <w:adjustRightInd w:val="0"/>
      <w:spacing w:after="200" w:line="276" w:lineRule="auto"/>
      <w:ind w:left="2880"/>
    </w:pPr>
    <w:rPr>
      <w:rFonts w:ascii="Courier" w:hAnsi="Courier"/>
      <w:sz w:val="22"/>
      <w:szCs w:val="24"/>
    </w:rPr>
  </w:style>
  <w:style w:type="character" w:customStyle="1" w:styleId="SYSHYPERTEXT">
    <w:name w:val="SYS_HYPERTEXT"/>
    <w:rsid w:val="00A03DA8"/>
    <w:rPr>
      <w:color w:val="0000FF"/>
      <w:u w:val="single"/>
    </w:rPr>
  </w:style>
  <w:style w:type="paragraph" w:styleId="BalloonText">
    <w:name w:val="Balloon Text"/>
    <w:basedOn w:val="Normal"/>
    <w:link w:val="BalloonTextChar"/>
    <w:rsid w:val="006B06F3"/>
    <w:rPr>
      <w:rFonts w:ascii="Tahoma" w:hAnsi="Tahoma"/>
      <w:sz w:val="16"/>
      <w:szCs w:val="16"/>
      <w:lang w:bidi="ar-SA"/>
    </w:rPr>
  </w:style>
  <w:style w:type="character" w:customStyle="1" w:styleId="BalloonTextChar">
    <w:name w:val="Balloon Text Char"/>
    <w:link w:val="BalloonText"/>
    <w:rsid w:val="006B06F3"/>
    <w:rPr>
      <w:rFonts w:ascii="Tahoma" w:hAnsi="Tahoma" w:cs="Tahoma"/>
      <w:sz w:val="16"/>
      <w:szCs w:val="16"/>
    </w:rPr>
  </w:style>
  <w:style w:type="character" w:customStyle="1" w:styleId="Heading1Char">
    <w:name w:val="Heading 1 Char"/>
    <w:link w:val="Heading1"/>
    <w:uiPriority w:val="9"/>
    <w:rsid w:val="00956664"/>
    <w:rPr>
      <w:rFonts w:ascii="Cambria" w:hAnsi="Cambria"/>
      <w:b/>
      <w:bCs/>
      <w:kern w:val="32"/>
      <w:sz w:val="32"/>
      <w:szCs w:val="32"/>
      <w:lang w:bidi="en-US"/>
    </w:rPr>
  </w:style>
  <w:style w:type="character" w:customStyle="1" w:styleId="Heading2Char">
    <w:name w:val="Heading 2 Char"/>
    <w:link w:val="Heading2"/>
    <w:uiPriority w:val="9"/>
    <w:semiHidden/>
    <w:rsid w:val="00956664"/>
    <w:rPr>
      <w:rFonts w:ascii="Cambria" w:hAnsi="Cambria"/>
      <w:b/>
      <w:bCs/>
      <w:i/>
      <w:iCs/>
      <w:sz w:val="28"/>
      <w:szCs w:val="28"/>
      <w:lang w:bidi="en-US"/>
    </w:rPr>
  </w:style>
  <w:style w:type="character" w:customStyle="1" w:styleId="Heading3Char">
    <w:name w:val="Heading 3 Char"/>
    <w:link w:val="Heading3"/>
    <w:uiPriority w:val="9"/>
    <w:semiHidden/>
    <w:rsid w:val="00956664"/>
    <w:rPr>
      <w:rFonts w:ascii="Cambria" w:hAnsi="Cambria"/>
      <w:b/>
      <w:bCs/>
      <w:sz w:val="26"/>
      <w:szCs w:val="26"/>
      <w:lang w:bidi="en-US"/>
    </w:rPr>
  </w:style>
  <w:style w:type="character" w:customStyle="1" w:styleId="Heading4Char">
    <w:name w:val="Heading 4 Char"/>
    <w:link w:val="Heading4"/>
    <w:uiPriority w:val="9"/>
    <w:semiHidden/>
    <w:rsid w:val="00956664"/>
    <w:rPr>
      <w:b/>
      <w:bCs/>
      <w:sz w:val="28"/>
      <w:szCs w:val="28"/>
      <w:lang w:bidi="en-US"/>
    </w:rPr>
  </w:style>
  <w:style w:type="character" w:customStyle="1" w:styleId="Heading5Char">
    <w:name w:val="Heading 5 Char"/>
    <w:link w:val="Heading5"/>
    <w:uiPriority w:val="9"/>
    <w:semiHidden/>
    <w:rsid w:val="00956664"/>
    <w:rPr>
      <w:b/>
      <w:bCs/>
      <w:i/>
      <w:iCs/>
      <w:sz w:val="26"/>
      <w:szCs w:val="26"/>
      <w:lang w:bidi="en-US"/>
    </w:rPr>
  </w:style>
  <w:style w:type="character" w:customStyle="1" w:styleId="Heading6Char">
    <w:name w:val="Heading 6 Char"/>
    <w:link w:val="Heading6"/>
    <w:uiPriority w:val="9"/>
    <w:semiHidden/>
    <w:rsid w:val="00956664"/>
    <w:rPr>
      <w:b/>
      <w:bCs/>
      <w:sz w:val="22"/>
      <w:szCs w:val="22"/>
      <w:lang w:bidi="en-US"/>
    </w:rPr>
  </w:style>
  <w:style w:type="character" w:customStyle="1" w:styleId="Heading7Char">
    <w:name w:val="Heading 7 Char"/>
    <w:link w:val="Heading7"/>
    <w:uiPriority w:val="9"/>
    <w:semiHidden/>
    <w:rsid w:val="00956664"/>
    <w:rPr>
      <w:sz w:val="24"/>
      <w:szCs w:val="24"/>
      <w:lang w:bidi="en-US"/>
    </w:rPr>
  </w:style>
  <w:style w:type="character" w:customStyle="1" w:styleId="Heading8Char">
    <w:name w:val="Heading 8 Char"/>
    <w:link w:val="Heading8"/>
    <w:uiPriority w:val="9"/>
    <w:semiHidden/>
    <w:rsid w:val="00956664"/>
    <w:rPr>
      <w:i/>
      <w:iCs/>
      <w:sz w:val="24"/>
      <w:szCs w:val="24"/>
      <w:lang w:bidi="en-US"/>
    </w:rPr>
  </w:style>
  <w:style w:type="character" w:customStyle="1" w:styleId="Heading9Char">
    <w:name w:val="Heading 9 Char"/>
    <w:link w:val="Heading9"/>
    <w:uiPriority w:val="9"/>
    <w:semiHidden/>
    <w:rsid w:val="00956664"/>
    <w:rPr>
      <w:rFonts w:ascii="Cambria" w:hAnsi="Cambria"/>
      <w:sz w:val="22"/>
      <w:szCs w:val="22"/>
      <w:lang w:bidi="en-US"/>
    </w:rPr>
  </w:style>
  <w:style w:type="paragraph" w:styleId="Title">
    <w:name w:val="Title"/>
    <w:basedOn w:val="Normal"/>
    <w:next w:val="Normal"/>
    <w:link w:val="TitleChar"/>
    <w:uiPriority w:val="10"/>
    <w:qFormat/>
    <w:rsid w:val="00956664"/>
    <w:pPr>
      <w:spacing w:before="240" w:after="60"/>
      <w:jc w:val="center"/>
      <w:outlineLvl w:val="0"/>
    </w:pPr>
    <w:rPr>
      <w:rFonts w:ascii="Cambria" w:hAnsi="Cambria"/>
      <w:b/>
      <w:bCs/>
      <w:kern w:val="28"/>
      <w:sz w:val="32"/>
      <w:szCs w:val="32"/>
      <w:lang w:bidi="ar-SA"/>
    </w:rPr>
  </w:style>
  <w:style w:type="character" w:customStyle="1" w:styleId="TitleChar">
    <w:name w:val="Title Char"/>
    <w:link w:val="Title"/>
    <w:uiPriority w:val="10"/>
    <w:rsid w:val="0095666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56664"/>
    <w:pPr>
      <w:spacing w:after="60"/>
      <w:jc w:val="center"/>
      <w:outlineLvl w:val="1"/>
    </w:pPr>
    <w:rPr>
      <w:rFonts w:ascii="Cambria" w:hAnsi="Cambria"/>
      <w:lang w:bidi="ar-SA"/>
    </w:rPr>
  </w:style>
  <w:style w:type="character" w:customStyle="1" w:styleId="SubtitleChar">
    <w:name w:val="Subtitle Char"/>
    <w:link w:val="Subtitle"/>
    <w:uiPriority w:val="11"/>
    <w:rsid w:val="00956664"/>
    <w:rPr>
      <w:rFonts w:ascii="Cambria" w:eastAsia="Times New Roman" w:hAnsi="Cambria"/>
      <w:sz w:val="24"/>
      <w:szCs w:val="24"/>
    </w:rPr>
  </w:style>
  <w:style w:type="character" w:styleId="Strong">
    <w:name w:val="Strong"/>
    <w:uiPriority w:val="22"/>
    <w:qFormat/>
    <w:rsid w:val="00956664"/>
    <w:rPr>
      <w:b/>
      <w:bCs/>
    </w:rPr>
  </w:style>
  <w:style w:type="character" w:styleId="Emphasis">
    <w:name w:val="Emphasis"/>
    <w:uiPriority w:val="20"/>
    <w:qFormat/>
    <w:rsid w:val="00956664"/>
    <w:rPr>
      <w:rFonts w:ascii="Calibri" w:hAnsi="Calibri"/>
      <w:b/>
      <w:i/>
      <w:iCs/>
    </w:rPr>
  </w:style>
  <w:style w:type="paragraph" w:styleId="NoSpacing">
    <w:name w:val="No Spacing"/>
    <w:basedOn w:val="Normal"/>
    <w:uiPriority w:val="1"/>
    <w:qFormat/>
    <w:rsid w:val="00956664"/>
    <w:rPr>
      <w:szCs w:val="32"/>
    </w:rPr>
  </w:style>
  <w:style w:type="paragraph" w:styleId="ListParagraph">
    <w:name w:val="List Paragraph"/>
    <w:basedOn w:val="Normal"/>
    <w:uiPriority w:val="34"/>
    <w:qFormat/>
    <w:rsid w:val="00956664"/>
    <w:pPr>
      <w:ind w:left="720"/>
      <w:contextualSpacing/>
    </w:pPr>
  </w:style>
  <w:style w:type="paragraph" w:styleId="Quote">
    <w:name w:val="Quote"/>
    <w:basedOn w:val="Normal"/>
    <w:next w:val="Normal"/>
    <w:link w:val="QuoteChar"/>
    <w:uiPriority w:val="29"/>
    <w:qFormat/>
    <w:rsid w:val="00956664"/>
    <w:rPr>
      <w:i/>
      <w:lang w:bidi="ar-SA"/>
    </w:rPr>
  </w:style>
  <w:style w:type="character" w:customStyle="1" w:styleId="QuoteChar">
    <w:name w:val="Quote Char"/>
    <w:link w:val="Quote"/>
    <w:uiPriority w:val="29"/>
    <w:rsid w:val="00956664"/>
    <w:rPr>
      <w:i/>
      <w:sz w:val="24"/>
      <w:szCs w:val="24"/>
    </w:rPr>
  </w:style>
  <w:style w:type="paragraph" w:styleId="IntenseQuote">
    <w:name w:val="Intense Quote"/>
    <w:basedOn w:val="Normal"/>
    <w:next w:val="Normal"/>
    <w:link w:val="IntenseQuoteChar"/>
    <w:uiPriority w:val="30"/>
    <w:qFormat/>
    <w:rsid w:val="00956664"/>
    <w:pPr>
      <w:ind w:left="720" w:right="720"/>
    </w:pPr>
    <w:rPr>
      <w:b/>
      <w:i/>
      <w:szCs w:val="20"/>
      <w:lang w:bidi="ar-SA"/>
    </w:rPr>
  </w:style>
  <w:style w:type="character" w:customStyle="1" w:styleId="IntenseQuoteChar">
    <w:name w:val="Intense Quote Char"/>
    <w:link w:val="IntenseQuote"/>
    <w:uiPriority w:val="30"/>
    <w:rsid w:val="00956664"/>
    <w:rPr>
      <w:b/>
      <w:i/>
      <w:sz w:val="24"/>
    </w:rPr>
  </w:style>
  <w:style w:type="character" w:styleId="SubtleEmphasis">
    <w:name w:val="Subtle Emphasis"/>
    <w:uiPriority w:val="19"/>
    <w:qFormat/>
    <w:rsid w:val="00956664"/>
    <w:rPr>
      <w:i/>
      <w:color w:val="5A5A5A"/>
    </w:rPr>
  </w:style>
  <w:style w:type="character" w:styleId="IntenseEmphasis">
    <w:name w:val="Intense Emphasis"/>
    <w:uiPriority w:val="21"/>
    <w:qFormat/>
    <w:rsid w:val="00956664"/>
    <w:rPr>
      <w:b/>
      <w:i/>
      <w:sz w:val="24"/>
      <w:szCs w:val="24"/>
      <w:u w:val="single"/>
    </w:rPr>
  </w:style>
  <w:style w:type="character" w:styleId="SubtleReference">
    <w:name w:val="Subtle Reference"/>
    <w:uiPriority w:val="31"/>
    <w:qFormat/>
    <w:rsid w:val="00956664"/>
    <w:rPr>
      <w:sz w:val="24"/>
      <w:szCs w:val="24"/>
      <w:u w:val="single"/>
    </w:rPr>
  </w:style>
  <w:style w:type="character" w:styleId="IntenseReference">
    <w:name w:val="Intense Reference"/>
    <w:uiPriority w:val="32"/>
    <w:qFormat/>
    <w:rsid w:val="00956664"/>
    <w:rPr>
      <w:b/>
      <w:sz w:val="24"/>
      <w:u w:val="single"/>
    </w:rPr>
  </w:style>
  <w:style w:type="character" w:styleId="BookTitle">
    <w:name w:val="Book Title"/>
    <w:uiPriority w:val="33"/>
    <w:qFormat/>
    <w:rsid w:val="0095666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56664"/>
    <w:pPr>
      <w:outlineLvl w:val="9"/>
    </w:pPr>
  </w:style>
  <w:style w:type="character" w:styleId="Hyperlink">
    <w:name w:val="Hyperlink"/>
    <w:rsid w:val="00116446"/>
    <w:rPr>
      <w:color w:val="0000FF"/>
      <w:u w:val="single"/>
    </w:rPr>
  </w:style>
  <w:style w:type="paragraph" w:styleId="Header">
    <w:name w:val="header"/>
    <w:basedOn w:val="Normal"/>
    <w:link w:val="HeaderChar"/>
    <w:uiPriority w:val="99"/>
    <w:rsid w:val="00C2683C"/>
    <w:pPr>
      <w:tabs>
        <w:tab w:val="center" w:pos="4680"/>
        <w:tab w:val="right" w:pos="9360"/>
      </w:tabs>
    </w:pPr>
  </w:style>
  <w:style w:type="character" w:customStyle="1" w:styleId="HeaderChar">
    <w:name w:val="Header Char"/>
    <w:link w:val="Header"/>
    <w:uiPriority w:val="99"/>
    <w:rsid w:val="00C2683C"/>
    <w:rPr>
      <w:sz w:val="24"/>
      <w:szCs w:val="24"/>
      <w:lang w:bidi="en-US"/>
    </w:rPr>
  </w:style>
  <w:style w:type="paragraph" w:styleId="Footer">
    <w:name w:val="footer"/>
    <w:basedOn w:val="Normal"/>
    <w:link w:val="FooterChar"/>
    <w:uiPriority w:val="99"/>
    <w:rsid w:val="00C2683C"/>
    <w:pPr>
      <w:tabs>
        <w:tab w:val="center" w:pos="4680"/>
        <w:tab w:val="right" w:pos="9360"/>
      </w:tabs>
    </w:pPr>
  </w:style>
  <w:style w:type="character" w:customStyle="1" w:styleId="FooterChar">
    <w:name w:val="Footer Char"/>
    <w:link w:val="Footer"/>
    <w:uiPriority w:val="99"/>
    <w:rsid w:val="00C2683C"/>
    <w:rPr>
      <w:sz w:val="24"/>
      <w:szCs w:val="24"/>
      <w:lang w:bidi="en-US"/>
    </w:rPr>
  </w:style>
  <w:style w:type="character" w:styleId="FollowedHyperlink">
    <w:name w:val="FollowedHyperlink"/>
    <w:basedOn w:val="DefaultParagraphFont"/>
    <w:rsid w:val="006E5829"/>
    <w:rPr>
      <w:color w:val="800080" w:themeColor="followedHyperlink"/>
      <w:u w:val="single"/>
    </w:rPr>
  </w:style>
  <w:style w:type="paragraph" w:customStyle="1" w:styleId="m1475052655753154184m8824407339975001245gmail-m1660216939736723202gmail-msolistparagraph">
    <w:name w:val="m_1475052655753154184m_8824407339975001245gmail-m_1660216939736723202gmail-msolistparagraph"/>
    <w:basedOn w:val="Normal"/>
    <w:rsid w:val="00C05017"/>
    <w:pPr>
      <w:spacing w:before="100" w:beforeAutospacing="1" w:after="100" w:afterAutospacing="1"/>
    </w:pPr>
    <w:rPr>
      <w:rFonts w:ascii="Times New Roman" w:hAnsi="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17693">
      <w:bodyDiv w:val="1"/>
      <w:marLeft w:val="0"/>
      <w:marRight w:val="0"/>
      <w:marTop w:val="0"/>
      <w:marBottom w:val="0"/>
      <w:divBdr>
        <w:top w:val="none" w:sz="0" w:space="0" w:color="auto"/>
        <w:left w:val="none" w:sz="0" w:space="0" w:color="auto"/>
        <w:bottom w:val="none" w:sz="0" w:space="0" w:color="auto"/>
        <w:right w:val="none" w:sz="0" w:space="0" w:color="auto"/>
      </w:divBdr>
      <w:divsChild>
        <w:div w:id="2016423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16711-6F43-4FF4-89B1-F9A79F02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2017-05-02T18:01:00Z</dcterms:created>
  <dcterms:modified xsi:type="dcterms:W3CDTF">2017-05-09T18:23:00Z</dcterms:modified>
</cp:coreProperties>
</file>